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B15D0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ИРКУТСКАЯ ОБЛАСТЬ ЧЕРЕМХОВСКИЙ РАЙОН</w:t>
      </w: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ПАРФЕНОВСКОЕ МУНИЦИПАЛЬНОЕ ОБРАЗОВАНИЕ</w:t>
      </w: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ДУМА</w:t>
      </w: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A42036" w:rsidRPr="009B15D0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A42036" w:rsidRPr="009B15D0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B9385A">
        <w:rPr>
          <w:rFonts w:ascii="Times New Roman" w:hAnsi="Times New Roman" w:cs="Times New Roman"/>
          <w:color w:val="000000"/>
          <w:spacing w:val="8"/>
          <w:sz w:val="27"/>
          <w:szCs w:val="27"/>
        </w:rPr>
        <w:t>10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.02.202</w:t>
      </w:r>
      <w:r w:rsidR="00636D38">
        <w:rPr>
          <w:rFonts w:ascii="Times New Roman" w:hAnsi="Times New Roman" w:cs="Times New Roman"/>
          <w:color w:val="000000"/>
          <w:spacing w:val="8"/>
          <w:sz w:val="27"/>
          <w:szCs w:val="27"/>
        </w:rPr>
        <w:t>5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№</w:t>
      </w:r>
      <w:r w:rsidR="002B78B5">
        <w:rPr>
          <w:rFonts w:ascii="Times New Roman" w:hAnsi="Times New Roman" w:cs="Times New Roman"/>
          <w:color w:val="000000"/>
          <w:spacing w:val="8"/>
          <w:sz w:val="27"/>
          <w:szCs w:val="27"/>
        </w:rPr>
        <w:t>112</w:t>
      </w:r>
      <w:r w:rsidR="00636D38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  </w:t>
      </w:r>
    </w:p>
    <w:p w:rsidR="00A42036" w:rsidRPr="009B15D0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A42036" w:rsidRPr="009B15D0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A42036" w:rsidRPr="002E352F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</w:pP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О внесении изменений в решение Думы от 2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6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.12.202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4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 xml:space="preserve"> № 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109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 xml:space="preserve"> «О бюджете Парфеновского сельского поселения на 202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5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 xml:space="preserve"> год и на плановый период 202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6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 xml:space="preserve"> и 202</w:t>
      </w:r>
      <w:r w:rsidR="007C6DC5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7</w:t>
      </w: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 xml:space="preserve"> годов»</w:t>
      </w:r>
    </w:p>
    <w:p w:rsidR="00A42036" w:rsidRPr="009B15D0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A42036" w:rsidRPr="009B15D0" w:rsidRDefault="00A42036" w:rsidP="00A42036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sz w:val="27"/>
          <w:szCs w:val="27"/>
        </w:rPr>
        <w:t>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A42036" w:rsidRPr="009B15D0" w:rsidRDefault="00A42036" w:rsidP="00A42036">
      <w:pPr>
        <w:rPr>
          <w:rFonts w:ascii="Times New Roman" w:hAnsi="Times New Roman" w:cs="Times New Roman"/>
          <w:sz w:val="27"/>
          <w:szCs w:val="27"/>
        </w:rPr>
      </w:pP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</w:p>
    <w:p w:rsidR="00A42036" w:rsidRPr="009B15D0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A42036" w:rsidRPr="009B15D0" w:rsidRDefault="00A42036" w:rsidP="00A42036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</w:t>
      </w:r>
      <w:r w:rsidR="006B0372"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 w:rsidR="006B0372"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№ </w:t>
      </w:r>
      <w:r w:rsidR="006B0372">
        <w:rPr>
          <w:rFonts w:ascii="Times New Roman" w:hAnsi="Times New Roman" w:cs="Times New Roman"/>
          <w:sz w:val="27"/>
          <w:szCs w:val="27"/>
        </w:rPr>
        <w:t>109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 w:rsidR="006B0372"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</w:t>
      </w:r>
      <w:r w:rsidR="006B0372">
        <w:rPr>
          <w:rFonts w:ascii="Times New Roman" w:hAnsi="Times New Roman" w:cs="Times New Roman"/>
          <w:sz w:val="27"/>
          <w:szCs w:val="27"/>
        </w:rPr>
        <w:t>26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 w:rsidR="006B0372">
        <w:rPr>
          <w:rFonts w:ascii="Times New Roman" w:hAnsi="Times New Roman" w:cs="Times New Roman"/>
          <w:sz w:val="27"/>
          <w:szCs w:val="27"/>
        </w:rPr>
        <w:t>7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»,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A42036" w:rsidRPr="009B15D0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A42036" w:rsidRPr="009B15D0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 w:rsidR="006B0372"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A42036" w:rsidRPr="009B15D0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 w:rsidR="006B0372">
        <w:rPr>
          <w:rFonts w:ascii="Times New Roman" w:hAnsi="Times New Roman"/>
          <w:sz w:val="27"/>
          <w:szCs w:val="27"/>
        </w:rPr>
        <w:t>1805</w:t>
      </w:r>
      <w:r w:rsidR="00A839F9">
        <w:rPr>
          <w:rFonts w:ascii="Times New Roman" w:hAnsi="Times New Roman"/>
          <w:sz w:val="27"/>
          <w:szCs w:val="27"/>
        </w:rPr>
        <w:t>0</w:t>
      </w:r>
      <w:r w:rsidR="006B0372">
        <w:rPr>
          <w:rFonts w:ascii="Times New Roman" w:hAnsi="Times New Roman"/>
          <w:sz w:val="27"/>
          <w:szCs w:val="27"/>
        </w:rPr>
        <w:t>,</w:t>
      </w:r>
      <w:r w:rsidR="00A839F9">
        <w:rPr>
          <w:rFonts w:ascii="Times New Roman" w:hAnsi="Times New Roman"/>
          <w:sz w:val="27"/>
          <w:szCs w:val="27"/>
        </w:rPr>
        <w:t>99</w:t>
      </w:r>
      <w:r w:rsidRPr="009B15D0">
        <w:rPr>
          <w:rFonts w:ascii="Times New Roman" w:hAnsi="Times New Roman"/>
          <w:sz w:val="27"/>
          <w:szCs w:val="27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6B0372">
        <w:rPr>
          <w:rFonts w:ascii="Times New Roman" w:hAnsi="Times New Roman"/>
          <w:sz w:val="27"/>
          <w:szCs w:val="27"/>
        </w:rPr>
        <w:t>15010</w:t>
      </w:r>
      <w:r w:rsidRPr="009B15D0">
        <w:rPr>
          <w:rFonts w:ascii="Times New Roman" w:hAnsi="Times New Roman"/>
          <w:sz w:val="27"/>
          <w:szCs w:val="27"/>
        </w:rPr>
        <w:t>,</w:t>
      </w:r>
      <w:r w:rsidR="006B0372">
        <w:rPr>
          <w:rFonts w:ascii="Times New Roman" w:hAnsi="Times New Roman"/>
          <w:sz w:val="27"/>
          <w:szCs w:val="27"/>
        </w:rPr>
        <w:t>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A42036" w:rsidRDefault="00A42036" w:rsidP="00A42036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 w:rsidR="00F72116" w:rsidRPr="00055F95">
        <w:rPr>
          <w:rFonts w:ascii="Times New Roman" w:hAnsi="Times New Roman" w:cs="Times New Roman"/>
          <w:sz w:val="27"/>
          <w:szCs w:val="27"/>
        </w:rPr>
        <w:t>18617,3</w:t>
      </w:r>
      <w:r w:rsidR="00A839F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A42036" w:rsidRPr="009B15D0" w:rsidRDefault="00A42036" w:rsidP="00A42036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 w:rsidR="00F72116" w:rsidRPr="00055F95">
        <w:rPr>
          <w:rFonts w:ascii="Times New Roman" w:hAnsi="Times New Roman" w:cs="Times New Roman"/>
          <w:sz w:val="27"/>
          <w:szCs w:val="27"/>
        </w:rPr>
        <w:t>566,3</w:t>
      </w:r>
      <w:r w:rsidRPr="00055F95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 w:rsidR="00553132" w:rsidRPr="00055F95">
        <w:rPr>
          <w:rFonts w:ascii="Times New Roman" w:hAnsi="Times New Roman" w:cs="Times New Roman"/>
          <w:sz w:val="27"/>
          <w:szCs w:val="27"/>
        </w:rPr>
        <w:t>18</w:t>
      </w:r>
      <w:r w:rsidRPr="00055F95">
        <w:rPr>
          <w:rFonts w:ascii="Times New Roman" w:hAnsi="Times New Roman" w:cs="Times New Roman"/>
          <w:sz w:val="27"/>
          <w:szCs w:val="27"/>
        </w:rPr>
        <w:t>,</w:t>
      </w:r>
      <w:r w:rsidR="00006DD8" w:rsidRPr="00055F95">
        <w:rPr>
          <w:rFonts w:ascii="Times New Roman" w:hAnsi="Times New Roman" w:cs="Times New Roman"/>
          <w:sz w:val="27"/>
          <w:szCs w:val="27"/>
        </w:rPr>
        <w:t>6</w:t>
      </w:r>
      <w:r w:rsidRPr="00055F95">
        <w:rPr>
          <w:rFonts w:ascii="Times New Roman" w:hAnsi="Times New Roman" w:cs="Times New Roman"/>
          <w:sz w:val="27"/>
          <w:szCs w:val="27"/>
        </w:rPr>
        <w:t xml:space="preserve"> %</w:t>
      </w:r>
      <w:r w:rsidRPr="009B15D0">
        <w:rPr>
          <w:rFonts w:ascii="Times New Roman" w:hAnsi="Times New Roman" w:cs="Times New Roman"/>
          <w:sz w:val="27"/>
          <w:szCs w:val="27"/>
        </w:rPr>
        <w:t xml:space="preserve">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A42036" w:rsidRPr="009B15D0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</w:t>
      </w:r>
      <w:r w:rsidRPr="009B15D0">
        <w:rPr>
          <w:rFonts w:ascii="Times New Roman" w:hAnsi="Times New Roman"/>
          <w:sz w:val="27"/>
          <w:szCs w:val="27"/>
        </w:rPr>
        <w:lastRenderedPageBreak/>
        <w:t>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</w:t>
      </w:r>
      <w:r w:rsidR="00F72116" w:rsidRPr="00055F95">
        <w:rPr>
          <w:rFonts w:ascii="Times New Roman" w:hAnsi="Times New Roman"/>
          <w:sz w:val="27"/>
          <w:szCs w:val="27"/>
        </w:rPr>
        <w:t>1076,7</w:t>
      </w:r>
      <w:r w:rsidR="00006DD8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>тыс. руб.;</w:t>
      </w:r>
    </w:p>
    <w:p w:rsidR="00A42036" w:rsidRPr="009B15D0" w:rsidRDefault="00006DD8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5F95">
        <w:rPr>
          <w:rFonts w:ascii="Times New Roman" w:hAnsi="Times New Roman"/>
          <w:sz w:val="27"/>
          <w:szCs w:val="27"/>
        </w:rPr>
        <w:t>Профицит</w:t>
      </w:r>
      <w:r w:rsidR="00A42036" w:rsidRPr="00055F95">
        <w:rPr>
          <w:rFonts w:ascii="Times New Roman" w:hAnsi="Times New Roman"/>
          <w:sz w:val="27"/>
          <w:szCs w:val="27"/>
        </w:rPr>
        <w:t xml:space="preserve"> бюджета Парфеновского сельского поселения без учета выше названной суммы составит </w:t>
      </w:r>
      <w:r w:rsidRPr="00055F95">
        <w:rPr>
          <w:rFonts w:ascii="Times New Roman" w:hAnsi="Times New Roman"/>
          <w:sz w:val="27"/>
          <w:szCs w:val="27"/>
        </w:rPr>
        <w:t>510,4 тыс. руб.</w:t>
      </w:r>
    </w:p>
    <w:p w:rsidR="00A42036" w:rsidRPr="009B15D0" w:rsidRDefault="00A42036" w:rsidP="00A42036">
      <w:pPr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 w:rsidR="007E15E9">
        <w:rPr>
          <w:rFonts w:ascii="Times New Roman" w:hAnsi="Times New Roman"/>
          <w:sz w:val="27"/>
          <w:szCs w:val="27"/>
        </w:rPr>
        <w:t>2</w:t>
      </w:r>
      <w:r w:rsidRPr="009B15D0">
        <w:rPr>
          <w:rFonts w:ascii="Times New Roman" w:hAnsi="Times New Roman"/>
          <w:sz w:val="27"/>
          <w:szCs w:val="27"/>
        </w:rPr>
        <w:t>.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 Пункт </w:t>
      </w:r>
      <w:r>
        <w:rPr>
          <w:rFonts w:ascii="Times New Roman" w:hAnsi="Times New Roman" w:cs="Times New Roman"/>
          <w:sz w:val="27"/>
          <w:szCs w:val="27"/>
          <w:lang w:eastAsia="ru-RU"/>
        </w:rPr>
        <w:t>7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 дополнить подпунктами </w:t>
      </w:r>
      <w:r>
        <w:rPr>
          <w:rFonts w:ascii="Times New Roman" w:hAnsi="Times New Roman" w:cs="Times New Roman"/>
          <w:sz w:val="27"/>
          <w:szCs w:val="27"/>
          <w:lang w:eastAsia="ru-RU"/>
        </w:rPr>
        <w:t>7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.1 следующего содержания: </w:t>
      </w:r>
    </w:p>
    <w:p w:rsidR="00A42036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9B15D0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7</w:t>
      </w:r>
      <w:r w:rsidRPr="009B15D0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.1 Установить, что казначейскому сопровождению в соответствии со статьей 242.26 Бюджетного кодекса подлежат: расчеты по муниципальным контрактам, заключаемым на сумму 50000,00 тыс. рублей и более, источником финансового обеспечения исполнения которых являются средства, предоставляемые из бюджета Парфеновского сельского поселения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.»;</w:t>
      </w:r>
    </w:p>
    <w:p w:rsidR="00282295" w:rsidRPr="00055F95" w:rsidRDefault="00282295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55F9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1.3. Пункт 8 </w:t>
      </w:r>
      <w:r w:rsidR="005A6590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из</w:t>
      </w:r>
      <w:r w:rsidRPr="00055F9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ложить в новой редакции следующего содержания»</w:t>
      </w:r>
    </w:p>
    <w:p w:rsidR="00282295" w:rsidRPr="00055F95" w:rsidRDefault="00282295" w:rsidP="00282295">
      <w:pPr>
        <w:ind w:firstLine="567"/>
        <w:contextualSpacing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055F95">
        <w:rPr>
          <w:rFonts w:ascii="Times New Roman" w:hAnsi="Times New Roman" w:cs="Times New Roman"/>
          <w:sz w:val="28"/>
          <w:szCs w:val="28"/>
          <w:lang w:eastAsia="ru-RU"/>
        </w:rPr>
        <w:t>«8. Утвердить верхний предел муниципального внутреннего долга Парфеновского сельского поселения</w:t>
      </w:r>
    </w:p>
    <w:p w:rsidR="00282295" w:rsidRPr="00AF087A" w:rsidRDefault="00282295" w:rsidP="00282295">
      <w:pPr>
        <w:ind w:firstLine="567"/>
        <w:contextualSpacing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F087A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2026 года в размере 0,0 тыс. руб., в т.ч. верхний предел долга по муниципальным гарантиям Парфеновского сельского поселения -0 тыс.</w:t>
      </w:r>
      <w:r w:rsidR="005A65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F087A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282295" w:rsidRPr="00AF087A" w:rsidRDefault="00282295" w:rsidP="00282295">
      <w:pPr>
        <w:ind w:firstLine="567"/>
        <w:contextualSpacing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F087A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1 января 2027 года в размере </w:t>
      </w:r>
      <w:r w:rsidR="00F72116" w:rsidRPr="00AF087A">
        <w:rPr>
          <w:rFonts w:ascii="Times New Roman" w:hAnsi="Times New Roman" w:cs="Times New Roman"/>
          <w:sz w:val="28"/>
          <w:szCs w:val="28"/>
          <w:lang w:eastAsia="ru-RU"/>
        </w:rPr>
        <w:t>159</w:t>
      </w:r>
      <w:r w:rsidRPr="00AF087A">
        <w:rPr>
          <w:rFonts w:ascii="Times New Roman" w:hAnsi="Times New Roman" w:cs="Times New Roman"/>
          <w:sz w:val="28"/>
          <w:szCs w:val="28"/>
          <w:lang w:eastAsia="ru-RU"/>
        </w:rPr>
        <w:t>,8 тыс. руб., в т.ч. верхний предел долга по муниципальным гарантиям Парфеновского сельского поселения -0 тыс.</w:t>
      </w:r>
      <w:r w:rsidR="005A65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F087A"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:rsidR="00282295" w:rsidRPr="004F5985" w:rsidRDefault="00282295" w:rsidP="00282295">
      <w:pPr>
        <w:ind w:firstLine="567"/>
        <w:contextualSpacing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F087A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1 января 2028 года в размере </w:t>
      </w:r>
      <w:r w:rsidR="00F72116" w:rsidRPr="00AF087A">
        <w:rPr>
          <w:rFonts w:ascii="Times New Roman" w:hAnsi="Times New Roman" w:cs="Times New Roman"/>
          <w:sz w:val="28"/>
          <w:szCs w:val="28"/>
          <w:lang w:eastAsia="ru-RU"/>
        </w:rPr>
        <w:t>327</w:t>
      </w:r>
      <w:r w:rsidRPr="00AF087A">
        <w:rPr>
          <w:rFonts w:ascii="Times New Roman" w:hAnsi="Times New Roman" w:cs="Times New Roman"/>
          <w:sz w:val="28"/>
          <w:szCs w:val="28"/>
          <w:lang w:eastAsia="ru-RU"/>
        </w:rPr>
        <w:t>,4 тыс. руб., в т.ч. верхний предел долга по муниципальным гарантиям Парфеновского сельского поселения -0 тыс.рублей.</w:t>
      </w:r>
    </w:p>
    <w:p w:rsidR="00A42036" w:rsidRPr="009B15D0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 w:rsidR="00F72116" w:rsidRPr="003464B0">
        <w:rPr>
          <w:rFonts w:ascii="Times New Roman" w:hAnsi="Times New Roman"/>
          <w:sz w:val="27"/>
          <w:szCs w:val="27"/>
        </w:rPr>
        <w:t>6,</w:t>
      </w:r>
      <w:r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</w:t>
      </w:r>
      <w:r w:rsidR="005A6590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сельского поселения от </w:t>
      </w:r>
      <w:r>
        <w:rPr>
          <w:rFonts w:ascii="Times New Roman" w:hAnsi="Times New Roman"/>
          <w:sz w:val="27"/>
          <w:szCs w:val="27"/>
        </w:rPr>
        <w:t>2</w:t>
      </w:r>
      <w:r w:rsidR="007E15E9"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>.12.202</w:t>
      </w:r>
      <w:r w:rsidR="007E15E9"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 w:rsidR="007E15E9">
        <w:rPr>
          <w:rFonts w:ascii="Times New Roman" w:hAnsi="Times New Roman"/>
          <w:sz w:val="27"/>
          <w:szCs w:val="27"/>
        </w:rPr>
        <w:t>109</w:t>
      </w:r>
      <w:r w:rsidRPr="009B15D0">
        <w:rPr>
          <w:rFonts w:ascii="Times New Roman" w:hAnsi="Times New Roman"/>
          <w:sz w:val="27"/>
          <w:szCs w:val="27"/>
        </w:rPr>
        <w:t>«О бюджете Парфеновского сельского поселения на 202</w:t>
      </w:r>
      <w:r w:rsidR="007E15E9"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 w:rsidR="007E15E9"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</w:t>
      </w:r>
      <w:r w:rsidR="007E15E9"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A42036" w:rsidRPr="009B15D0" w:rsidRDefault="00A42036" w:rsidP="00A42036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2. Главному специалисту администрации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A42036" w:rsidRPr="009B15D0" w:rsidRDefault="00A42036" w:rsidP="00A42036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A42036" w:rsidRPr="009B15D0" w:rsidRDefault="00A42036" w:rsidP="00A42036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A42036" w:rsidRPr="009B15D0" w:rsidRDefault="00A42036" w:rsidP="00A42036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A42036" w:rsidRPr="009B15D0" w:rsidRDefault="00A42036" w:rsidP="00A42036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A42036" w:rsidRDefault="00A42036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42036" w:rsidRDefault="00A42036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42036" w:rsidRDefault="00A42036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706E6" w:rsidRDefault="000706E6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0706E6" w:rsidRDefault="000706E6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873FB0" w:rsidRPr="00110FBC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873FB0">
        <w:rPr>
          <w:rFonts w:ascii="Times New Roman" w:hAnsi="Times New Roman" w:cs="Times New Roman"/>
          <w:sz w:val="22"/>
          <w:szCs w:val="22"/>
        </w:rPr>
        <w:t xml:space="preserve">риложение </w:t>
      </w:r>
      <w:r w:rsidR="00873FB0" w:rsidRPr="00110FBC">
        <w:rPr>
          <w:rFonts w:ascii="Times New Roman" w:hAnsi="Times New Roman" w:cs="Times New Roman"/>
          <w:sz w:val="22"/>
          <w:szCs w:val="22"/>
        </w:rPr>
        <w:t>1</w:t>
      </w:r>
    </w:p>
    <w:p w:rsidR="00873FB0" w:rsidRPr="00110FBC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5A65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  <w:r w:rsidR="00B9385A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F10438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2.202</w:t>
      </w:r>
      <w:r w:rsidR="00620153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82054C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</w:p>
    <w:p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62015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и 202</w:t>
      </w:r>
      <w:r w:rsidR="00620153">
        <w:rPr>
          <w:rFonts w:ascii="Times New Roman" w:hAnsi="Times New Roman" w:cs="Times New Roman"/>
          <w:b/>
          <w:sz w:val="24"/>
          <w:szCs w:val="24"/>
        </w:rPr>
        <w:t>7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336E5E" w:rsidRDefault="00336E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85313" w:rsidRDefault="00685313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"/>
        <w:gridCol w:w="2530"/>
        <w:gridCol w:w="1276"/>
        <w:gridCol w:w="992"/>
        <w:gridCol w:w="851"/>
        <w:gridCol w:w="14"/>
      </w:tblGrid>
      <w:tr w:rsidR="00636D38" w:rsidRPr="00F5013A" w:rsidTr="00A51F1A">
        <w:trPr>
          <w:gridAfter w:val="1"/>
          <w:wAfter w:w="14" w:type="dxa"/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F5013A" w:rsidTr="00A51F1A">
        <w:trPr>
          <w:gridAfter w:val="1"/>
          <w:wAfter w:w="14" w:type="dxa"/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636D38" w:rsidRPr="00F5013A" w:rsidTr="00A51F1A">
        <w:trPr>
          <w:gridAfter w:val="1"/>
          <w:wAfter w:w="14" w:type="dxa"/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3040,1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636D38" w:rsidRPr="00F5013A" w:rsidTr="00A51F1A">
        <w:trPr>
          <w:gridAfter w:val="1"/>
          <w:wAfter w:w="14" w:type="dxa"/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253062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8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статьями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, </w:t>
            </w:r>
            <w:hyperlink r:id="rId9" w:anchor="/document/10900200/entry/2270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227.1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и </w:t>
            </w:r>
            <w:hyperlink r:id="rId10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000 1 01 02010 01 1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636D38" w:rsidRPr="00F5013A" w:rsidTr="00A51F1A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253062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1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253062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12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636D38" w:rsidRPr="00F5013A" w:rsidTr="00A51F1A">
        <w:trPr>
          <w:gridAfter w:val="1"/>
          <w:wAfter w:w="14" w:type="dxa"/>
          <w:trHeight w:val="162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253062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638BE" w:rsidRDefault="00636D38" w:rsidP="00636D3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638BE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9F2C03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000 105 03000 01 0000 110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BD3962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000 1 05 03010 01 0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636D38" w:rsidRPr="00F5013A" w:rsidTr="00A51F1A">
        <w:trPr>
          <w:gridAfter w:val="1"/>
          <w:wAfter w:w="14" w:type="dxa"/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2148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636D38" w:rsidRPr="00F5013A" w:rsidTr="00A51F1A">
        <w:trPr>
          <w:gridAfter w:val="1"/>
          <w:wAfter w:w="14" w:type="dxa"/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5077A4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</w:tr>
      <w:tr w:rsidR="00636D38" w:rsidRPr="00F5013A" w:rsidTr="00A51F1A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5077A4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lastRenderedPageBreak/>
              <w:t>Земельный налог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2141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636D38" w:rsidRPr="00F5013A" w:rsidTr="00A51F1A">
        <w:trPr>
          <w:gridAfter w:val="1"/>
          <w:wAfter w:w="14" w:type="dxa"/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5077A4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1184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1248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636D38" w:rsidRPr="00F5013A" w:rsidTr="00A51F1A">
        <w:trPr>
          <w:gridAfter w:val="1"/>
          <w:wAfter w:w="14" w:type="dxa"/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5077A4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36D38" w:rsidRPr="00F5013A" w:rsidTr="00A51F1A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636D38" w:rsidRPr="00F5013A" w:rsidTr="00A51F1A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636D38" w:rsidRPr="00F5013A" w:rsidTr="00A51F1A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636D38" w:rsidRPr="00F5013A" w:rsidTr="00A51F1A">
        <w:trPr>
          <w:gridAfter w:val="1"/>
          <w:wAfter w:w="14" w:type="dxa"/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36D38" w:rsidRPr="00F5013A" w:rsidTr="00A51F1A">
        <w:trPr>
          <w:gridAfter w:val="1"/>
          <w:wAfter w:w="14" w:type="dxa"/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A47FC4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3C49A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C49AA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80,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636D38" w:rsidRPr="00F5013A" w:rsidTr="00A51F1A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20554F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20554F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636D38" w:rsidRPr="00F5013A" w:rsidTr="00A51F1A">
        <w:trPr>
          <w:gridAfter w:val="1"/>
          <w:wAfter w:w="14" w:type="dxa"/>
          <w:trHeight w:val="199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253062" w:rsidRDefault="00636D38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Доходы от сумм пеней, предусмотренных </w:t>
            </w:r>
            <w:hyperlink r:id="rId13" w:anchor="/document/10900200/entry/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законодательством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 о налогах и сборах, подлежащие зачислению в бюджеты субъектов Российской Федерации по нормативу, установленному </w:t>
            </w:r>
            <w:hyperlink r:id="rId14" w:anchor="/document/12112604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Бюджетным кодексом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Федерации, распределяемые Федеральным казначейством между бюджетами субъектов Российской Федерации в соответствии с </w:t>
            </w:r>
            <w:hyperlink r:id="rId15" w:anchor="/document/5759555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федеральным законом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о федеральном бюджете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A51F1A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C6DC5">
              <w:rPr>
                <w:rFonts w:ascii="Times New Roman" w:hAnsi="Times New Roman" w:cs="Times New Roman"/>
              </w:rPr>
              <w:t>10</w:t>
            </w:r>
            <w:r w:rsidR="00A51F1A">
              <w:rPr>
                <w:rFonts w:ascii="Times New Roman" w:hAnsi="Times New Roman" w:cs="Times New Roman"/>
              </w:rPr>
              <w:t>894,33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11533,7</w:t>
            </w:r>
          </w:p>
        </w:tc>
      </w:tr>
      <w:tr w:rsidR="00636D38" w:rsidRPr="00F5013A" w:rsidTr="00A51F1A">
        <w:trPr>
          <w:gridAfter w:val="1"/>
          <w:wAfter w:w="14" w:type="dxa"/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AB14C5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CB4D83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11533,7</w:t>
            </w:r>
          </w:p>
        </w:tc>
      </w:tr>
      <w:tr w:rsidR="00636D38" w:rsidRPr="00F5013A" w:rsidTr="00A51F1A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Дотации бюджетам бюджетной системы Российской </w:t>
            </w:r>
            <w:r w:rsidRPr="00F5013A">
              <w:rPr>
                <w:rFonts w:ascii="Times New Roman" w:hAnsi="Times New Roman" w:cs="Times New Roman"/>
                <w:bCs/>
              </w:rPr>
              <w:lastRenderedPageBreak/>
              <w:t>Федерации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10467,</w:t>
            </w: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636D38" w:rsidRPr="00F5013A" w:rsidTr="00A51F1A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10467,1</w:t>
            </w:r>
          </w:p>
        </w:tc>
      </w:tr>
      <w:tr w:rsidR="00636D38" w:rsidRPr="00F5013A" w:rsidTr="00A51F1A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AB14C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B14C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AB14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783,9</w:t>
            </w:r>
          </w:p>
        </w:tc>
      </w:tr>
      <w:tr w:rsidR="00636D38" w:rsidRPr="00F5013A" w:rsidTr="00A51F1A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A6184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674771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783,9</w:t>
            </w:r>
          </w:p>
        </w:tc>
      </w:tr>
      <w:tr w:rsidR="00636D38" w:rsidRPr="00F5013A" w:rsidTr="00A51F1A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282,7</w:t>
            </w:r>
          </w:p>
        </w:tc>
      </w:tr>
      <w:tr w:rsidR="00636D38" w:rsidRPr="00F5013A" w:rsidTr="00A51F1A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F5013A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Субвенции бюджетам сельских поселений на </w:t>
            </w:r>
            <w:r>
              <w:rPr>
                <w:rFonts w:ascii="Times New Roman" w:hAnsi="Times New Roman" w:cs="Times New Roman"/>
              </w:rPr>
              <w:t>осуществление</w:t>
            </w:r>
            <w:r w:rsidRPr="00F5013A">
              <w:rPr>
                <w:rFonts w:ascii="Times New Roman" w:hAnsi="Times New Roman" w:cs="Times New Roman"/>
              </w:rPr>
              <w:t xml:space="preserve"> передаваемых полномочий субъектов Российской Федерации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636D38" w:rsidRPr="00F5013A" w:rsidTr="00A51F1A">
        <w:trPr>
          <w:gridAfter w:val="1"/>
          <w:wAfter w:w="14" w:type="dxa"/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444B7E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  <w:p w:rsidR="00636D38" w:rsidRPr="00F5013A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D38" w:rsidRPr="00F5013A" w:rsidTr="00A51F1A">
        <w:trPr>
          <w:gridAfter w:val="1"/>
          <w:wAfter w:w="14" w:type="dxa"/>
          <w:trHeight w:val="23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444B7E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F1EC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BF1EC9" w:rsidRDefault="00636D38" w:rsidP="00636D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9">
              <w:rPr>
                <w:rFonts w:ascii="Times New Roman" w:hAnsi="Times New Roman" w:cs="Times New Roman"/>
              </w:rPr>
              <w:t>000 2 02 40000 00 0000 150</w:t>
            </w:r>
          </w:p>
          <w:p w:rsidR="00636D38" w:rsidRPr="00F5013A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AB14C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  <w:r w:rsidR="00AB14C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AB14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F5013A" w:rsidTr="00A51F1A">
        <w:trPr>
          <w:gridAfter w:val="1"/>
          <w:wAfter w:w="14" w:type="dxa"/>
          <w:trHeight w:val="9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38" w:rsidRPr="00BF1EC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776A4A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2B6798" w:rsidRDefault="00636D38" w:rsidP="00636D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98">
              <w:rPr>
                <w:rFonts w:ascii="Times New Roman" w:hAnsi="Times New Roman" w:cs="Times New Roman"/>
              </w:rPr>
              <w:t>000 2 02 40014 10 0000 150</w:t>
            </w:r>
          </w:p>
          <w:p w:rsidR="00636D38" w:rsidRPr="00BF1EC9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AB14C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  <w:r w:rsidR="00AB14C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AB14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F5013A" w:rsidTr="00A51F1A">
        <w:trPr>
          <w:trHeight w:val="7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9D59E5" w:rsidRDefault="00456324" w:rsidP="00636D3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D59E5">
              <w:rPr>
                <w:rFonts w:ascii="Times New Roman" w:hAnsi="Times New Roman" w:cs="Times New Roman"/>
                <w:b/>
                <w:bCs/>
                <w:color w:val="000000"/>
              </w:rPr>
              <w:t>Доходы Бюджетов Бюджетной системы РФ от возврата остатков субсидий,субвенций и иных межбюджетных трансфертов,имеющих целевое назначение,прошлых лет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4" w:rsidRPr="00F5013A" w:rsidRDefault="00456324" w:rsidP="0045632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000 218 00000 10 0000 000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Default="00C86302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324" w:rsidRDefault="00456324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Default="00456324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F5013A" w:rsidTr="00A51F1A">
        <w:trPr>
          <w:trHeight w:val="7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F5013A" w:rsidRDefault="009D59E5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Доходы бюджетов субъектов РФ от возврата прочих остатков субсидий,субвенций и иных межбюджетных трансфертов,имеющих целевое назначение,прошлых лет из бюджетов муниципальных образований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4" w:rsidRPr="00F5013A" w:rsidRDefault="009D59E5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000 218 60010 00 0000 000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Default="00C86302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324" w:rsidRDefault="009D59E5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Default="009D59E5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F5013A" w:rsidTr="00A51F1A">
        <w:trPr>
          <w:trHeight w:val="7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F5013A" w:rsidRDefault="009D59E5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Доходы бюджетов сельских поселений от возврата остатков субсидий,субвенций и иных межбюджетных трансфертов, имеющих целевое назначение,прошлых лет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4" w:rsidRPr="00F5013A" w:rsidRDefault="009D59E5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000 218 60010  10 0000150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392B0C" w:rsidRDefault="00392B0C" w:rsidP="00636D3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3378.33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324" w:rsidRDefault="00A51F1A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Default="00A51F1A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F5013A" w:rsidTr="00A51F1A">
        <w:trPr>
          <w:trHeight w:val="7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F5013A" w:rsidRDefault="00456324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4" w:rsidRPr="00F5013A" w:rsidRDefault="00456324" w:rsidP="0045632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F5013A" w:rsidRDefault="00AB14C5" w:rsidP="00A51F1A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1805</w:t>
            </w:r>
            <w:r w:rsidR="00A51F1A">
              <w:rPr>
                <w:rFonts w:ascii="Times New Roman" w:hAnsi="Times New Roman" w:cs="Times New Roman"/>
              </w:rPr>
              <w:t>0994,33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324" w:rsidRPr="00F5013A" w:rsidRDefault="00456324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F5013A" w:rsidRDefault="00456324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14887,3</w:t>
            </w:r>
          </w:p>
        </w:tc>
      </w:tr>
    </w:tbl>
    <w:p w:rsidR="00B07E4D" w:rsidRDefault="00B07E4D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22F" w:rsidRDefault="0002122F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73FB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37AF" w:rsidRDefault="00CC37AF" w:rsidP="002461A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73FB0" w:rsidRDefault="00873FB0" w:rsidP="00873FB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F333A" w:rsidRDefault="003F333A" w:rsidP="00800A1C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03AE5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15E9" w:rsidRDefault="007E15E9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27D23" w:rsidRPr="00110FBC" w:rsidRDefault="00127D23" w:rsidP="00127D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127D23" w:rsidRPr="00110FBC" w:rsidRDefault="00127D23" w:rsidP="00127D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B9385A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790EFA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2.202</w:t>
      </w:r>
      <w:r w:rsidR="00790EFA">
        <w:rPr>
          <w:rFonts w:ascii="Times New Roman" w:hAnsi="Times New Roman" w:cs="Times New Roman"/>
          <w:sz w:val="22"/>
          <w:szCs w:val="22"/>
        </w:rPr>
        <w:t>5 №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  <w:r w:rsidR="00790EF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27D23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F5013A" w:rsidTr="00127D23">
        <w:trPr>
          <w:trHeight w:val="349"/>
        </w:trPr>
        <w:tc>
          <w:tcPr>
            <w:tcW w:w="62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127D23" w:rsidRPr="00F5013A" w:rsidTr="00127D23">
        <w:trPr>
          <w:trHeight w:val="349"/>
        </w:trPr>
        <w:tc>
          <w:tcPr>
            <w:tcW w:w="62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127D23" w:rsidRPr="00F5013A" w:rsidTr="00127D23">
        <w:trPr>
          <w:trHeight w:val="23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27D23" w:rsidRPr="00F5013A" w:rsidTr="00127D23">
        <w:trPr>
          <w:trHeight w:val="257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970834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8417,5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88608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FC6362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FC6362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1435,3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0C591B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FC6362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FC6362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6953,2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BB0554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НАЦИОНАЛЬНАЯ БЕЗОПАСНОСТЬ И ПРАВООХРАНИТЕЛЬНАЯ ДЕЯТ</w:t>
            </w:r>
            <w:r>
              <w:rPr>
                <w:rFonts w:ascii="Times New Roman" w:hAnsi="Times New Roman" w:cs="Times New Roman"/>
              </w:rPr>
              <w:t>Н</w:t>
            </w:r>
            <w:r w:rsidRPr="00F5013A">
              <w:rPr>
                <w:rFonts w:ascii="Times New Roman" w:hAnsi="Times New Roman" w:cs="Times New Roman"/>
              </w:rPr>
              <w:t>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Pr="00F5013A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Pr="00F5013A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B65E2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65E2A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C65A6E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65A6E">
              <w:rPr>
                <w:rFonts w:ascii="Times New Roman" w:hAnsi="Times New Roman" w:cs="Times New Roman"/>
              </w:rPr>
              <w:t>93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Pr="00D7037B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1066,3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C90497" w:rsidRDefault="00C90497" w:rsidP="00127D23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Pr="00D7037B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E00C0D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Pr="00E00C0D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Pr="00E00C0D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1066,3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AF087A" w:rsidRDefault="00AF087A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4577,6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3636,3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AF087A" w:rsidRDefault="00AF087A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4577,6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3636,3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F5013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8,4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8,4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F5013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F5013A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F5013A" w:rsidTr="00127D23">
        <w:trPr>
          <w:trHeight w:val="283"/>
        </w:trPr>
        <w:tc>
          <w:tcPr>
            <w:tcW w:w="75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127D23" w:rsidRPr="00F5013A" w:rsidRDefault="00127D23" w:rsidP="00127D23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AF087A" w:rsidRDefault="00AF087A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18617,3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AA590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AA590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5A6590" w:rsidRDefault="005A659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27D23" w:rsidRPr="000B0E53" w:rsidRDefault="00127D23" w:rsidP="00127D2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127D23" w:rsidRDefault="00127D23" w:rsidP="00127D2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127D23" w:rsidRDefault="00127D23" w:rsidP="00127D2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9385A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790EFA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790EFA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2B78B5">
        <w:rPr>
          <w:rFonts w:ascii="Times New Roman" w:eastAsiaTheme="minorEastAsia" w:hAnsi="Times New Roman" w:cs="Times New Roman"/>
          <w:sz w:val="24"/>
          <w:szCs w:val="24"/>
          <w:lang w:eastAsia="ru-RU"/>
        </w:rPr>
        <w:t>112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27D23" w:rsidRDefault="00127D23" w:rsidP="00127D2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7D23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C0875" w:rsidRPr="00B740FC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2025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2026 и 2027 годов</w:t>
      </w: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1276"/>
        <w:gridCol w:w="567"/>
        <w:gridCol w:w="850"/>
        <w:gridCol w:w="851"/>
        <w:gridCol w:w="850"/>
      </w:tblGrid>
      <w:tr w:rsidR="00127D23" w:rsidRPr="002454B7" w:rsidTr="00127D23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127D23" w:rsidRPr="002454B7" w:rsidTr="00127D23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127D23" w:rsidRPr="002454B7" w:rsidTr="00127D23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9728,0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8417,5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8417,5</w:t>
            </w:r>
          </w:p>
        </w:tc>
      </w:tr>
      <w:tr w:rsidR="00127D23" w:rsidRPr="002454B7" w:rsidTr="00127D23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</w:tr>
      <w:tr w:rsidR="00127D23" w:rsidRPr="002454B7" w:rsidTr="00127D23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8164,6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</w:tr>
      <w:tr w:rsidR="00127D23" w:rsidRPr="002454B7" w:rsidTr="00127D23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7614,5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6614,5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6614,5</w:t>
            </w:r>
          </w:p>
        </w:tc>
      </w:tr>
      <w:tr w:rsidR="00127D23" w:rsidRPr="002454B7" w:rsidTr="00127D23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127D23" w:rsidRPr="002454B7" w:rsidTr="00127D23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Осуществление части полномочий по участию в </w:t>
            </w: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A6EC1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</w:t>
            </w:r>
            <w:r w:rsidRPr="007E241F">
              <w:rPr>
                <w:bCs/>
                <w:sz w:val="19"/>
                <w:szCs w:val="19"/>
              </w:rPr>
              <w:lastRenderedPageBreak/>
              <w:t>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 xml:space="preserve">Основное мероприятие: </w:t>
            </w:r>
            <w:r w:rsidRPr="007E241F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5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1334,5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A35D6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A35D6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4A52D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1076,3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1066,3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E1671" w:rsidRDefault="00DE1671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68.3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4A52DB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4A52D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4A52DB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A52D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4A52D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1B0E0F" w:rsidTr="00127D23">
        <w:trPr>
          <w:trHeight w:val="46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E1671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E1671" w:rsidRPr="00DE1671" w:rsidRDefault="00DE1671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671" w:rsidRPr="007E241F" w:rsidRDefault="006D379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671" w:rsidRPr="007E241F" w:rsidRDefault="006D379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671" w:rsidRPr="007E241F" w:rsidRDefault="006D379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671" w:rsidRPr="007E241F" w:rsidRDefault="006D379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1671" w:rsidRDefault="006D379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1671" w:rsidRDefault="006D379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1671" w:rsidRDefault="006D379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1225,1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1076,3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1066,3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931,6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931,6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Реализация мероприятий перечня проектов народных </w:t>
            </w: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840,1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816,6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134,7</w:t>
            </w:r>
          </w:p>
        </w:tc>
      </w:tr>
      <w:tr w:rsidR="00127D23" w:rsidRPr="002454B7" w:rsidTr="00127D23">
        <w:trPr>
          <w:trHeight w:val="1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3318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272A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Pr="00805CC5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272A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Pr="00805CC5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1F634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2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4419C">
              <w:rPr>
                <w:rFonts w:ascii="Times New Roman" w:hAnsi="Times New Roman" w:cs="Times New Roman"/>
                <w:sz w:val="18"/>
                <w:szCs w:val="18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64419C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E467D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E467D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126055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26055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1227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1227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1227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1227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Ремонт мини- рынка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5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21227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2618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Муниципальная программа «Снижение рисков и </w:t>
            </w:r>
            <w:r w:rsidRPr="00F2618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2618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F2618C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40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9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00,0</w:t>
            </w:r>
          </w:p>
        </w:tc>
      </w:tr>
      <w:tr w:rsidR="00127D23" w:rsidRPr="002454B7" w:rsidTr="00127D23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6D3793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6D3793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AA5BF6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3349,7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557E50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9E218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3349,7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9E218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9E218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3349,7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9E218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AF087A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3309,5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2632,3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2632,3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6D379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1103,4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715,8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993,4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10,5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2618C"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 w:rsidR="005A659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</w:t>
            </w:r>
            <w:r w:rsidR="005A659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,на праве оперативного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24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Доплаты к пенсиям, дополнительное пенсионное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654A0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портивного потенциала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A7D4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C2665A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2665A" w:rsidRPr="002454B7" w:rsidTr="00127D23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2665A" w:rsidRPr="007E241F" w:rsidRDefault="00C2665A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65A" w:rsidRPr="007E241F" w:rsidRDefault="00C2665A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65A" w:rsidRPr="007E241F" w:rsidRDefault="00C2665A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65A" w:rsidRPr="007E241F" w:rsidRDefault="00C2665A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65A" w:rsidRPr="007E241F" w:rsidRDefault="00C2665A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665A" w:rsidRDefault="00C2665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665A" w:rsidRDefault="00C2665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665A" w:rsidRPr="007E241F" w:rsidRDefault="00C2665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27D23" w:rsidRPr="00110FBC" w:rsidRDefault="00127D23" w:rsidP="00127D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127D23" w:rsidRPr="004F5985" w:rsidRDefault="00127D23" w:rsidP="00127D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lastRenderedPageBreak/>
        <w:t>к решению Думы</w:t>
      </w:r>
      <w:r w:rsidR="005A65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 сельского поселения</w:t>
      </w:r>
      <w:r w:rsidR="005A6590">
        <w:rPr>
          <w:rFonts w:ascii="Times New Roman" w:hAnsi="Times New Roman" w:cs="Times New Roman"/>
          <w:sz w:val="22"/>
          <w:szCs w:val="22"/>
        </w:rPr>
        <w:t xml:space="preserve">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9385A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790EFA">
        <w:rPr>
          <w:rFonts w:ascii="Times New Roman" w:hAnsi="Times New Roman" w:cs="Times New Roman"/>
          <w:sz w:val="22"/>
          <w:szCs w:val="22"/>
        </w:rPr>
        <w:t>02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790EFA">
        <w:rPr>
          <w:rFonts w:ascii="Times New Roman" w:hAnsi="Times New Roman" w:cs="Times New Roman"/>
          <w:sz w:val="22"/>
          <w:szCs w:val="22"/>
        </w:rPr>
        <w:t>5 №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  <w:r w:rsidR="00790EF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27D23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2025 год и плановый период 2026 и 2027 годов</w:t>
      </w: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567"/>
        <w:gridCol w:w="709"/>
        <w:gridCol w:w="567"/>
        <w:gridCol w:w="1276"/>
        <w:gridCol w:w="567"/>
        <w:gridCol w:w="850"/>
        <w:gridCol w:w="851"/>
        <w:gridCol w:w="850"/>
      </w:tblGrid>
      <w:tr w:rsidR="00127D23" w:rsidRPr="002454B7" w:rsidTr="00127D23">
        <w:trPr>
          <w:trHeight w:val="174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27D23" w:rsidRPr="003612F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127D23" w:rsidRPr="002454B7" w:rsidTr="00127D23">
        <w:trPr>
          <w:trHeight w:val="216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127D23" w:rsidRPr="002454B7" w:rsidTr="00127D23">
        <w:trPr>
          <w:trHeight w:val="10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9728,0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8417,5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8417,5</w:t>
            </w:r>
          </w:p>
        </w:tc>
      </w:tr>
      <w:tr w:rsidR="00127D23" w:rsidRPr="002454B7" w:rsidTr="00127D23">
        <w:trPr>
          <w:trHeight w:val="29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254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209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435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1435,3</w:t>
            </w:r>
          </w:p>
        </w:tc>
      </w:tr>
      <w:tr w:rsidR="00127D23" w:rsidRPr="002454B7" w:rsidTr="00127D23">
        <w:trPr>
          <w:trHeight w:val="48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6953,2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127D23" w:rsidRPr="002454B7" w:rsidTr="00127D23">
        <w:trPr>
          <w:trHeight w:val="74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</w:tr>
      <w:tr w:rsidR="00127D23" w:rsidRPr="002454B7" w:rsidTr="00127D23">
        <w:trPr>
          <w:trHeight w:val="17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8164,6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6952,5</w:t>
            </w:r>
          </w:p>
        </w:tc>
      </w:tr>
      <w:tr w:rsidR="00127D23" w:rsidRPr="002454B7" w:rsidTr="00127D23">
        <w:trPr>
          <w:trHeight w:val="17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7614,5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6614,5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6614,5</w:t>
            </w:r>
          </w:p>
        </w:tc>
      </w:tr>
      <w:tr w:rsidR="00127D23" w:rsidRPr="002454B7" w:rsidTr="00127D23">
        <w:trPr>
          <w:trHeight w:val="104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540,2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325,0</w:t>
            </w:r>
          </w:p>
        </w:tc>
      </w:tr>
      <w:tr w:rsidR="00127D23" w:rsidRPr="002454B7" w:rsidTr="00127D23">
        <w:trPr>
          <w:trHeight w:val="76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3D21B8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в целях обеспечения </w:t>
            </w: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507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20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279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268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149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272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283,0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44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A6EC1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282,0</w:t>
            </w:r>
          </w:p>
        </w:tc>
      </w:tr>
      <w:tr w:rsidR="00127D23" w:rsidRPr="002454B7" w:rsidTr="00127D23">
        <w:trPr>
          <w:trHeight w:val="217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 xml:space="preserve">Основное мероприятие: </w:t>
            </w:r>
            <w:r w:rsidRPr="007E241F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5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1334,5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1314,5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DA4E99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1293,4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1076,3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D21B8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1066,3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EE3749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D21B8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D21B8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D21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D21B8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части полномочий по организации в границах поселения электро-тепло,газо-и водоснабжения населения,</w:t>
            </w: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водоотведения,снабжения населения топливом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A4E99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4E99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99" w:rsidRDefault="00DA4E99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E99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E99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E99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E99" w:rsidRPr="007E241F" w:rsidRDefault="00DA4E99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E99" w:rsidRDefault="00DA4E99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4E99" w:rsidRDefault="00DA4E99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4E99" w:rsidRDefault="00DA4E99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1225,1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1076,3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1B0E0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1066,3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931,6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915,1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841,6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931,6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</w:tr>
      <w:tr w:rsidR="00127D23" w:rsidRPr="001B0E0F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331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33331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840,1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816,6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134,7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523B5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и улучшение внешнего вида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D5688B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134,7</w:t>
            </w:r>
          </w:p>
        </w:tc>
      </w:tr>
      <w:tr w:rsidR="00127D23" w:rsidRPr="002454B7" w:rsidTr="00127D23">
        <w:trPr>
          <w:trHeight w:val="199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D49CC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4,7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272A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</w:t>
            </w:r>
            <w:r w:rsidRPr="00805CC5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454B7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54B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272A0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Pr="00805CC5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454B7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454B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1F634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338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4419C">
              <w:rPr>
                <w:rFonts w:ascii="Times New Roman" w:hAnsi="Times New Roman" w:cs="Times New Roman"/>
                <w:sz w:val="18"/>
                <w:szCs w:val="18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865FE2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64419C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E467D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E467D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865FE2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64419C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126055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26055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1227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1227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21227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1227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Ремонт мини рынка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477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21227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477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Реализация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C83761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64419C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805,6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64419C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783,9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64419C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783,9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1F634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783</w:t>
            </w: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D23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«Развитие культуры в Парфеновском муниципальном образовании на период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865F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865F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D49C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D49C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4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41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Default="00127D23" w:rsidP="00127D23">
            <w:pPr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00,0</w:t>
            </w:r>
          </w:p>
        </w:tc>
      </w:tr>
      <w:tr w:rsidR="00127D23" w:rsidRPr="002454B7" w:rsidTr="00127D23">
        <w:trPr>
          <w:trHeight w:val="247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AF087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4577,6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AF087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4577,6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AF087A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4477</w:t>
            </w:r>
            <w:r w:rsidR="00CB34C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286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CB34C2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E30690" w:rsidRDefault="00CB34C2" w:rsidP="00AF087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AF087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477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3489,7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3636,3</w:t>
            </w:r>
          </w:p>
        </w:tc>
      </w:tr>
      <w:tr w:rsidR="00127D23" w:rsidRPr="002454B7" w:rsidTr="00127D23">
        <w:trPr>
          <w:trHeight w:val="31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AF087A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3309,5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2632,3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2632,3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5B552B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1103,4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715,8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993,4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151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109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2833E2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 w:rsidR="005A659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 w:rsidR="005A659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на праве оперативного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24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Основное мероприятие: Создание условий для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654A03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865F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3102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8,4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374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114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Межбюджетные трансферты на осуществление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7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88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7D23" w:rsidRPr="007E241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7E241F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90,8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27D23" w:rsidRPr="002454B7" w:rsidTr="00127D23">
        <w:trPr>
          <w:trHeight w:val="6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3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D23" w:rsidRPr="007E241F" w:rsidRDefault="00C2665A" w:rsidP="00F00AC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18</w:t>
            </w:r>
            <w:r w:rsidR="00F00AC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617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14465,0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14355,5</w:t>
            </w:r>
          </w:p>
        </w:tc>
      </w:tr>
    </w:tbl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8313B8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296853" w:rsidRDefault="00296853" w:rsidP="00296853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9385A" w:rsidRDefault="00B9385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A6590" w:rsidRDefault="005A6590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464B0" w:rsidRDefault="003464B0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464B0" w:rsidRDefault="003464B0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464B0" w:rsidRDefault="003464B0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Pr="00D93E9E" w:rsidRDefault="00127D23" w:rsidP="00127D23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127D23" w:rsidRDefault="00127D23" w:rsidP="00127D23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</w:t>
      </w:r>
      <w:r w:rsidR="002B78B5">
        <w:rPr>
          <w:rFonts w:ascii="Times New Roman" w:hAnsi="Times New Roman" w:cs="Times New Roman"/>
          <w:sz w:val="22"/>
          <w:szCs w:val="22"/>
        </w:rPr>
        <w:t>10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 w:rsidR="00790EFA">
        <w:rPr>
          <w:rFonts w:ascii="Times New Roman" w:hAnsi="Times New Roman" w:cs="Times New Roman"/>
          <w:sz w:val="22"/>
          <w:szCs w:val="22"/>
        </w:rPr>
        <w:t>02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 w:rsidR="00790EFA">
        <w:rPr>
          <w:rFonts w:ascii="Times New Roman" w:hAnsi="Times New Roman" w:cs="Times New Roman"/>
          <w:sz w:val="22"/>
          <w:szCs w:val="22"/>
        </w:rPr>
        <w:t>5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790EFA">
        <w:rPr>
          <w:rFonts w:ascii="Times New Roman" w:hAnsi="Times New Roman" w:cs="Times New Roman"/>
          <w:sz w:val="22"/>
          <w:szCs w:val="22"/>
        </w:rPr>
        <w:t xml:space="preserve"> 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</w:p>
    <w:p w:rsidR="00127D23" w:rsidRPr="004920C2" w:rsidRDefault="00127D23" w:rsidP="00127D23">
      <w:pPr>
        <w:ind w:left="7088"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27D23" w:rsidRPr="00006DD8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2026 и 2027 годов</w:t>
      </w: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79"/>
        <w:gridCol w:w="850"/>
        <w:gridCol w:w="851"/>
        <w:gridCol w:w="850"/>
      </w:tblGrid>
      <w:tr w:rsidR="00127D23" w:rsidRPr="00A62D34" w:rsidTr="00127D23">
        <w:tc>
          <w:tcPr>
            <w:tcW w:w="4220" w:type="dxa"/>
            <w:vMerge w:val="restart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557" w:type="dxa"/>
            <w:gridSpan w:val="5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127D23" w:rsidRPr="00A62D34" w:rsidTr="00127D23">
        <w:trPr>
          <w:trHeight w:val="230"/>
        </w:trPr>
        <w:tc>
          <w:tcPr>
            <w:tcW w:w="4220" w:type="dxa"/>
            <w:vMerge/>
            <w:vAlign w:val="center"/>
          </w:tcPr>
          <w:p w:rsidR="00127D23" w:rsidRPr="00FC43B8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27D23" w:rsidRPr="00FC43B8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:rsidR="00127D23" w:rsidRPr="00FC43B8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:rsidR="00127D23" w:rsidRPr="00FC43B8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:rsidR="00127D23" w:rsidRPr="00FC43B8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579" w:type="dxa"/>
            <w:vMerge w:val="restart"/>
            <w:vAlign w:val="center"/>
          </w:tcPr>
          <w:p w:rsidR="00127D23" w:rsidRPr="00FC43B8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127D23" w:rsidRPr="00FC43B8" w:rsidRDefault="00127D23" w:rsidP="00127D23">
            <w:pPr>
              <w:ind w:hanging="14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27D23" w:rsidRPr="00A62D34" w:rsidTr="00127D23">
        <w:tc>
          <w:tcPr>
            <w:tcW w:w="4220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79" w:type="dxa"/>
            <w:vMerge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год</w:t>
            </w:r>
          </w:p>
        </w:tc>
      </w:tr>
      <w:tr w:rsidR="00127D23" w:rsidRPr="00A62D34" w:rsidTr="00127D23">
        <w:tc>
          <w:tcPr>
            <w:tcW w:w="4220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79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0" w:type="dxa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127D23" w:rsidRPr="00A62D34" w:rsidTr="00127D23">
        <w:trPr>
          <w:trHeight w:val="158"/>
        </w:trPr>
        <w:tc>
          <w:tcPr>
            <w:tcW w:w="4220" w:type="dxa"/>
          </w:tcPr>
          <w:p w:rsidR="00127D23" w:rsidRPr="00FC43B8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400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000000</w:t>
            </w:r>
          </w:p>
        </w:tc>
        <w:tc>
          <w:tcPr>
            <w:tcW w:w="579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vAlign w:val="bottom"/>
          </w:tcPr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0" w:type="dxa"/>
            <w:vAlign w:val="bottom"/>
          </w:tcPr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127D23" w:rsidRPr="00A62D34" w:rsidTr="00127D23">
        <w:trPr>
          <w:trHeight w:val="1321"/>
        </w:trPr>
        <w:tc>
          <w:tcPr>
            <w:tcW w:w="4220" w:type="dxa"/>
          </w:tcPr>
          <w:p w:rsidR="00127D23" w:rsidRPr="00FC43B8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:rsidR="00127D23" w:rsidRPr="00FC43B8" w:rsidRDefault="00127D23" w:rsidP="00127D23">
            <w:pPr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79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55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</w:tcPr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55,0</w:t>
            </w:r>
          </w:p>
        </w:tc>
        <w:tc>
          <w:tcPr>
            <w:tcW w:w="850" w:type="dxa"/>
          </w:tcPr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127D23" w:rsidRPr="00A62D34" w:rsidTr="00127D23">
        <w:trPr>
          <w:trHeight w:val="70"/>
        </w:trPr>
        <w:tc>
          <w:tcPr>
            <w:tcW w:w="4220" w:type="dxa"/>
          </w:tcPr>
          <w:p w:rsidR="00127D23" w:rsidRPr="00FC43B8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вском муниципальном образовании»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:rsidR="00127D23" w:rsidRPr="00FC43B8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79" w:type="dxa"/>
            <w:vAlign w:val="bottom"/>
          </w:tcPr>
          <w:p w:rsidR="00127D23" w:rsidRPr="00FC43B8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127D23" w:rsidRPr="00FC43B8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bottom"/>
          </w:tcPr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:rsidR="00127D23" w:rsidRDefault="00127D23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A62D34" w:rsidTr="00127D23">
        <w:trPr>
          <w:trHeight w:val="278"/>
        </w:trPr>
        <w:tc>
          <w:tcPr>
            <w:tcW w:w="4220" w:type="dxa"/>
          </w:tcPr>
          <w:p w:rsidR="00127D23" w:rsidRPr="00FC43B8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</w:tcPr>
          <w:p w:rsidR="00127D23" w:rsidRPr="00FC43B8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567" w:type="dxa"/>
          </w:tcPr>
          <w:p w:rsidR="00127D23" w:rsidRPr="00FC43B8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567" w:type="dxa"/>
          </w:tcPr>
          <w:p w:rsidR="00127D23" w:rsidRPr="00FC43B8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7" w:type="dxa"/>
          </w:tcPr>
          <w:p w:rsidR="00127D23" w:rsidRPr="00E14689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</w:rPr>
            </w:pPr>
            <w:r w:rsidRPr="00E14689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79" w:type="dxa"/>
          </w:tcPr>
          <w:p w:rsidR="00127D23" w:rsidRPr="00FC43B8" w:rsidRDefault="00127D23" w:rsidP="00127D23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</w:tcPr>
          <w:p w:rsidR="00127D23" w:rsidRDefault="00C2665A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  <w:r w:rsidR="00127D23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84,00</w:t>
            </w:r>
          </w:p>
        </w:tc>
        <w:tc>
          <w:tcPr>
            <w:tcW w:w="850" w:type="dxa"/>
          </w:tcPr>
          <w:p w:rsidR="00127D23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27D23" w:rsidRPr="00A62D34" w:rsidTr="00127D23">
        <w:trPr>
          <w:trHeight w:val="278"/>
        </w:trPr>
        <w:tc>
          <w:tcPr>
            <w:tcW w:w="7777" w:type="dxa"/>
            <w:gridSpan w:val="6"/>
          </w:tcPr>
          <w:p w:rsidR="00127D23" w:rsidRPr="00FC43B8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850" w:type="dxa"/>
          </w:tcPr>
          <w:p w:rsidR="00127D23" w:rsidRPr="00FC43B8" w:rsidRDefault="00C2665A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415</w:t>
            </w:r>
            <w:r w:rsidR="00127D23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</w:tcPr>
          <w:p w:rsidR="00127D23" w:rsidRPr="00FC43B8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304,0</w:t>
            </w:r>
          </w:p>
        </w:tc>
        <w:tc>
          <w:tcPr>
            <w:tcW w:w="850" w:type="dxa"/>
          </w:tcPr>
          <w:p w:rsidR="00127D23" w:rsidRPr="00FC43B8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</w:tbl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Sect="00115CCD">
          <w:headerReference w:type="default" r:id="rId16"/>
          <w:headerReference w:type="first" r:id="rId17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:rsidR="00F72116" w:rsidRPr="00D93E9E" w:rsidRDefault="00F72116" w:rsidP="00F72116">
      <w:pPr>
        <w:ind w:left="7088" w:firstLine="2977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F72116" w:rsidRDefault="00F72116" w:rsidP="00F72116">
      <w:pPr>
        <w:ind w:left="7088" w:firstLine="2977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</w:t>
      </w:r>
    </w:p>
    <w:p w:rsidR="00F72116" w:rsidRDefault="00F72116" w:rsidP="00F72116">
      <w:pPr>
        <w:ind w:left="7088" w:firstLine="2977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сельского поселения от </w:t>
      </w:r>
      <w:r w:rsidR="00B9385A">
        <w:rPr>
          <w:rFonts w:ascii="Times New Roman" w:hAnsi="Times New Roman" w:cs="Times New Roman"/>
          <w:sz w:val="22"/>
          <w:szCs w:val="22"/>
        </w:rPr>
        <w:t>10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</w:p>
    <w:p w:rsidR="00127D23" w:rsidRPr="00110FBC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2026 и 2027 годов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4E0190" w:rsidTr="00127D23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4E0190" w:rsidTr="00127D23">
        <w:trPr>
          <w:trHeight w:val="1199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Верхний предел 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</w:tr>
      <w:tr w:rsidR="00127D23" w:rsidRPr="00F72116" w:rsidTr="00127D23">
        <w:trPr>
          <w:trHeight w:val="3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800BD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C4AC1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  <w:r w:rsidR="00127D23"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C4AC1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  <w:r w:rsidR="00127D23"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</w:t>
            </w:r>
            <w:r w:rsidR="00127D23"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</w:t>
            </w:r>
            <w:r w:rsidR="00127D23"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</w:t>
            </w:r>
            <w:r w:rsidR="00127D23"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0C4AC1" w:rsidRDefault="009018C8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327,4</w:t>
            </w:r>
          </w:p>
        </w:tc>
      </w:tr>
      <w:tr w:rsidR="00127D23" w:rsidRPr="00F72116" w:rsidTr="00127D23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00644C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5A659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659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5A659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659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5A659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659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5A659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659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5A659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A659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018C8" w:rsidRPr="00F72116" w:rsidTr="00127D23">
        <w:trPr>
          <w:trHeight w:val="78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C8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</w:p>
          <w:p w:rsidR="009018C8" w:rsidRPr="00800BDF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0C4AC1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0C4AC1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C4AC1"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18C8" w:rsidRPr="000C4AC1" w:rsidRDefault="009018C8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AC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327,4</w:t>
            </w:r>
          </w:p>
        </w:tc>
      </w:tr>
      <w:tr w:rsidR="00127D23" w:rsidRPr="004E0190" w:rsidTr="00127D23">
        <w:trPr>
          <w:trHeight w:val="121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27D23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27D23" w:rsidRPr="004E0190" w:rsidTr="00127D23">
        <w:trPr>
          <w:trHeight w:val="856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800BDF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0E6C6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127D23" w:rsidRPr="004E0190" w:rsidTr="00127D23">
        <w:trPr>
          <w:trHeight w:val="735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7D23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Pr="00C329E2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Sect="004076F8">
          <w:pgSz w:w="16838" w:h="11906" w:orient="landscape"/>
          <w:pgMar w:top="567" w:right="1134" w:bottom="1134" w:left="1134" w:header="720" w:footer="720" w:gutter="0"/>
          <w:cols w:space="720"/>
          <w:noEndnote/>
          <w:titlePg/>
          <w:docGrid w:linePitch="272"/>
        </w:sectPr>
      </w:pPr>
    </w:p>
    <w:p w:rsidR="004076F8" w:rsidRPr="00D93E9E" w:rsidRDefault="004076F8" w:rsidP="004076F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7</w:t>
      </w:r>
    </w:p>
    <w:p w:rsidR="004076F8" w:rsidRDefault="004076F8" w:rsidP="004076F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B9385A">
        <w:rPr>
          <w:rFonts w:ascii="Times New Roman" w:hAnsi="Times New Roman" w:cs="Times New Roman"/>
          <w:sz w:val="22"/>
          <w:szCs w:val="22"/>
        </w:rPr>
        <w:t xml:space="preserve"> 10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 w:rsidR="00790EFA">
        <w:rPr>
          <w:rFonts w:ascii="Times New Roman" w:hAnsi="Times New Roman" w:cs="Times New Roman"/>
          <w:sz w:val="22"/>
          <w:szCs w:val="22"/>
        </w:rPr>
        <w:t>02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 w:rsidR="00790EFA">
        <w:rPr>
          <w:rFonts w:ascii="Times New Roman" w:hAnsi="Times New Roman" w:cs="Times New Roman"/>
          <w:sz w:val="22"/>
          <w:szCs w:val="22"/>
        </w:rPr>
        <w:t>5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2B78B5">
        <w:rPr>
          <w:rFonts w:ascii="Times New Roman" w:hAnsi="Times New Roman" w:cs="Times New Roman"/>
          <w:sz w:val="22"/>
          <w:szCs w:val="22"/>
        </w:rPr>
        <w:t>112</w:t>
      </w:r>
      <w:bookmarkStart w:id="0" w:name="_GoBack"/>
      <w:bookmarkEnd w:id="0"/>
      <w:r w:rsidR="00790E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2025 год</w:t>
      </w:r>
      <w:r w:rsidR="009018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4076F8" w:rsidRPr="00CF5CB6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068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971"/>
        <w:gridCol w:w="2833"/>
        <w:gridCol w:w="1420"/>
        <w:gridCol w:w="1249"/>
        <w:gridCol w:w="1090"/>
      </w:tblGrid>
      <w:tr w:rsidR="004076F8" w:rsidRPr="00C76098" w:rsidTr="00282295">
        <w:trPr>
          <w:trHeight w:val="255"/>
        </w:trPr>
        <w:tc>
          <w:tcPr>
            <w:tcW w:w="188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34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17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</w:t>
            </w:r>
            <w:r w:rsidR="005A659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</w:t>
            </w: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4076F8" w:rsidRPr="00C76098" w:rsidTr="00FC2C84">
        <w:trPr>
          <w:trHeight w:val="323"/>
        </w:trPr>
        <w:tc>
          <w:tcPr>
            <w:tcW w:w="188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591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</w:t>
            </w:r>
            <w:r w:rsidR="009018C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51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076F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4076F8" w:rsidRPr="00C76098" w:rsidTr="00FC2C84">
        <w:trPr>
          <w:trHeight w:val="330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76F8" w:rsidRPr="00C7609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76F8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4076F8" w:rsidRPr="00C76098" w:rsidTr="00FC2C84">
        <w:trPr>
          <w:trHeight w:val="357"/>
        </w:trPr>
        <w:tc>
          <w:tcPr>
            <w:tcW w:w="18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076F8" w:rsidRPr="000C4AC1" w:rsidRDefault="00FC2C84" w:rsidP="00F72116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566,3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167,</w:t>
            </w:r>
            <w:r w:rsidR="00FC2C84"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</w:tr>
      <w:tr w:rsidR="004076F8" w:rsidRPr="00C76098" w:rsidTr="00FC2C84">
        <w:trPr>
          <w:trHeight w:val="80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F72116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F72116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76F8" w:rsidRPr="00F72116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</w:tr>
      <w:tr w:rsidR="004076F8" w:rsidRPr="00C76098" w:rsidTr="00FC2C84">
        <w:trPr>
          <w:trHeight w:val="373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0C4AC1" w:rsidRDefault="00282295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</w:t>
            </w:r>
            <w:r w:rsidR="004076F8"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</w:t>
            </w:r>
            <w:r w:rsidR="00FC2C84"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167,</w:t>
            </w:r>
            <w:r w:rsidR="00FC2C84"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62</w:t>
            </w:r>
          </w:p>
        </w:tc>
      </w:tr>
      <w:tr w:rsidR="00FC2C84" w:rsidRPr="00C76098" w:rsidTr="00FC2C84">
        <w:trPr>
          <w:trHeight w:val="523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ривлечение 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327,43</w:t>
            </w:r>
          </w:p>
        </w:tc>
      </w:tr>
      <w:tr w:rsidR="00FC2C84" w:rsidRPr="00C76098" w:rsidTr="00FC2C84">
        <w:trPr>
          <w:trHeight w:val="659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ривлечение сельскими поселениями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327,43</w:t>
            </w:r>
          </w:p>
        </w:tc>
      </w:tr>
      <w:tr w:rsidR="00FC2C84" w:rsidRPr="00C76098" w:rsidTr="00FC2C84">
        <w:trPr>
          <w:trHeight w:val="388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кредитов,</w:t>
            </w:r>
            <w:r w:rsidR="005A659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предоставленных кредитными организациями в валюте Российской Федерации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2822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</w:t>
            </w:r>
            <w:r w:rsidR="009018C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0102 00 00 10 0000 800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-159,81</w:t>
            </w:r>
          </w:p>
        </w:tc>
      </w:tr>
      <w:tr w:rsidR="00FC2C84" w:rsidRPr="00C76098" w:rsidTr="00FC2C84">
        <w:trPr>
          <w:trHeight w:val="388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</w:t>
            </w:r>
            <w:r w:rsidR="009018C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0102 00 00 10 0000 810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0C4AC1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-159,81</w:t>
            </w:r>
          </w:p>
        </w:tc>
      </w:tr>
      <w:tr w:rsidR="004076F8" w:rsidRPr="00C76098" w:rsidTr="00FC2C84">
        <w:trPr>
          <w:trHeight w:val="388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F8" w:rsidRPr="007A0B38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0C4AC1" w:rsidRDefault="00282295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566,33386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76F8" w:rsidRPr="000C4AC1" w:rsidRDefault="004076F8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C4AC1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FC2C84" w:rsidRPr="00C76098" w:rsidTr="00FC2C84">
        <w:trPr>
          <w:trHeight w:val="254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- 18050,99433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  <w:rPr>
                <w:color w:val="FF0000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-15214,73</w:t>
            </w:r>
          </w:p>
        </w:tc>
      </w:tr>
      <w:tr w:rsidR="00FC2C84" w:rsidRPr="00C76098" w:rsidTr="00FC2C84">
        <w:trPr>
          <w:trHeight w:val="257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- 18050,99433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  <w:rPr>
                <w:color w:val="FF0000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-15214,73</w:t>
            </w:r>
          </w:p>
        </w:tc>
      </w:tr>
      <w:tr w:rsidR="00FC2C84" w:rsidRPr="00C76098" w:rsidTr="00FC2C84">
        <w:trPr>
          <w:trHeight w:val="403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- 18050,99433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  <w:rPr>
                <w:color w:val="FF0000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-15214,73</w:t>
            </w:r>
          </w:p>
        </w:tc>
      </w:tr>
      <w:tr w:rsidR="00FC2C84" w:rsidRPr="00C76098" w:rsidTr="00FC2C84">
        <w:trPr>
          <w:trHeight w:val="398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- 18050,99433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  <w:rPr>
                <w:color w:val="FF0000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FF0000"/>
                <w:lang w:eastAsia="ru-RU"/>
              </w:rPr>
              <w:t>-15214,73</w:t>
            </w:r>
          </w:p>
        </w:tc>
      </w:tr>
      <w:tr w:rsidR="00FC2C84" w:rsidRPr="00D83464" w:rsidTr="00FC2C84">
        <w:trPr>
          <w:trHeight w:val="264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18617,32819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000000" w:themeColor="text1"/>
                <w:lang w:eastAsia="ru-RU"/>
              </w:rPr>
              <w:t>15214,73</w:t>
            </w:r>
          </w:p>
        </w:tc>
      </w:tr>
      <w:tr w:rsidR="00FC2C84" w:rsidRPr="00CD470E" w:rsidTr="00FC2C84">
        <w:trPr>
          <w:trHeight w:val="267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18617,32819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14808,810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000000" w:themeColor="text1"/>
                <w:lang w:eastAsia="ru-RU"/>
              </w:rPr>
              <w:t>15214,73</w:t>
            </w:r>
          </w:p>
        </w:tc>
      </w:tr>
      <w:tr w:rsidR="00282295" w:rsidRPr="00C76098" w:rsidTr="00FC2C84">
        <w:trPr>
          <w:trHeight w:val="399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2295" w:rsidRPr="007A0B38" w:rsidRDefault="00282295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295" w:rsidRPr="007A0B38" w:rsidRDefault="00282295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82295" w:rsidRPr="00C3621D" w:rsidRDefault="00282295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18617,32819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82295" w:rsidRPr="00C3621D" w:rsidRDefault="00282295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 w:rsidR="00FC2C84" w:rsidRPr="00C3621D">
              <w:rPr>
                <w:rFonts w:ascii="Times New Roman" w:hAnsi="Times New Roman" w:cs="Times New Roman"/>
                <w:color w:val="000000"/>
                <w:lang w:eastAsia="ru-RU"/>
              </w:rPr>
              <w:t>808,810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82295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000000" w:themeColor="text1"/>
                <w:lang w:eastAsia="ru-RU"/>
              </w:rPr>
              <w:t>15214,73</w:t>
            </w:r>
          </w:p>
        </w:tc>
      </w:tr>
      <w:tr w:rsidR="00FC2C84" w:rsidRPr="00C76098" w:rsidTr="00FC2C84">
        <w:trPr>
          <w:trHeight w:val="407"/>
        </w:trPr>
        <w:tc>
          <w:tcPr>
            <w:tcW w:w="18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C84" w:rsidRPr="007A0B38" w:rsidRDefault="00FC2C84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18617,32819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tabs>
                <w:tab w:val="left" w:pos="35"/>
              </w:tabs>
              <w:ind w:firstLine="0"/>
              <w:jc w:val="center"/>
            </w:pPr>
            <w:r w:rsidRPr="00C3621D">
              <w:rPr>
                <w:rFonts w:ascii="Times New Roman" w:hAnsi="Times New Roman" w:cs="Times New Roman"/>
                <w:color w:val="000000"/>
                <w:lang w:eastAsia="ru-RU"/>
              </w:rPr>
              <w:t>14957,810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2C84" w:rsidRPr="00C3621D" w:rsidRDefault="00FC2C84" w:rsidP="009018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621D">
              <w:rPr>
                <w:rFonts w:ascii="Times New Roman" w:hAnsi="Times New Roman" w:cs="Times New Roman"/>
                <w:color w:val="000000" w:themeColor="text1"/>
                <w:lang w:eastAsia="ru-RU"/>
              </w:rPr>
              <w:t>15214,73</w:t>
            </w:r>
          </w:p>
        </w:tc>
      </w:tr>
    </w:tbl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33245A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sectPr w:rsidR="0033245A" w:rsidSect="004076F8"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EA" w:rsidRDefault="003454EA">
      <w:r>
        <w:separator/>
      </w:r>
    </w:p>
  </w:endnote>
  <w:endnote w:type="continuationSeparator" w:id="0">
    <w:p w:rsidR="003454EA" w:rsidRDefault="0034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EA" w:rsidRDefault="003454EA">
      <w:r>
        <w:separator/>
      </w:r>
    </w:p>
  </w:footnote>
  <w:footnote w:type="continuationSeparator" w:id="0">
    <w:p w:rsidR="003454EA" w:rsidRDefault="0034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84485"/>
      <w:docPartObj>
        <w:docPartGallery w:val="Page Numbers (Top of Page)"/>
        <w:docPartUnique/>
      </w:docPartObj>
    </w:sdtPr>
    <w:sdtEndPr/>
    <w:sdtContent>
      <w:p w:rsidR="00B9385A" w:rsidRPr="003A76B9" w:rsidRDefault="000F4775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8B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5A" w:rsidRDefault="00B9385A">
    <w:pPr>
      <w:pStyle w:val="aff"/>
      <w:jc w:val="center"/>
    </w:pPr>
  </w:p>
  <w:p w:rsidR="00B9385A" w:rsidRDefault="00B9385A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65A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4775"/>
    <w:rsid w:val="000F721E"/>
    <w:rsid w:val="000F7444"/>
    <w:rsid w:val="000F7838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3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F0A96"/>
    <w:rsid w:val="001F14F9"/>
    <w:rsid w:val="001F40CF"/>
    <w:rsid w:val="001F4FBC"/>
    <w:rsid w:val="001F5C2D"/>
    <w:rsid w:val="001F5E46"/>
    <w:rsid w:val="001F6D14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61A8"/>
    <w:rsid w:val="002465BF"/>
    <w:rsid w:val="002470E8"/>
    <w:rsid w:val="00250EFE"/>
    <w:rsid w:val="00252563"/>
    <w:rsid w:val="00253098"/>
    <w:rsid w:val="00254EBF"/>
    <w:rsid w:val="0025605E"/>
    <w:rsid w:val="0025788D"/>
    <w:rsid w:val="00261FA6"/>
    <w:rsid w:val="00262915"/>
    <w:rsid w:val="0026417D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2BB"/>
    <w:rsid w:val="002F250C"/>
    <w:rsid w:val="002F323C"/>
    <w:rsid w:val="002F33FE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87B"/>
    <w:rsid w:val="00452AD8"/>
    <w:rsid w:val="00453353"/>
    <w:rsid w:val="00453F77"/>
    <w:rsid w:val="00456324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59F6"/>
    <w:rsid w:val="005266E7"/>
    <w:rsid w:val="00527CE2"/>
    <w:rsid w:val="00531083"/>
    <w:rsid w:val="00532933"/>
    <w:rsid w:val="00532DDC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67C5"/>
    <w:rsid w:val="00557E50"/>
    <w:rsid w:val="005602E2"/>
    <w:rsid w:val="005618E3"/>
    <w:rsid w:val="00562A28"/>
    <w:rsid w:val="00562A7F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40F1"/>
    <w:rsid w:val="005B5058"/>
    <w:rsid w:val="005B552B"/>
    <w:rsid w:val="005B63B2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4F6D"/>
    <w:rsid w:val="005D52A1"/>
    <w:rsid w:val="005D5679"/>
    <w:rsid w:val="005D5A83"/>
    <w:rsid w:val="005D6A17"/>
    <w:rsid w:val="005D7413"/>
    <w:rsid w:val="005D7C4C"/>
    <w:rsid w:val="005E11AF"/>
    <w:rsid w:val="005E1757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153"/>
    <w:rsid w:val="00620222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EE8"/>
    <w:rsid w:val="006A4D21"/>
    <w:rsid w:val="006A4D3C"/>
    <w:rsid w:val="006A4E65"/>
    <w:rsid w:val="006A645F"/>
    <w:rsid w:val="006A6A90"/>
    <w:rsid w:val="006B0230"/>
    <w:rsid w:val="006B0372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0EFA"/>
    <w:rsid w:val="00791334"/>
    <w:rsid w:val="007914B6"/>
    <w:rsid w:val="00791786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5110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1895"/>
    <w:rsid w:val="00911CE5"/>
    <w:rsid w:val="00911D56"/>
    <w:rsid w:val="00912546"/>
    <w:rsid w:val="0091498D"/>
    <w:rsid w:val="00916049"/>
    <w:rsid w:val="009164B9"/>
    <w:rsid w:val="00917355"/>
    <w:rsid w:val="0091735E"/>
    <w:rsid w:val="0091793A"/>
    <w:rsid w:val="00921AC4"/>
    <w:rsid w:val="00922C4E"/>
    <w:rsid w:val="00924251"/>
    <w:rsid w:val="00924BEB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51BD"/>
    <w:rsid w:val="009F5D39"/>
    <w:rsid w:val="009F62BB"/>
    <w:rsid w:val="00A00B82"/>
    <w:rsid w:val="00A00F68"/>
    <w:rsid w:val="00A0117B"/>
    <w:rsid w:val="00A0361E"/>
    <w:rsid w:val="00A03A40"/>
    <w:rsid w:val="00A0435C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B50"/>
    <w:rsid w:val="00A314CC"/>
    <w:rsid w:val="00A321AF"/>
    <w:rsid w:val="00A33383"/>
    <w:rsid w:val="00A342DF"/>
    <w:rsid w:val="00A34497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A8"/>
    <w:rsid w:val="00A857B9"/>
    <w:rsid w:val="00A85815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21F1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20A5"/>
    <w:rsid w:val="00AE2638"/>
    <w:rsid w:val="00AE55BA"/>
    <w:rsid w:val="00AE59B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146E"/>
    <w:rsid w:val="00B71782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EB3"/>
    <w:rsid w:val="00B85C99"/>
    <w:rsid w:val="00B85E5F"/>
    <w:rsid w:val="00B86627"/>
    <w:rsid w:val="00B9385A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1AEA"/>
    <w:rsid w:val="00CB221F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1384"/>
    <w:rsid w:val="00CD2AE1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1204"/>
    <w:rsid w:val="00D21B14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BDE"/>
    <w:rsid w:val="00D745D3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606A"/>
    <w:rsid w:val="00E26F6F"/>
    <w:rsid w:val="00E27059"/>
    <w:rsid w:val="00E27C75"/>
    <w:rsid w:val="00E3030F"/>
    <w:rsid w:val="00E354E5"/>
    <w:rsid w:val="00E361AA"/>
    <w:rsid w:val="00E37920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5E70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6492"/>
    <w:rsid w:val="00EB69EE"/>
    <w:rsid w:val="00EB6A09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7701"/>
    <w:rsid w:val="00EC7836"/>
    <w:rsid w:val="00ED17D1"/>
    <w:rsid w:val="00ED2D30"/>
    <w:rsid w:val="00ED3670"/>
    <w:rsid w:val="00ED43C3"/>
    <w:rsid w:val="00ED68E0"/>
    <w:rsid w:val="00ED76CD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4D2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153F"/>
    <w:rsid w:val="00F827E7"/>
    <w:rsid w:val="00F83559"/>
    <w:rsid w:val="00F83B15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BCAC94"/>
  <w15:docId w15:val="{7D9FDEF1-69E6-4153-A128-5009ABB9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DF93-048D-46C9-93D3-816B8F9D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8986</Words>
  <Characters>51221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10</cp:revision>
  <cp:lastPrinted>2025-02-10T02:56:00Z</cp:lastPrinted>
  <dcterms:created xsi:type="dcterms:W3CDTF">2025-02-06T04:29:00Z</dcterms:created>
  <dcterms:modified xsi:type="dcterms:W3CDTF">2025-02-11T07:06:00Z</dcterms:modified>
</cp:coreProperties>
</file>