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E2" w:rsidRPr="0086230B" w:rsidRDefault="002678E2" w:rsidP="002678E2">
      <w:pPr>
        <w:pStyle w:val="af3"/>
        <w:jc w:val="center"/>
        <w:rPr>
          <w:rFonts w:ascii="Times New Roman" w:hAnsi="Times New Roman" w:cs="Times New Roman"/>
          <w:b/>
        </w:rPr>
      </w:pPr>
      <w:r w:rsidRPr="0086230B">
        <w:rPr>
          <w:rFonts w:ascii="Times New Roman" w:hAnsi="Times New Roman" w:cs="Times New Roman"/>
          <w:b/>
        </w:rPr>
        <w:t>Иркутская область</w:t>
      </w:r>
    </w:p>
    <w:p w:rsidR="002678E2" w:rsidRPr="0086230B" w:rsidRDefault="002678E2" w:rsidP="002678E2">
      <w:pPr>
        <w:pStyle w:val="af3"/>
        <w:jc w:val="center"/>
        <w:rPr>
          <w:rFonts w:ascii="Times New Roman" w:hAnsi="Times New Roman" w:cs="Times New Roman"/>
          <w:b/>
        </w:rPr>
      </w:pPr>
      <w:r w:rsidRPr="0086230B">
        <w:rPr>
          <w:rFonts w:ascii="Times New Roman" w:hAnsi="Times New Roman" w:cs="Times New Roman"/>
          <w:b/>
        </w:rPr>
        <w:t>Черемховский муниципальный район</w:t>
      </w:r>
    </w:p>
    <w:p w:rsidR="002678E2" w:rsidRPr="0086230B" w:rsidRDefault="002678E2" w:rsidP="002678E2">
      <w:pPr>
        <w:pStyle w:val="af3"/>
        <w:jc w:val="center"/>
        <w:rPr>
          <w:rFonts w:ascii="Times New Roman" w:hAnsi="Times New Roman" w:cs="Times New Roman"/>
          <w:b/>
        </w:rPr>
      </w:pPr>
      <w:r w:rsidRPr="0086230B">
        <w:rPr>
          <w:rFonts w:ascii="Times New Roman" w:hAnsi="Times New Roman" w:cs="Times New Roman"/>
          <w:b/>
        </w:rPr>
        <w:t>Бельское муниципальное образование</w:t>
      </w:r>
    </w:p>
    <w:p w:rsidR="002678E2" w:rsidRPr="0086230B" w:rsidRDefault="002678E2" w:rsidP="002678E2">
      <w:pPr>
        <w:pStyle w:val="af3"/>
        <w:jc w:val="center"/>
        <w:rPr>
          <w:rFonts w:ascii="Times New Roman" w:hAnsi="Times New Roman" w:cs="Times New Roman"/>
          <w:b/>
        </w:rPr>
      </w:pPr>
      <w:r w:rsidRPr="0086230B">
        <w:rPr>
          <w:rFonts w:ascii="Times New Roman" w:hAnsi="Times New Roman" w:cs="Times New Roman"/>
          <w:b/>
        </w:rPr>
        <w:t>Администрация</w:t>
      </w:r>
    </w:p>
    <w:p w:rsidR="002678E2" w:rsidRPr="0086230B" w:rsidRDefault="002678E2" w:rsidP="002678E2">
      <w:pPr>
        <w:pStyle w:val="af3"/>
        <w:jc w:val="center"/>
        <w:rPr>
          <w:rFonts w:ascii="Times New Roman" w:hAnsi="Times New Roman" w:cs="Times New Roman"/>
          <w:b/>
        </w:rPr>
      </w:pPr>
    </w:p>
    <w:p w:rsidR="002678E2" w:rsidRPr="0086230B" w:rsidRDefault="002678E2" w:rsidP="002678E2">
      <w:pPr>
        <w:pStyle w:val="af3"/>
        <w:jc w:val="center"/>
        <w:rPr>
          <w:b/>
        </w:rPr>
      </w:pPr>
      <w:r w:rsidRPr="0086230B">
        <w:rPr>
          <w:rFonts w:ascii="Times New Roman" w:hAnsi="Times New Roman" w:cs="Times New Roman"/>
          <w:b/>
        </w:rPr>
        <w:t>ПОСТАНОВЛЕНИЕ</w:t>
      </w:r>
    </w:p>
    <w:p w:rsidR="002678E2" w:rsidRPr="0086230B" w:rsidRDefault="002678E2" w:rsidP="002678E2">
      <w:pPr>
        <w:rPr>
          <w:bCs/>
        </w:rPr>
      </w:pPr>
    </w:p>
    <w:p w:rsidR="002678E2" w:rsidRPr="00BE1DAC" w:rsidRDefault="002678E2" w:rsidP="002678E2">
      <w:pPr>
        <w:rPr>
          <w:bCs/>
          <w:sz w:val="24"/>
          <w:szCs w:val="24"/>
        </w:rPr>
      </w:pPr>
      <w:r w:rsidRPr="00BE1DAC">
        <w:rPr>
          <w:bCs/>
          <w:sz w:val="24"/>
          <w:szCs w:val="24"/>
        </w:rPr>
        <w:t xml:space="preserve">от </w:t>
      </w:r>
      <w:r w:rsidR="00DB7E3E">
        <w:rPr>
          <w:bCs/>
          <w:sz w:val="24"/>
          <w:szCs w:val="24"/>
        </w:rPr>
        <w:t>22</w:t>
      </w:r>
      <w:r w:rsidR="00EA167B" w:rsidRPr="00EA167B">
        <w:rPr>
          <w:bCs/>
          <w:sz w:val="24"/>
          <w:szCs w:val="24"/>
        </w:rPr>
        <w:t>.04.2024 №35</w:t>
      </w:r>
    </w:p>
    <w:p w:rsidR="002678E2" w:rsidRDefault="002678E2" w:rsidP="002678E2">
      <w:pPr>
        <w:rPr>
          <w:bCs/>
        </w:rPr>
      </w:pPr>
      <w:r w:rsidRPr="00BE1DAC">
        <w:rPr>
          <w:bCs/>
          <w:sz w:val="24"/>
          <w:szCs w:val="24"/>
        </w:rPr>
        <w:t>с. Бельск</w:t>
      </w:r>
    </w:p>
    <w:p w:rsidR="002678E2" w:rsidRPr="00015B12" w:rsidRDefault="002678E2" w:rsidP="002678E2">
      <w:pPr>
        <w:pStyle w:val="1"/>
        <w:ind w:left="0" w:firstLine="720"/>
        <w:jc w:val="left"/>
        <w:rPr>
          <w:b w:val="0"/>
          <w:sz w:val="22"/>
          <w:szCs w:val="22"/>
        </w:rPr>
      </w:pPr>
    </w:p>
    <w:p w:rsidR="00BE1DAC" w:rsidRDefault="002678E2" w:rsidP="002678E2">
      <w:pPr>
        <w:pStyle w:val="1"/>
        <w:ind w:left="0"/>
        <w:jc w:val="left"/>
        <w:rPr>
          <w:spacing w:val="-5"/>
          <w:sz w:val="24"/>
          <w:szCs w:val="24"/>
        </w:rPr>
      </w:pPr>
      <w:r w:rsidRPr="002678E2">
        <w:rPr>
          <w:sz w:val="24"/>
          <w:szCs w:val="24"/>
        </w:rPr>
        <w:t>Об утверждении Административн</w:t>
      </w:r>
      <w:r w:rsidR="00015B12">
        <w:rPr>
          <w:sz w:val="24"/>
          <w:szCs w:val="24"/>
        </w:rPr>
        <w:t>ого</w:t>
      </w:r>
      <w:r w:rsidRPr="002678E2">
        <w:rPr>
          <w:spacing w:val="-6"/>
          <w:sz w:val="24"/>
          <w:szCs w:val="24"/>
        </w:rPr>
        <w:t xml:space="preserve"> </w:t>
      </w:r>
      <w:r w:rsidRPr="002678E2">
        <w:rPr>
          <w:sz w:val="24"/>
          <w:szCs w:val="24"/>
        </w:rPr>
        <w:t>регламент</w:t>
      </w:r>
      <w:r w:rsidR="00015B12">
        <w:rPr>
          <w:sz w:val="24"/>
          <w:szCs w:val="24"/>
        </w:rPr>
        <w:t>а</w:t>
      </w:r>
      <w:r w:rsidRPr="002678E2">
        <w:rPr>
          <w:spacing w:val="-5"/>
          <w:sz w:val="24"/>
          <w:szCs w:val="24"/>
        </w:rPr>
        <w:t xml:space="preserve"> </w:t>
      </w:r>
    </w:p>
    <w:p w:rsidR="00BE1DAC" w:rsidRDefault="0006621A" w:rsidP="00BE1DAC">
      <w:pPr>
        <w:pStyle w:val="1"/>
        <w:ind w:left="0"/>
        <w:jc w:val="left"/>
        <w:rPr>
          <w:sz w:val="24"/>
          <w:szCs w:val="24"/>
        </w:rPr>
      </w:pPr>
      <w:r>
        <w:rPr>
          <w:sz w:val="24"/>
          <w:szCs w:val="24"/>
        </w:rPr>
        <w:t>п</w:t>
      </w:r>
      <w:r w:rsidR="002678E2" w:rsidRPr="002678E2">
        <w:rPr>
          <w:sz w:val="24"/>
          <w:szCs w:val="24"/>
        </w:rPr>
        <w:t>редоставления</w:t>
      </w:r>
      <w:r w:rsidR="00BE1DAC">
        <w:rPr>
          <w:sz w:val="24"/>
          <w:szCs w:val="24"/>
        </w:rPr>
        <w:t xml:space="preserve"> </w:t>
      </w:r>
      <w:r w:rsidR="002678E2" w:rsidRPr="002678E2">
        <w:rPr>
          <w:sz w:val="24"/>
          <w:szCs w:val="24"/>
        </w:rPr>
        <w:t xml:space="preserve">муниципальной услуги </w:t>
      </w:r>
    </w:p>
    <w:p w:rsidR="00BE1DAC" w:rsidRDefault="002678E2" w:rsidP="00BE1DAC">
      <w:pPr>
        <w:pStyle w:val="1"/>
        <w:ind w:left="0"/>
        <w:jc w:val="left"/>
        <w:rPr>
          <w:sz w:val="24"/>
          <w:szCs w:val="24"/>
        </w:rPr>
      </w:pPr>
      <w:r w:rsidRPr="002678E2">
        <w:rPr>
          <w:sz w:val="24"/>
          <w:szCs w:val="24"/>
        </w:rPr>
        <w:t>«Предоставление земельного</w:t>
      </w:r>
      <w:r w:rsidRPr="002678E2">
        <w:rPr>
          <w:spacing w:val="1"/>
          <w:sz w:val="24"/>
          <w:szCs w:val="24"/>
        </w:rPr>
        <w:t xml:space="preserve"> </w:t>
      </w:r>
      <w:r w:rsidRPr="002678E2">
        <w:rPr>
          <w:sz w:val="24"/>
          <w:szCs w:val="24"/>
        </w:rPr>
        <w:t>участка,</w:t>
      </w:r>
      <w:r w:rsidRPr="002678E2">
        <w:rPr>
          <w:spacing w:val="-5"/>
          <w:sz w:val="24"/>
          <w:szCs w:val="24"/>
        </w:rPr>
        <w:t xml:space="preserve"> </w:t>
      </w:r>
      <w:r w:rsidRPr="002678E2">
        <w:rPr>
          <w:sz w:val="24"/>
          <w:szCs w:val="24"/>
        </w:rPr>
        <w:t>находящегося</w:t>
      </w:r>
    </w:p>
    <w:p w:rsidR="00EA167B" w:rsidRDefault="002678E2" w:rsidP="002678E2">
      <w:pPr>
        <w:pStyle w:val="1"/>
        <w:ind w:left="0"/>
        <w:jc w:val="left"/>
        <w:rPr>
          <w:sz w:val="24"/>
          <w:szCs w:val="24"/>
        </w:rPr>
      </w:pPr>
      <w:r w:rsidRPr="002678E2">
        <w:rPr>
          <w:spacing w:val="-5"/>
          <w:sz w:val="24"/>
          <w:szCs w:val="24"/>
        </w:rPr>
        <w:t xml:space="preserve"> </w:t>
      </w:r>
      <w:r w:rsidRPr="002678E2">
        <w:rPr>
          <w:sz w:val="24"/>
          <w:szCs w:val="24"/>
        </w:rPr>
        <w:t>в</w:t>
      </w:r>
      <w:r w:rsidRPr="002678E2">
        <w:rPr>
          <w:spacing w:val="-5"/>
          <w:sz w:val="24"/>
          <w:szCs w:val="24"/>
        </w:rPr>
        <w:t xml:space="preserve"> </w:t>
      </w:r>
      <w:r w:rsidRPr="002678E2">
        <w:rPr>
          <w:sz w:val="24"/>
          <w:szCs w:val="24"/>
        </w:rPr>
        <w:t>муниципальной</w:t>
      </w:r>
      <w:r w:rsidRPr="002678E2">
        <w:rPr>
          <w:spacing w:val="-1"/>
          <w:sz w:val="24"/>
          <w:szCs w:val="24"/>
        </w:rPr>
        <w:t xml:space="preserve"> </w:t>
      </w:r>
      <w:r w:rsidRPr="002678E2">
        <w:rPr>
          <w:sz w:val="24"/>
          <w:szCs w:val="24"/>
        </w:rPr>
        <w:t>собственности,</w:t>
      </w:r>
      <w:r w:rsidR="00EA167B">
        <w:rPr>
          <w:sz w:val="24"/>
          <w:szCs w:val="24"/>
        </w:rPr>
        <w:t xml:space="preserve"> </w:t>
      </w:r>
      <w:r w:rsidRPr="002678E2">
        <w:rPr>
          <w:sz w:val="24"/>
          <w:szCs w:val="24"/>
        </w:rPr>
        <w:t>гражданину или</w:t>
      </w:r>
    </w:p>
    <w:p w:rsidR="00BE1DAC" w:rsidRDefault="002678E2" w:rsidP="002678E2">
      <w:pPr>
        <w:pStyle w:val="1"/>
        <w:ind w:left="0"/>
        <w:jc w:val="left"/>
        <w:rPr>
          <w:sz w:val="24"/>
          <w:szCs w:val="24"/>
        </w:rPr>
      </w:pPr>
      <w:r w:rsidRPr="002678E2">
        <w:rPr>
          <w:sz w:val="24"/>
          <w:szCs w:val="24"/>
        </w:rPr>
        <w:t xml:space="preserve"> юридическому лицу в собственность </w:t>
      </w:r>
    </w:p>
    <w:p w:rsidR="00BE1DAC" w:rsidRDefault="00FE2572" w:rsidP="00BE1DAC">
      <w:pPr>
        <w:pStyle w:val="1"/>
        <w:ind w:left="0"/>
        <w:jc w:val="left"/>
        <w:rPr>
          <w:sz w:val="24"/>
          <w:szCs w:val="24"/>
        </w:rPr>
      </w:pPr>
      <w:r>
        <w:rPr>
          <w:sz w:val="24"/>
          <w:szCs w:val="24"/>
        </w:rPr>
        <w:t>бесплатно</w:t>
      </w:r>
      <w:r w:rsidR="00BE1DAC">
        <w:rPr>
          <w:sz w:val="24"/>
          <w:szCs w:val="24"/>
        </w:rPr>
        <w:t xml:space="preserve"> </w:t>
      </w:r>
      <w:r w:rsidR="002678E2" w:rsidRPr="00BE1DAC">
        <w:rPr>
          <w:sz w:val="24"/>
          <w:szCs w:val="24"/>
        </w:rPr>
        <w:t>на территории Бельского муниципального</w:t>
      </w:r>
    </w:p>
    <w:p w:rsidR="002678E2" w:rsidRPr="00BE1DAC" w:rsidRDefault="002678E2" w:rsidP="00BE1DAC">
      <w:pPr>
        <w:pStyle w:val="1"/>
        <w:ind w:left="0"/>
        <w:jc w:val="left"/>
        <w:rPr>
          <w:spacing w:val="-67"/>
          <w:sz w:val="24"/>
          <w:szCs w:val="24"/>
        </w:rPr>
      </w:pPr>
      <w:r w:rsidRPr="00BE1DAC">
        <w:rPr>
          <w:sz w:val="24"/>
          <w:szCs w:val="24"/>
        </w:rPr>
        <w:t xml:space="preserve"> образования</w:t>
      </w:r>
      <w:r w:rsidR="00FE2572">
        <w:rPr>
          <w:sz w:val="24"/>
          <w:szCs w:val="24"/>
        </w:rPr>
        <w:t>»</w:t>
      </w:r>
    </w:p>
    <w:p w:rsidR="002678E2" w:rsidRDefault="002678E2" w:rsidP="002678E2">
      <w:pPr>
        <w:pStyle w:val="1"/>
        <w:shd w:val="clear" w:color="auto" w:fill="FFFFFF"/>
        <w:spacing w:after="144" w:line="301" w:lineRule="atLeast"/>
        <w:ind w:firstLine="709"/>
        <w:jc w:val="both"/>
        <w:rPr>
          <w:b w:val="0"/>
          <w:sz w:val="24"/>
          <w:szCs w:val="24"/>
        </w:rPr>
      </w:pPr>
    </w:p>
    <w:p w:rsidR="002678E2" w:rsidRPr="0086230B" w:rsidRDefault="002678E2" w:rsidP="00F3555A">
      <w:pPr>
        <w:pStyle w:val="1"/>
        <w:shd w:val="clear" w:color="auto" w:fill="FFFFFF"/>
        <w:spacing w:after="144" w:line="301" w:lineRule="atLeast"/>
        <w:ind w:right="-7" w:firstLine="709"/>
        <w:jc w:val="both"/>
        <w:rPr>
          <w:b w:val="0"/>
          <w:sz w:val="24"/>
          <w:szCs w:val="24"/>
        </w:rPr>
      </w:pPr>
      <w:r w:rsidRPr="00B70D8E">
        <w:rPr>
          <w:b w:val="0"/>
          <w:sz w:val="24"/>
          <w:szCs w:val="24"/>
        </w:rPr>
        <w:t>В соответствии с Феде</w:t>
      </w:r>
      <w:r w:rsidR="00D072CC">
        <w:rPr>
          <w:b w:val="0"/>
          <w:sz w:val="24"/>
          <w:szCs w:val="24"/>
        </w:rPr>
        <w:t>ральным законом от 24.06.1998 N</w:t>
      </w:r>
      <w:r w:rsidRPr="00B70D8E">
        <w:rPr>
          <w:b w:val="0"/>
          <w:sz w:val="24"/>
          <w:szCs w:val="24"/>
        </w:rPr>
        <w:t>89-ФЗ "Об отходах производства и потребления", Феде</w:t>
      </w:r>
      <w:r w:rsidR="00D072CC">
        <w:rPr>
          <w:b w:val="0"/>
          <w:sz w:val="24"/>
          <w:szCs w:val="24"/>
        </w:rPr>
        <w:t>ральным законом от 06.10.2003 N</w:t>
      </w:r>
      <w:r w:rsidRPr="00B70D8E">
        <w:rPr>
          <w:b w:val="0"/>
          <w:sz w:val="24"/>
          <w:szCs w:val="24"/>
        </w:rPr>
        <w:t xml:space="preserve">131-ФЗ "Об общих принципах организации местного самоуправления в Российской Федерации" и в целях эффективного осуществления полномочий в сфере обращения с твердыми коммунальными отходами, руководствуясь </w:t>
      </w:r>
      <w:r w:rsidRPr="0086230B">
        <w:rPr>
          <w:b w:val="0"/>
          <w:sz w:val="24"/>
          <w:szCs w:val="24"/>
        </w:rPr>
        <w:t>Уставом муниципального Бельского муниципального образования Черемховского муниципального района Иркутской области, администрация Бельского муниципального образования</w:t>
      </w:r>
    </w:p>
    <w:p w:rsidR="002678E2" w:rsidRPr="0086230B" w:rsidRDefault="002678E2" w:rsidP="00BE1DAC">
      <w:pPr>
        <w:pStyle w:val="1"/>
        <w:shd w:val="clear" w:color="auto" w:fill="FFFFFF"/>
        <w:spacing w:after="144" w:line="301" w:lineRule="atLeast"/>
        <w:ind w:right="781" w:firstLine="709"/>
        <w:rPr>
          <w:b w:val="0"/>
          <w:sz w:val="24"/>
          <w:szCs w:val="24"/>
        </w:rPr>
      </w:pPr>
      <w:r w:rsidRPr="0086230B">
        <w:rPr>
          <w:sz w:val="24"/>
          <w:szCs w:val="24"/>
        </w:rPr>
        <w:t>п о с т а н о в л я е т:</w:t>
      </w:r>
    </w:p>
    <w:p w:rsidR="00F3555A" w:rsidRPr="00F3555A" w:rsidRDefault="002678E2" w:rsidP="00F3555A">
      <w:pPr>
        <w:pStyle w:val="11"/>
        <w:jc w:val="both"/>
      </w:pPr>
      <w:r>
        <w:rPr>
          <w:b/>
        </w:rPr>
        <w:tab/>
      </w:r>
      <w:r w:rsidRPr="00F3555A">
        <w:rPr>
          <w:sz w:val="24"/>
          <w:szCs w:val="24"/>
        </w:rPr>
        <w:t xml:space="preserve">1.Утвердить </w:t>
      </w:r>
      <w:r w:rsidR="00015B12" w:rsidRPr="00F3555A">
        <w:rPr>
          <w:sz w:val="24"/>
          <w:szCs w:val="24"/>
        </w:rPr>
        <w:t>Административный</w:t>
      </w:r>
      <w:r w:rsidR="00015B12" w:rsidRPr="00F3555A">
        <w:rPr>
          <w:spacing w:val="-6"/>
          <w:sz w:val="24"/>
          <w:szCs w:val="24"/>
        </w:rPr>
        <w:t xml:space="preserve"> </w:t>
      </w:r>
      <w:r w:rsidR="00015B12" w:rsidRPr="00F3555A">
        <w:rPr>
          <w:sz w:val="24"/>
          <w:szCs w:val="24"/>
        </w:rPr>
        <w:t>регламент</w:t>
      </w:r>
      <w:r w:rsidR="00015B12" w:rsidRPr="00F3555A">
        <w:rPr>
          <w:spacing w:val="-5"/>
          <w:sz w:val="24"/>
          <w:szCs w:val="24"/>
        </w:rPr>
        <w:t xml:space="preserve"> </w:t>
      </w:r>
      <w:r w:rsidR="00015B12" w:rsidRPr="00F3555A">
        <w:rPr>
          <w:sz w:val="24"/>
          <w:szCs w:val="24"/>
        </w:rPr>
        <w:t>предоставления муниципальной услуги «Предоставление земельного</w:t>
      </w:r>
      <w:r w:rsidR="00015B12" w:rsidRPr="00F3555A">
        <w:rPr>
          <w:spacing w:val="1"/>
          <w:sz w:val="24"/>
          <w:szCs w:val="24"/>
        </w:rPr>
        <w:t xml:space="preserve"> </w:t>
      </w:r>
      <w:r w:rsidR="00015B12" w:rsidRPr="00F3555A">
        <w:rPr>
          <w:sz w:val="24"/>
          <w:szCs w:val="24"/>
        </w:rPr>
        <w:t>участка,</w:t>
      </w:r>
      <w:r w:rsidR="00015B12" w:rsidRPr="00F3555A">
        <w:rPr>
          <w:spacing w:val="-5"/>
          <w:sz w:val="24"/>
          <w:szCs w:val="24"/>
        </w:rPr>
        <w:t xml:space="preserve"> </w:t>
      </w:r>
      <w:r w:rsidR="00015B12" w:rsidRPr="00F3555A">
        <w:rPr>
          <w:sz w:val="24"/>
          <w:szCs w:val="24"/>
        </w:rPr>
        <w:t>находящегося</w:t>
      </w:r>
      <w:r w:rsidR="00015B12" w:rsidRPr="00F3555A">
        <w:rPr>
          <w:spacing w:val="-5"/>
          <w:sz w:val="24"/>
          <w:szCs w:val="24"/>
        </w:rPr>
        <w:t xml:space="preserve"> </w:t>
      </w:r>
      <w:r w:rsidR="00015B12" w:rsidRPr="00F3555A">
        <w:rPr>
          <w:sz w:val="24"/>
          <w:szCs w:val="24"/>
        </w:rPr>
        <w:t>муниципальной</w:t>
      </w:r>
      <w:r w:rsidR="00015B12" w:rsidRPr="00F3555A">
        <w:rPr>
          <w:spacing w:val="-1"/>
          <w:sz w:val="24"/>
          <w:szCs w:val="24"/>
        </w:rPr>
        <w:t xml:space="preserve"> </w:t>
      </w:r>
      <w:r w:rsidR="00015B12" w:rsidRPr="00F3555A">
        <w:rPr>
          <w:sz w:val="24"/>
          <w:szCs w:val="24"/>
        </w:rPr>
        <w:t>собственности, гражданину или юридическому лицу в собственность бесплатно» на территории Бельского муниципального образования</w:t>
      </w:r>
      <w:r w:rsidR="00F3555A">
        <w:rPr>
          <w:sz w:val="24"/>
          <w:szCs w:val="24"/>
        </w:rPr>
        <w:t>»</w:t>
      </w:r>
      <w:r w:rsidR="00015B12" w:rsidRPr="00F3555A">
        <w:rPr>
          <w:sz w:val="24"/>
          <w:szCs w:val="24"/>
        </w:rPr>
        <w:t xml:space="preserve"> </w:t>
      </w:r>
      <w:r w:rsidRPr="00F3555A">
        <w:rPr>
          <w:sz w:val="24"/>
          <w:szCs w:val="24"/>
        </w:rPr>
        <w:t>согласно приложению к настоящему постановлению.</w:t>
      </w:r>
      <w:r w:rsidR="00F3555A" w:rsidRPr="00F3555A">
        <w:t xml:space="preserve"> </w:t>
      </w:r>
    </w:p>
    <w:p w:rsidR="00F3555A" w:rsidRPr="00F3555A" w:rsidRDefault="00F3555A" w:rsidP="00F3555A">
      <w:pPr>
        <w:pStyle w:val="1"/>
        <w:ind w:left="0"/>
        <w:jc w:val="both"/>
        <w:rPr>
          <w:b w:val="0"/>
          <w:spacing w:val="-5"/>
          <w:sz w:val="24"/>
          <w:szCs w:val="24"/>
        </w:rPr>
      </w:pPr>
      <w:r>
        <w:tab/>
      </w:r>
      <w:r w:rsidRPr="00F3555A">
        <w:rPr>
          <w:b w:val="0"/>
          <w:sz w:val="24"/>
          <w:szCs w:val="24"/>
        </w:rPr>
        <w:t xml:space="preserve">2. Признать утратившим силу постановление администрации Бельского муниципального образования </w:t>
      </w:r>
      <w:r w:rsidRPr="00F3555A">
        <w:rPr>
          <w:b w:val="0"/>
          <w:kern w:val="2"/>
          <w:sz w:val="24"/>
          <w:szCs w:val="24"/>
          <w:lang w:eastAsia="ru-RU"/>
        </w:rPr>
        <w:t>от 27.11.2023 №175</w:t>
      </w:r>
      <w:r w:rsidR="00BE16E6">
        <w:rPr>
          <w:kern w:val="2"/>
          <w:lang w:eastAsia="ru-RU"/>
        </w:rPr>
        <w:t xml:space="preserve"> </w:t>
      </w:r>
      <w:r w:rsidRPr="002D40F8">
        <w:rPr>
          <w:b w:val="0"/>
          <w:kern w:val="2"/>
          <w:sz w:val="24"/>
          <w:szCs w:val="24"/>
          <w:lang w:eastAsia="ru-RU"/>
        </w:rPr>
        <w:t>«</w:t>
      </w:r>
      <w:r w:rsidRPr="00F3555A">
        <w:rPr>
          <w:b w:val="0"/>
          <w:sz w:val="24"/>
          <w:szCs w:val="24"/>
        </w:rPr>
        <w:t>Об утверждении Административного</w:t>
      </w:r>
      <w:r w:rsidRPr="00F3555A">
        <w:rPr>
          <w:b w:val="0"/>
          <w:spacing w:val="-6"/>
          <w:sz w:val="24"/>
          <w:szCs w:val="24"/>
        </w:rPr>
        <w:t xml:space="preserve"> </w:t>
      </w:r>
      <w:r w:rsidRPr="00F3555A">
        <w:rPr>
          <w:b w:val="0"/>
          <w:sz w:val="24"/>
          <w:szCs w:val="24"/>
        </w:rPr>
        <w:t>регламента</w:t>
      </w:r>
      <w:r w:rsidRPr="00F3555A">
        <w:rPr>
          <w:b w:val="0"/>
          <w:spacing w:val="-5"/>
          <w:sz w:val="24"/>
          <w:szCs w:val="24"/>
        </w:rPr>
        <w:t xml:space="preserve"> </w:t>
      </w:r>
      <w:r w:rsidRPr="00F3555A">
        <w:rPr>
          <w:b w:val="0"/>
          <w:sz w:val="24"/>
          <w:szCs w:val="24"/>
        </w:rPr>
        <w:t>предоставления муниципальной услуги «Предоставление земельного</w:t>
      </w:r>
      <w:r w:rsidRPr="00F3555A">
        <w:rPr>
          <w:b w:val="0"/>
          <w:spacing w:val="1"/>
          <w:sz w:val="24"/>
          <w:szCs w:val="24"/>
        </w:rPr>
        <w:t xml:space="preserve"> </w:t>
      </w:r>
      <w:r w:rsidRPr="00F3555A">
        <w:rPr>
          <w:b w:val="0"/>
          <w:sz w:val="24"/>
          <w:szCs w:val="24"/>
        </w:rPr>
        <w:t>участка,</w:t>
      </w:r>
      <w:r w:rsidRPr="00F3555A">
        <w:rPr>
          <w:b w:val="0"/>
          <w:spacing w:val="-5"/>
          <w:sz w:val="24"/>
          <w:szCs w:val="24"/>
        </w:rPr>
        <w:t xml:space="preserve"> </w:t>
      </w:r>
      <w:r w:rsidRPr="00F3555A">
        <w:rPr>
          <w:b w:val="0"/>
          <w:sz w:val="24"/>
          <w:szCs w:val="24"/>
        </w:rPr>
        <w:t>находящегося</w:t>
      </w:r>
      <w:r w:rsidRPr="00F3555A">
        <w:rPr>
          <w:b w:val="0"/>
          <w:spacing w:val="-5"/>
          <w:sz w:val="24"/>
          <w:szCs w:val="24"/>
        </w:rPr>
        <w:t xml:space="preserve"> </w:t>
      </w:r>
      <w:r w:rsidRPr="00F3555A">
        <w:rPr>
          <w:b w:val="0"/>
          <w:sz w:val="24"/>
          <w:szCs w:val="24"/>
        </w:rPr>
        <w:t>в</w:t>
      </w:r>
      <w:r w:rsidRPr="00F3555A">
        <w:rPr>
          <w:b w:val="0"/>
          <w:spacing w:val="-5"/>
          <w:sz w:val="24"/>
          <w:szCs w:val="24"/>
        </w:rPr>
        <w:t xml:space="preserve"> </w:t>
      </w:r>
      <w:r w:rsidRPr="00F3555A">
        <w:rPr>
          <w:b w:val="0"/>
          <w:sz w:val="24"/>
          <w:szCs w:val="24"/>
        </w:rPr>
        <w:t>государственной</w:t>
      </w:r>
      <w:r w:rsidRPr="00F3555A">
        <w:rPr>
          <w:b w:val="0"/>
          <w:spacing w:val="-5"/>
          <w:sz w:val="24"/>
          <w:szCs w:val="24"/>
        </w:rPr>
        <w:t xml:space="preserve"> </w:t>
      </w:r>
      <w:r w:rsidRPr="00F3555A">
        <w:rPr>
          <w:b w:val="0"/>
          <w:sz w:val="24"/>
          <w:szCs w:val="24"/>
        </w:rPr>
        <w:t>или</w:t>
      </w:r>
      <w:r w:rsidRPr="00F3555A">
        <w:rPr>
          <w:b w:val="0"/>
          <w:spacing w:val="-5"/>
          <w:sz w:val="24"/>
          <w:szCs w:val="24"/>
        </w:rPr>
        <w:t xml:space="preserve"> </w:t>
      </w:r>
      <w:r w:rsidRPr="00F3555A">
        <w:rPr>
          <w:b w:val="0"/>
          <w:sz w:val="24"/>
          <w:szCs w:val="24"/>
        </w:rPr>
        <w:t>муниципальной</w:t>
      </w:r>
      <w:r w:rsidRPr="00F3555A">
        <w:rPr>
          <w:b w:val="0"/>
          <w:spacing w:val="-1"/>
          <w:sz w:val="24"/>
          <w:szCs w:val="24"/>
        </w:rPr>
        <w:t xml:space="preserve"> </w:t>
      </w:r>
      <w:r w:rsidRPr="00F3555A">
        <w:rPr>
          <w:b w:val="0"/>
          <w:sz w:val="24"/>
          <w:szCs w:val="24"/>
        </w:rPr>
        <w:t>собственности,</w:t>
      </w:r>
      <w:r>
        <w:rPr>
          <w:b w:val="0"/>
          <w:spacing w:val="-5"/>
          <w:sz w:val="24"/>
          <w:szCs w:val="24"/>
        </w:rPr>
        <w:t xml:space="preserve"> </w:t>
      </w:r>
      <w:r w:rsidRPr="00F3555A">
        <w:rPr>
          <w:b w:val="0"/>
          <w:sz w:val="24"/>
          <w:szCs w:val="24"/>
        </w:rPr>
        <w:t>гражданину или юридическому лицу в собственность бесплатно на территории Бельского муниципального</w:t>
      </w:r>
      <w:r>
        <w:rPr>
          <w:b w:val="0"/>
          <w:sz w:val="24"/>
          <w:szCs w:val="24"/>
        </w:rPr>
        <w:t xml:space="preserve"> </w:t>
      </w:r>
      <w:r w:rsidRPr="00F3555A">
        <w:rPr>
          <w:b w:val="0"/>
          <w:sz w:val="24"/>
          <w:szCs w:val="24"/>
        </w:rPr>
        <w:t>образования»</w:t>
      </w:r>
    </w:p>
    <w:p w:rsidR="002678E2" w:rsidRPr="00525ACA" w:rsidRDefault="00F3555A" w:rsidP="00F3555A">
      <w:pPr>
        <w:pStyle w:val="ConsPlusTitle"/>
        <w:ind w:right="-7"/>
        <w:jc w:val="both"/>
        <w:rPr>
          <w:rFonts w:ascii="Times New Roman" w:hAnsi="Times New Roman" w:cs="Times New Roman"/>
          <w:b w:val="0"/>
        </w:rPr>
      </w:pPr>
      <w:r>
        <w:rPr>
          <w:rFonts w:ascii="Times New Roman" w:hAnsi="Times New Roman" w:cs="Times New Roman"/>
          <w:b w:val="0"/>
        </w:rPr>
        <w:tab/>
        <w:t>3</w:t>
      </w:r>
      <w:r w:rsidR="002678E2" w:rsidRPr="00525ACA">
        <w:rPr>
          <w:rFonts w:ascii="Times New Roman" w:hAnsi="Times New Roman" w:cs="Times New Roman"/>
          <w:b w:val="0"/>
        </w:rPr>
        <w:t xml:space="preserve">.Опубликовать настоящее постановление в издании «Бельский вестник» и разместить в информационно - телекоммуникационной сети «Интернет» </w:t>
      </w:r>
      <w:r w:rsidR="002678E2" w:rsidRPr="00525ACA">
        <w:rPr>
          <w:rFonts w:ascii="Times New Roman" w:hAnsi="Times New Roman" w:cs="Times New Roman"/>
          <w:b w:val="0"/>
          <w:lang w:val="en-US"/>
        </w:rPr>
        <w:t>cher</w:t>
      </w:r>
      <w:r w:rsidR="002678E2" w:rsidRPr="00525ACA">
        <w:rPr>
          <w:rFonts w:ascii="Times New Roman" w:hAnsi="Times New Roman" w:cs="Times New Roman"/>
          <w:b w:val="0"/>
        </w:rPr>
        <w:t>.</w:t>
      </w:r>
      <w:r w:rsidR="002678E2" w:rsidRPr="00525ACA">
        <w:rPr>
          <w:rFonts w:ascii="Times New Roman" w:hAnsi="Times New Roman" w:cs="Times New Roman"/>
          <w:b w:val="0"/>
          <w:lang w:val="en-US"/>
        </w:rPr>
        <w:t>irkobl</w:t>
      </w:r>
      <w:r w:rsidR="002678E2" w:rsidRPr="00525ACA">
        <w:rPr>
          <w:rFonts w:ascii="Times New Roman" w:hAnsi="Times New Roman" w:cs="Times New Roman"/>
          <w:b w:val="0"/>
        </w:rPr>
        <w:t>.</w:t>
      </w:r>
      <w:r w:rsidR="002678E2" w:rsidRPr="00525ACA">
        <w:rPr>
          <w:rFonts w:ascii="Times New Roman" w:hAnsi="Times New Roman" w:cs="Times New Roman"/>
          <w:b w:val="0"/>
          <w:lang w:val="en-US"/>
        </w:rPr>
        <w:t>ru</w:t>
      </w:r>
      <w:r w:rsidR="002678E2" w:rsidRPr="00525ACA">
        <w:rPr>
          <w:rFonts w:ascii="Times New Roman" w:hAnsi="Times New Roman" w:cs="Times New Roman"/>
          <w:b w:val="0"/>
        </w:rPr>
        <w:t xml:space="preserve"> в подразделе Бельского сельского поселения на официальном сайте Черемховского районного муниципального образования </w:t>
      </w:r>
    </w:p>
    <w:p w:rsidR="002678E2" w:rsidRPr="00525ACA" w:rsidRDefault="00F3555A" w:rsidP="00F3555A">
      <w:pPr>
        <w:pStyle w:val="ConsPlusTitle"/>
        <w:ind w:right="-7"/>
        <w:jc w:val="both"/>
        <w:rPr>
          <w:rFonts w:ascii="Times New Roman" w:hAnsi="Times New Roman" w:cs="Times New Roman"/>
          <w:b w:val="0"/>
        </w:rPr>
      </w:pPr>
      <w:r>
        <w:rPr>
          <w:rFonts w:ascii="Times New Roman" w:hAnsi="Times New Roman" w:cs="Times New Roman"/>
          <w:b w:val="0"/>
        </w:rPr>
        <w:tab/>
        <w:t>4</w:t>
      </w:r>
      <w:r w:rsidR="002678E2" w:rsidRPr="00525ACA">
        <w:rPr>
          <w:rFonts w:ascii="Times New Roman" w:hAnsi="Times New Roman" w:cs="Times New Roman"/>
          <w:b w:val="0"/>
        </w:rPr>
        <w:t xml:space="preserve">. Настоящее постановление вступает в силу со после его </w:t>
      </w:r>
      <w:hyperlink r:id="rId8" w:history="1">
        <w:r w:rsidR="002678E2" w:rsidRPr="00525ACA">
          <w:rPr>
            <w:rFonts w:ascii="Times New Roman" w:hAnsi="Times New Roman" w:cs="Times New Roman"/>
            <w:b w:val="0"/>
          </w:rPr>
          <w:t>официального опубликования</w:t>
        </w:r>
      </w:hyperlink>
      <w:r w:rsidR="002678E2" w:rsidRPr="00525ACA">
        <w:rPr>
          <w:rFonts w:ascii="Times New Roman" w:hAnsi="Times New Roman" w:cs="Times New Roman"/>
          <w:b w:val="0"/>
        </w:rPr>
        <w:t xml:space="preserve"> (обнародования).</w:t>
      </w:r>
    </w:p>
    <w:p w:rsidR="00BE1DAC" w:rsidRDefault="00F3555A" w:rsidP="00F3555A">
      <w:pPr>
        <w:pStyle w:val="ConsPlusTitle"/>
        <w:ind w:right="-7"/>
        <w:jc w:val="both"/>
        <w:rPr>
          <w:rFonts w:ascii="Times New Roman" w:hAnsi="Times New Roman" w:cs="Times New Roman"/>
          <w:b w:val="0"/>
        </w:rPr>
      </w:pPr>
      <w:r>
        <w:rPr>
          <w:rFonts w:ascii="Times New Roman" w:hAnsi="Times New Roman" w:cs="Times New Roman"/>
          <w:b w:val="0"/>
        </w:rPr>
        <w:tab/>
        <w:t>5</w:t>
      </w:r>
      <w:r w:rsidR="002678E2" w:rsidRPr="00525ACA">
        <w:rPr>
          <w:rFonts w:ascii="Times New Roman" w:hAnsi="Times New Roman" w:cs="Times New Roman"/>
          <w:b w:val="0"/>
        </w:rPr>
        <w:t>. Контроль за исполнением настоящего постановления возложить на главу Бельского муниципального образования  А.Н.Тюменцева</w:t>
      </w:r>
    </w:p>
    <w:p w:rsidR="00FA5D0E" w:rsidRDefault="00FA5D0E" w:rsidP="00F3555A">
      <w:pPr>
        <w:pStyle w:val="ConsPlusTitle"/>
        <w:ind w:right="-7"/>
        <w:jc w:val="both"/>
        <w:rPr>
          <w:rFonts w:ascii="Times New Roman" w:hAnsi="Times New Roman" w:cs="Times New Roman"/>
          <w:b w:val="0"/>
        </w:rPr>
      </w:pPr>
    </w:p>
    <w:p w:rsidR="00FA5D0E" w:rsidRDefault="00FA5D0E" w:rsidP="00BE1DAC">
      <w:pPr>
        <w:pStyle w:val="ConsPlusTitle"/>
        <w:ind w:right="781"/>
        <w:jc w:val="both"/>
        <w:rPr>
          <w:rFonts w:ascii="Times New Roman" w:hAnsi="Times New Roman" w:cs="Times New Roman"/>
          <w:b w:val="0"/>
        </w:rPr>
      </w:pPr>
    </w:p>
    <w:p w:rsidR="00BE1DAC" w:rsidRPr="00FA5D0E" w:rsidRDefault="002678E2" w:rsidP="00BE1DAC">
      <w:pPr>
        <w:pStyle w:val="ConsPlusTitle"/>
        <w:ind w:right="781"/>
        <w:jc w:val="both"/>
        <w:rPr>
          <w:rFonts w:ascii="Times New Roman" w:hAnsi="Times New Roman" w:cs="Times New Roman"/>
          <w:b w:val="0"/>
        </w:rPr>
      </w:pPr>
      <w:r w:rsidRPr="00FA5D0E">
        <w:rPr>
          <w:rFonts w:ascii="Times New Roman" w:hAnsi="Times New Roman" w:cs="Times New Roman"/>
          <w:b w:val="0"/>
        </w:rPr>
        <w:t xml:space="preserve">Глава Бельского </w:t>
      </w:r>
    </w:p>
    <w:p w:rsidR="002678E2" w:rsidRPr="00FA5D0E" w:rsidRDefault="002678E2" w:rsidP="00BE1DAC">
      <w:pPr>
        <w:pStyle w:val="ConsPlusTitle"/>
        <w:ind w:right="781"/>
        <w:jc w:val="both"/>
        <w:rPr>
          <w:rFonts w:ascii="Times New Roman" w:hAnsi="Times New Roman" w:cs="Times New Roman"/>
          <w:b w:val="0"/>
        </w:rPr>
      </w:pPr>
      <w:r w:rsidRPr="00FA5D0E">
        <w:rPr>
          <w:rFonts w:ascii="Times New Roman" w:hAnsi="Times New Roman" w:cs="Times New Roman"/>
          <w:b w:val="0"/>
        </w:rPr>
        <w:t xml:space="preserve">муниципального </w:t>
      </w:r>
      <w:r w:rsidR="002D40F8">
        <w:rPr>
          <w:rFonts w:ascii="Times New Roman" w:hAnsi="Times New Roman" w:cs="Times New Roman"/>
          <w:b w:val="0"/>
        </w:rPr>
        <w:t>образования</w:t>
      </w:r>
      <w:r w:rsidR="002D40F8">
        <w:rPr>
          <w:rFonts w:ascii="Times New Roman" w:hAnsi="Times New Roman" w:cs="Times New Roman"/>
          <w:b w:val="0"/>
        </w:rPr>
        <w:tab/>
      </w:r>
      <w:r w:rsidR="002D40F8">
        <w:rPr>
          <w:rFonts w:ascii="Times New Roman" w:hAnsi="Times New Roman" w:cs="Times New Roman"/>
          <w:b w:val="0"/>
        </w:rPr>
        <w:tab/>
      </w:r>
      <w:r w:rsidR="002D40F8">
        <w:rPr>
          <w:rFonts w:ascii="Times New Roman" w:hAnsi="Times New Roman" w:cs="Times New Roman"/>
          <w:b w:val="0"/>
        </w:rPr>
        <w:tab/>
      </w:r>
      <w:r w:rsidR="002D40F8">
        <w:rPr>
          <w:rFonts w:ascii="Times New Roman" w:hAnsi="Times New Roman" w:cs="Times New Roman"/>
          <w:b w:val="0"/>
        </w:rPr>
        <w:tab/>
      </w:r>
      <w:r w:rsidR="002D40F8">
        <w:rPr>
          <w:rFonts w:ascii="Times New Roman" w:hAnsi="Times New Roman" w:cs="Times New Roman"/>
          <w:b w:val="0"/>
        </w:rPr>
        <w:tab/>
        <w:t xml:space="preserve">         </w:t>
      </w:r>
      <w:r w:rsidRPr="00FA5D0E">
        <w:rPr>
          <w:rFonts w:ascii="Times New Roman" w:hAnsi="Times New Roman" w:cs="Times New Roman"/>
          <w:b w:val="0"/>
        </w:rPr>
        <w:t>А.Н. Тюменцев</w:t>
      </w:r>
    </w:p>
    <w:p w:rsidR="00BE16E6" w:rsidRDefault="00BE16E6" w:rsidP="00BE16E6">
      <w:pPr>
        <w:pStyle w:val="11"/>
      </w:pPr>
    </w:p>
    <w:p w:rsidR="00BE16E6" w:rsidRDefault="00BE16E6" w:rsidP="00BE16E6">
      <w:pPr>
        <w:pStyle w:val="11"/>
      </w:pPr>
    </w:p>
    <w:p w:rsidR="00BE16E6" w:rsidRDefault="002678E2" w:rsidP="00BE16E6">
      <w:pPr>
        <w:pStyle w:val="11"/>
      </w:pPr>
      <w:r w:rsidRPr="00C50302">
        <w:t>специалист Труфанова О.А</w:t>
      </w:r>
    </w:p>
    <w:p w:rsidR="002678E2" w:rsidRPr="00C50302" w:rsidRDefault="002678E2" w:rsidP="00BE16E6">
      <w:pPr>
        <w:pStyle w:val="11"/>
      </w:pPr>
      <w:r w:rsidRPr="00C50302">
        <w:t xml:space="preserve">.телефон 89248360915, </w:t>
      </w:r>
      <w:hyperlink r:id="rId9" w:history="1">
        <w:r w:rsidRPr="00C50302">
          <w:rPr>
            <w:rStyle w:val="a8"/>
            <w:rFonts w:eastAsia="Times New Roman"/>
          </w:rPr>
          <w:t>adm_belsk@mail.ru</w:t>
        </w:r>
      </w:hyperlink>
    </w:p>
    <w:p w:rsidR="002678E2" w:rsidRDefault="002678E2" w:rsidP="002678E2">
      <w:pPr>
        <w:pStyle w:val="11"/>
        <w:rPr>
          <w:sz w:val="24"/>
          <w:szCs w:val="24"/>
        </w:rPr>
      </w:pPr>
    </w:p>
    <w:p w:rsidR="00FA5D0E" w:rsidRDefault="00803B23" w:rsidP="00FA5D0E">
      <w:pPr>
        <w:pStyle w:val="1"/>
        <w:ind w:left="0" w:right="781" w:firstLine="720"/>
        <w:rPr>
          <w:spacing w:val="-5"/>
          <w:sz w:val="24"/>
          <w:szCs w:val="24"/>
        </w:rPr>
      </w:pPr>
      <w:r w:rsidRPr="002678E2">
        <w:rPr>
          <w:sz w:val="24"/>
          <w:szCs w:val="24"/>
        </w:rPr>
        <w:lastRenderedPageBreak/>
        <w:t>Административный</w:t>
      </w:r>
      <w:r w:rsidRPr="002678E2">
        <w:rPr>
          <w:spacing w:val="-6"/>
          <w:sz w:val="24"/>
          <w:szCs w:val="24"/>
        </w:rPr>
        <w:t xml:space="preserve"> </w:t>
      </w:r>
      <w:r w:rsidRPr="002678E2">
        <w:rPr>
          <w:sz w:val="24"/>
          <w:szCs w:val="24"/>
        </w:rPr>
        <w:t>регламент</w:t>
      </w:r>
      <w:r w:rsidRPr="002678E2">
        <w:rPr>
          <w:spacing w:val="-5"/>
          <w:sz w:val="24"/>
          <w:szCs w:val="24"/>
        </w:rPr>
        <w:t xml:space="preserve"> </w:t>
      </w:r>
    </w:p>
    <w:p w:rsidR="00803B23" w:rsidRPr="00FA5D0E" w:rsidRDefault="00FA5D0E" w:rsidP="00FA5D0E">
      <w:pPr>
        <w:pStyle w:val="1"/>
        <w:ind w:left="0" w:right="781" w:firstLine="720"/>
        <w:rPr>
          <w:sz w:val="24"/>
          <w:szCs w:val="24"/>
        </w:rPr>
      </w:pPr>
      <w:r w:rsidRPr="002678E2">
        <w:rPr>
          <w:sz w:val="24"/>
          <w:szCs w:val="24"/>
        </w:rPr>
        <w:t>П</w:t>
      </w:r>
      <w:r w:rsidR="00803B23" w:rsidRPr="002678E2">
        <w:rPr>
          <w:sz w:val="24"/>
          <w:szCs w:val="24"/>
        </w:rPr>
        <w:t>редоставления</w:t>
      </w:r>
      <w:r>
        <w:rPr>
          <w:sz w:val="24"/>
          <w:szCs w:val="24"/>
        </w:rPr>
        <w:t xml:space="preserve"> </w:t>
      </w:r>
      <w:r w:rsidR="00803B23" w:rsidRPr="002678E2">
        <w:rPr>
          <w:sz w:val="24"/>
          <w:szCs w:val="24"/>
        </w:rPr>
        <w:t>муниципальной услуги «Предоставление земельного</w:t>
      </w:r>
      <w:r w:rsidR="00803B23" w:rsidRPr="002678E2">
        <w:rPr>
          <w:spacing w:val="1"/>
          <w:sz w:val="24"/>
          <w:szCs w:val="24"/>
        </w:rPr>
        <w:t xml:space="preserve"> </w:t>
      </w:r>
      <w:r w:rsidR="00803B23" w:rsidRPr="002678E2">
        <w:rPr>
          <w:sz w:val="24"/>
          <w:szCs w:val="24"/>
        </w:rPr>
        <w:t>участка,</w:t>
      </w:r>
      <w:r w:rsidR="00803B23" w:rsidRPr="002678E2">
        <w:rPr>
          <w:spacing w:val="-5"/>
          <w:sz w:val="24"/>
          <w:szCs w:val="24"/>
        </w:rPr>
        <w:t xml:space="preserve"> </w:t>
      </w:r>
      <w:r w:rsidR="00803B23" w:rsidRPr="002678E2">
        <w:rPr>
          <w:sz w:val="24"/>
          <w:szCs w:val="24"/>
        </w:rPr>
        <w:t>находящегося</w:t>
      </w:r>
      <w:r w:rsidR="00803B23" w:rsidRPr="002678E2">
        <w:rPr>
          <w:spacing w:val="-5"/>
          <w:sz w:val="24"/>
          <w:szCs w:val="24"/>
        </w:rPr>
        <w:t xml:space="preserve"> </w:t>
      </w:r>
      <w:r w:rsidR="00803B23" w:rsidRPr="002678E2">
        <w:rPr>
          <w:sz w:val="24"/>
          <w:szCs w:val="24"/>
        </w:rPr>
        <w:t>в</w:t>
      </w:r>
      <w:r w:rsidR="00803B23" w:rsidRPr="002678E2">
        <w:rPr>
          <w:spacing w:val="-5"/>
          <w:sz w:val="24"/>
          <w:szCs w:val="24"/>
        </w:rPr>
        <w:t xml:space="preserve"> </w:t>
      </w:r>
      <w:r w:rsidR="00803B23" w:rsidRPr="002678E2">
        <w:rPr>
          <w:sz w:val="24"/>
          <w:szCs w:val="24"/>
        </w:rPr>
        <w:t>муниципальной</w:t>
      </w:r>
      <w:r w:rsidR="00803B23" w:rsidRPr="002678E2">
        <w:rPr>
          <w:spacing w:val="-1"/>
          <w:sz w:val="24"/>
          <w:szCs w:val="24"/>
        </w:rPr>
        <w:t xml:space="preserve"> </w:t>
      </w:r>
      <w:r w:rsidR="00803B23" w:rsidRPr="002678E2">
        <w:rPr>
          <w:sz w:val="24"/>
          <w:szCs w:val="24"/>
        </w:rPr>
        <w:t>собственности,</w:t>
      </w:r>
    </w:p>
    <w:p w:rsidR="00803B23" w:rsidRPr="002678E2" w:rsidRDefault="00803B23" w:rsidP="00FA5D0E">
      <w:pPr>
        <w:pStyle w:val="1"/>
        <w:ind w:left="0" w:right="781" w:firstLine="720"/>
        <w:rPr>
          <w:spacing w:val="-67"/>
          <w:sz w:val="24"/>
          <w:szCs w:val="24"/>
        </w:rPr>
      </w:pPr>
      <w:r w:rsidRPr="002678E2">
        <w:rPr>
          <w:sz w:val="24"/>
          <w:szCs w:val="24"/>
        </w:rPr>
        <w:t>гражданину или юридическому лицу в собственность бесплатно»</w:t>
      </w:r>
    </w:p>
    <w:p w:rsidR="00803B23" w:rsidRPr="002678E2" w:rsidRDefault="00803B23" w:rsidP="00FA5D0E">
      <w:pPr>
        <w:pStyle w:val="1"/>
        <w:ind w:left="0" w:right="781" w:firstLine="720"/>
        <w:rPr>
          <w:i/>
          <w:sz w:val="24"/>
          <w:szCs w:val="24"/>
        </w:rPr>
      </w:pPr>
      <w:r w:rsidRPr="002678E2">
        <w:rPr>
          <w:sz w:val="24"/>
          <w:szCs w:val="24"/>
        </w:rPr>
        <w:t xml:space="preserve">на территории </w:t>
      </w:r>
      <w:r w:rsidR="002678E2" w:rsidRPr="002678E2">
        <w:rPr>
          <w:sz w:val="24"/>
          <w:szCs w:val="24"/>
        </w:rPr>
        <w:t>Бельского муниципального образования</w:t>
      </w:r>
    </w:p>
    <w:p w:rsidR="00BE16E6" w:rsidRPr="00BE16E6" w:rsidRDefault="00BE16E6" w:rsidP="00F3555A">
      <w:pPr>
        <w:keepNext/>
        <w:jc w:val="center"/>
        <w:rPr>
          <w:kern w:val="2"/>
          <w:sz w:val="24"/>
          <w:szCs w:val="24"/>
          <w:lang w:eastAsia="ru-RU"/>
        </w:rPr>
      </w:pPr>
    </w:p>
    <w:p w:rsidR="00F3555A" w:rsidRPr="00BE16E6" w:rsidRDefault="00F3555A" w:rsidP="00F3555A">
      <w:pPr>
        <w:keepNext/>
        <w:jc w:val="center"/>
        <w:rPr>
          <w:kern w:val="2"/>
          <w:sz w:val="24"/>
          <w:szCs w:val="24"/>
          <w:lang w:eastAsia="ru-RU"/>
        </w:rPr>
      </w:pPr>
      <w:r w:rsidRPr="00BE16E6">
        <w:rPr>
          <w:kern w:val="2"/>
          <w:sz w:val="24"/>
          <w:szCs w:val="24"/>
          <w:lang w:eastAsia="ru-RU"/>
        </w:rPr>
        <w:t>РАЗДЕЛ I. ОБЩИЕ ПОЛОЖЕНИЯ</w:t>
      </w:r>
    </w:p>
    <w:p w:rsidR="00F3555A" w:rsidRPr="00BE16E6" w:rsidRDefault="00F3555A" w:rsidP="00F3555A">
      <w:pPr>
        <w:keepNext/>
        <w:keepLines/>
        <w:ind w:firstLine="709"/>
        <w:jc w:val="center"/>
        <w:rPr>
          <w:kern w:val="2"/>
          <w:sz w:val="24"/>
          <w:szCs w:val="24"/>
          <w:lang w:eastAsia="ru-RU"/>
        </w:rPr>
      </w:pPr>
    </w:p>
    <w:p w:rsidR="00F3555A" w:rsidRPr="00BE16E6" w:rsidRDefault="00F3555A" w:rsidP="00F3555A">
      <w:pPr>
        <w:keepNext/>
        <w:keepLines/>
        <w:jc w:val="center"/>
        <w:outlineLvl w:val="2"/>
        <w:rPr>
          <w:kern w:val="2"/>
          <w:sz w:val="24"/>
          <w:szCs w:val="24"/>
          <w:lang w:eastAsia="ru-RU"/>
        </w:rPr>
      </w:pPr>
      <w:r w:rsidRPr="00BE16E6">
        <w:rPr>
          <w:kern w:val="2"/>
          <w:sz w:val="24"/>
          <w:szCs w:val="24"/>
          <w:lang w:eastAsia="ru-RU"/>
        </w:rPr>
        <w:t>Глава 1. Предмет регулирования административного регламента</w:t>
      </w:r>
    </w:p>
    <w:p w:rsidR="00F3555A" w:rsidRPr="00BE16E6" w:rsidRDefault="00F3555A" w:rsidP="00F3555A">
      <w:pPr>
        <w:keepNext/>
        <w:keepLines/>
        <w:ind w:firstLine="709"/>
        <w:jc w:val="both"/>
        <w:rPr>
          <w:kern w:val="2"/>
          <w:sz w:val="24"/>
          <w:szCs w:val="24"/>
          <w:lang w:eastAsia="ru-RU"/>
        </w:rPr>
      </w:pPr>
    </w:p>
    <w:p w:rsidR="00F3555A" w:rsidRPr="00BE16E6" w:rsidRDefault="00F3555A" w:rsidP="00F3555A">
      <w:pPr>
        <w:ind w:firstLine="709"/>
        <w:jc w:val="both"/>
        <w:rPr>
          <w:bCs/>
          <w:kern w:val="28"/>
          <w:sz w:val="24"/>
          <w:szCs w:val="24"/>
        </w:rPr>
      </w:pPr>
      <w:r w:rsidRPr="00BE16E6">
        <w:rPr>
          <w:kern w:val="2"/>
          <w:sz w:val="24"/>
          <w:szCs w:val="24"/>
          <w:lang w:eastAsia="ru-RU"/>
        </w:rPr>
        <w:t xml:space="preserve">1. Настоящий административный регламент </w:t>
      </w:r>
      <w:r w:rsidRPr="00BE16E6">
        <w:rPr>
          <w:bCs/>
          <w:kern w:val="2"/>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BE16E6">
        <w:rPr>
          <w:bCs/>
          <w:kern w:val="2"/>
          <w:sz w:val="24"/>
          <w:szCs w:val="24"/>
        </w:rPr>
        <w:t xml:space="preserve">Бельского </w:t>
      </w:r>
      <w:r w:rsidRPr="00BE16E6">
        <w:rPr>
          <w:bCs/>
          <w:kern w:val="2"/>
          <w:sz w:val="24"/>
          <w:szCs w:val="24"/>
        </w:rPr>
        <w:t>муниципального образования</w:t>
      </w:r>
      <w:r w:rsidRPr="00BE16E6">
        <w:rPr>
          <w:i/>
          <w:kern w:val="2"/>
          <w:sz w:val="24"/>
          <w:szCs w:val="24"/>
          <w:lang w:eastAsia="ru-RU"/>
        </w:rPr>
        <w:t xml:space="preserve"> </w:t>
      </w:r>
      <w:r w:rsidRPr="00BE16E6">
        <w:rPr>
          <w:bCs/>
          <w:kern w:val="2"/>
          <w:sz w:val="24"/>
          <w:szCs w:val="24"/>
        </w:rPr>
        <w:t xml:space="preserve">в собственность бесплатно» (далее – административный регламент) </w:t>
      </w:r>
      <w:r w:rsidRPr="00BE16E6">
        <w:rPr>
          <w:kern w:val="2"/>
          <w:sz w:val="24"/>
          <w:szCs w:val="24"/>
          <w:lang w:eastAsia="ru-RU"/>
        </w:rPr>
        <w:t xml:space="preserve">устанавливает порядок и стандарт предоставления муниципальной услуги, в том числе </w:t>
      </w:r>
      <w:r w:rsidRPr="00BE16E6">
        <w:rPr>
          <w:bCs/>
          <w:kern w:val="2"/>
          <w:sz w:val="24"/>
          <w:szCs w:val="24"/>
        </w:rPr>
        <w:t xml:space="preserve">порядок взаимодействия местной администрации </w:t>
      </w:r>
      <w:r w:rsidR="00BE16E6">
        <w:rPr>
          <w:bCs/>
          <w:kern w:val="2"/>
          <w:sz w:val="24"/>
          <w:szCs w:val="24"/>
        </w:rPr>
        <w:t xml:space="preserve">Бельского </w:t>
      </w:r>
      <w:r w:rsidRPr="00BE16E6">
        <w:rPr>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бесплатно земельных участков, </w:t>
      </w:r>
      <w:r w:rsidRPr="00BE16E6">
        <w:rPr>
          <w:bCs/>
          <w:kern w:val="28"/>
          <w:sz w:val="24"/>
          <w:szCs w:val="24"/>
        </w:rPr>
        <w:t xml:space="preserve">предусмотренных пунктом 2 настоящего административного регламента </w:t>
      </w:r>
      <w:r w:rsidRPr="00BE16E6">
        <w:rPr>
          <w:kern w:val="28"/>
          <w:sz w:val="24"/>
          <w:szCs w:val="24"/>
        </w:rPr>
        <w:t>(далее  – земельные участки)</w:t>
      </w:r>
      <w:r w:rsidRPr="00BE16E6">
        <w:rPr>
          <w:bCs/>
          <w:kern w:val="28"/>
          <w:sz w:val="24"/>
          <w:szCs w:val="24"/>
        </w:rPr>
        <w:t>.</w:t>
      </w:r>
    </w:p>
    <w:p w:rsidR="00F3555A" w:rsidRPr="00BE16E6" w:rsidRDefault="00F3555A" w:rsidP="00BE16E6">
      <w:pPr>
        <w:ind w:firstLine="709"/>
        <w:jc w:val="both"/>
        <w:rPr>
          <w:bCs/>
          <w:kern w:val="28"/>
          <w:sz w:val="24"/>
          <w:szCs w:val="24"/>
        </w:rPr>
      </w:pPr>
      <w:r w:rsidRPr="00BE16E6">
        <w:rPr>
          <w:bCs/>
          <w:kern w:val="28"/>
          <w:sz w:val="24"/>
          <w:szCs w:val="24"/>
        </w:rPr>
        <w:t xml:space="preserve">2. Настоящий административный регламент регулирует отношения, возникающие в связи с предоставлением в </w:t>
      </w:r>
      <w:r w:rsidRPr="00BE16E6">
        <w:rPr>
          <w:bCs/>
          <w:kern w:val="2"/>
          <w:sz w:val="24"/>
          <w:szCs w:val="24"/>
        </w:rPr>
        <w:t xml:space="preserve"> собственность бесплатно </w:t>
      </w:r>
      <w:r w:rsidRPr="00BE16E6">
        <w:rPr>
          <w:bCs/>
          <w:kern w:val="28"/>
          <w:sz w:val="24"/>
          <w:szCs w:val="24"/>
        </w:rPr>
        <w:t xml:space="preserve">земельных участков находящихся в муниципальной собственности муниципального образования </w:t>
      </w:r>
    </w:p>
    <w:p w:rsidR="00F3555A" w:rsidRPr="00BE16E6" w:rsidRDefault="00F3555A" w:rsidP="00F3555A">
      <w:pPr>
        <w:ind w:firstLine="709"/>
        <w:jc w:val="both"/>
        <w:rPr>
          <w:kern w:val="2"/>
          <w:sz w:val="24"/>
          <w:szCs w:val="24"/>
          <w:lang w:eastAsia="ru-RU"/>
        </w:rPr>
      </w:pPr>
      <w:r w:rsidRPr="00BE16E6">
        <w:rPr>
          <w:bCs/>
          <w:kern w:val="2"/>
          <w:sz w:val="24"/>
          <w:szCs w:val="24"/>
        </w:rPr>
        <w:t>3</w:t>
      </w:r>
      <w:r w:rsidRPr="00BE16E6">
        <w:rPr>
          <w:kern w:val="2"/>
          <w:sz w:val="24"/>
          <w:szCs w:val="24"/>
          <w:lang w:eastAsia="ru-RU"/>
        </w:rPr>
        <w:t>.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3555A" w:rsidRPr="00BE16E6" w:rsidRDefault="00F3555A" w:rsidP="00F3555A">
      <w:pPr>
        <w:jc w:val="center"/>
        <w:outlineLvl w:val="2"/>
        <w:rPr>
          <w:kern w:val="2"/>
          <w:sz w:val="24"/>
          <w:szCs w:val="24"/>
          <w:lang w:eastAsia="ru-RU"/>
        </w:rPr>
      </w:pPr>
    </w:p>
    <w:p w:rsidR="00F3555A" w:rsidRPr="00BE16E6" w:rsidRDefault="00F3555A" w:rsidP="00F3555A">
      <w:pPr>
        <w:keepNext/>
        <w:keepLines/>
        <w:jc w:val="center"/>
        <w:outlineLvl w:val="2"/>
        <w:rPr>
          <w:kern w:val="2"/>
          <w:sz w:val="24"/>
          <w:szCs w:val="24"/>
          <w:lang w:eastAsia="ru-RU"/>
        </w:rPr>
      </w:pPr>
      <w:r w:rsidRPr="00BE16E6">
        <w:rPr>
          <w:kern w:val="2"/>
          <w:sz w:val="24"/>
          <w:szCs w:val="24"/>
          <w:lang w:eastAsia="ru-RU"/>
        </w:rPr>
        <w:t>Глава 2. Круг заявителей</w:t>
      </w:r>
    </w:p>
    <w:p w:rsidR="00F3555A" w:rsidRPr="00BE16E6" w:rsidRDefault="00F3555A" w:rsidP="00F3555A">
      <w:pPr>
        <w:keepNext/>
        <w:keepLines/>
        <w:ind w:firstLine="709"/>
        <w:jc w:val="center"/>
        <w:outlineLvl w:val="2"/>
        <w:rPr>
          <w:kern w:val="2"/>
          <w:sz w:val="24"/>
          <w:szCs w:val="24"/>
          <w:lang w:eastAsia="ru-RU"/>
        </w:rPr>
      </w:pPr>
    </w:p>
    <w:p w:rsidR="00F3555A" w:rsidRPr="00BE16E6" w:rsidRDefault="00F3555A" w:rsidP="00F3555A">
      <w:pPr>
        <w:ind w:firstLine="709"/>
        <w:jc w:val="both"/>
        <w:rPr>
          <w:kern w:val="2"/>
          <w:sz w:val="24"/>
          <w:szCs w:val="24"/>
          <w:lang w:eastAsia="ru-RU"/>
        </w:rPr>
      </w:pPr>
      <w:r w:rsidRPr="00BE16E6">
        <w:rPr>
          <w:kern w:val="2"/>
          <w:sz w:val="24"/>
          <w:szCs w:val="24"/>
          <w:lang w:eastAsia="ru-RU"/>
        </w:rPr>
        <w:t>4. Заявителями на предоставление муниципальной услуги являются юридические лица, физические лица, заинтересованные в предоставлении</w:t>
      </w:r>
      <w:r w:rsidRPr="00BE16E6">
        <w:rPr>
          <w:bCs/>
          <w:kern w:val="2"/>
          <w:sz w:val="24"/>
          <w:szCs w:val="24"/>
        </w:rPr>
        <w:t xml:space="preserve"> земельных участков </w:t>
      </w:r>
      <w:r w:rsidRPr="00BE16E6">
        <w:rPr>
          <w:kern w:val="2"/>
          <w:sz w:val="24"/>
          <w:szCs w:val="24"/>
          <w:lang w:eastAsia="ru-RU"/>
        </w:rPr>
        <w:t>в собственность бесплатно (далее – заявители).</w:t>
      </w:r>
    </w:p>
    <w:p w:rsidR="00F3555A" w:rsidRPr="00BE16E6" w:rsidRDefault="00F3555A" w:rsidP="00F3555A">
      <w:pPr>
        <w:ind w:firstLine="709"/>
        <w:jc w:val="both"/>
        <w:rPr>
          <w:sz w:val="24"/>
          <w:szCs w:val="24"/>
        </w:rPr>
      </w:pPr>
      <w:r w:rsidRPr="00BE16E6">
        <w:rPr>
          <w:kern w:val="2"/>
          <w:sz w:val="24"/>
          <w:szCs w:val="24"/>
          <w:lang w:eastAsia="ru-RU"/>
        </w:rPr>
        <w:t xml:space="preserve">5. </w:t>
      </w:r>
      <w:r w:rsidRPr="00BE16E6">
        <w:rPr>
          <w:sz w:val="24"/>
          <w:szCs w:val="24"/>
        </w:rPr>
        <w:t>Правом на получение земельных участков в собственность бесплатно обладают следующие заявители:</w:t>
      </w:r>
    </w:p>
    <w:p w:rsidR="00F3555A" w:rsidRPr="00BE16E6" w:rsidRDefault="00F3555A" w:rsidP="00F3555A">
      <w:pPr>
        <w:ind w:firstLine="709"/>
        <w:jc w:val="both"/>
        <w:rPr>
          <w:sz w:val="24"/>
          <w:szCs w:val="24"/>
        </w:rPr>
      </w:pPr>
      <w:r w:rsidRPr="00BE16E6">
        <w:rPr>
          <w:sz w:val="24"/>
          <w:szCs w:val="24"/>
        </w:rPr>
        <w:t>1)</w:t>
      </w:r>
      <w:r w:rsidRPr="00BE16E6">
        <w:rPr>
          <w:kern w:val="2"/>
          <w:sz w:val="24"/>
          <w:szCs w:val="24"/>
          <w:lang w:eastAsia="ru-RU"/>
        </w:rPr>
        <w:t xml:space="preserve"> </w:t>
      </w:r>
      <w:r w:rsidRPr="00BE16E6">
        <w:rPr>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F3555A" w:rsidRPr="00BE16E6" w:rsidRDefault="00F3555A" w:rsidP="00F3555A">
      <w:pPr>
        <w:ind w:firstLine="709"/>
        <w:jc w:val="both"/>
        <w:rPr>
          <w:sz w:val="24"/>
          <w:szCs w:val="24"/>
          <w:lang w:eastAsia="ru-RU"/>
        </w:rPr>
      </w:pPr>
      <w:r w:rsidRPr="00BE16E6">
        <w:rPr>
          <w:sz w:val="24"/>
          <w:szCs w:val="24"/>
        </w:rPr>
        <w:t>2) </w:t>
      </w:r>
      <w:r w:rsidRPr="00BE16E6">
        <w:rPr>
          <w:sz w:val="24"/>
          <w:szCs w:val="24"/>
          <w:lang w:eastAsia="ru-RU"/>
        </w:rPr>
        <w:t>лица, являющиеся собственниками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F3555A" w:rsidRPr="00BE16E6" w:rsidRDefault="00F3555A" w:rsidP="00F3555A">
      <w:pPr>
        <w:ind w:firstLine="709"/>
        <w:jc w:val="both"/>
        <w:rPr>
          <w:sz w:val="24"/>
          <w:szCs w:val="24"/>
        </w:rPr>
      </w:pPr>
      <w:r w:rsidRPr="00BE16E6">
        <w:rPr>
          <w:sz w:val="24"/>
          <w:szCs w:val="24"/>
        </w:rPr>
        <w:t xml:space="preserve">3) гражданин, которому земельный участок предоставлен в безвозмездное пользование на срок не более чем шесть лет </w:t>
      </w:r>
      <w:r w:rsidRPr="00F92EF7">
        <w:rPr>
          <w:sz w:val="24"/>
          <w:szCs w:val="24"/>
        </w:rPr>
        <w:t xml:space="preserve">для </w:t>
      </w:r>
      <w:r w:rsidRPr="00F92EF7">
        <w:rPr>
          <w:sz w:val="24"/>
          <w:szCs w:val="24"/>
          <w:lang w:eastAsia="ru-RU"/>
        </w:rPr>
        <w:t>индивидуального жилищного строительства</w:t>
      </w:r>
      <w:r w:rsidRPr="00BE16E6">
        <w:rPr>
          <w:sz w:val="24"/>
          <w:szCs w:val="24"/>
          <w:lang w:eastAsia="ru-RU"/>
        </w:rPr>
        <w:t xml:space="preserve">, </w:t>
      </w:r>
      <w:r w:rsidRPr="00BE16E6">
        <w:rPr>
          <w:sz w:val="24"/>
          <w:szCs w:val="24"/>
        </w:rPr>
        <w:t>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3555A" w:rsidRPr="00BE16E6" w:rsidRDefault="00F3555A" w:rsidP="00F3555A">
      <w:pPr>
        <w:ind w:firstLine="709"/>
        <w:jc w:val="both"/>
        <w:rPr>
          <w:sz w:val="24"/>
          <w:szCs w:val="24"/>
          <w:lang w:eastAsia="ru-RU"/>
        </w:rPr>
      </w:pPr>
      <w:r w:rsidRPr="00BE16E6">
        <w:rPr>
          <w:sz w:val="24"/>
          <w:szCs w:val="24"/>
        </w:rPr>
        <w:t xml:space="preserve">4) гражданин, которому земельный участок предоставлен в безвозмездное </w:t>
      </w:r>
      <w:r w:rsidRPr="00BE16E6">
        <w:rPr>
          <w:sz w:val="24"/>
          <w:szCs w:val="24"/>
        </w:rPr>
        <w:lastRenderedPageBreak/>
        <w:t>пользование на срок не более чем шесть лет для</w:t>
      </w:r>
      <w:r w:rsidRPr="00BE16E6">
        <w:rPr>
          <w:sz w:val="24"/>
          <w:szCs w:val="24"/>
          <w:lang w:eastAsia="ru-RU"/>
        </w:rPr>
        <w:t xml:space="preserve">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w:t>
      </w:r>
      <w:r w:rsidRPr="00BE16E6">
        <w:rPr>
          <w:sz w:val="24"/>
          <w:szCs w:val="24"/>
        </w:rPr>
        <w:t>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w:t>
      </w:r>
      <w:r w:rsidRPr="00BE16E6">
        <w:rPr>
          <w:sz w:val="24"/>
          <w:szCs w:val="24"/>
          <w:lang w:eastAsia="ru-RU"/>
        </w:rPr>
        <w:t>аботал по основному месту работы в таких муниципальных образованиях по специальностям, установленным законом Иркутской области;</w:t>
      </w:r>
    </w:p>
    <w:p w:rsidR="00F3555A" w:rsidRPr="00BE16E6" w:rsidRDefault="00F3555A" w:rsidP="00F3555A">
      <w:pPr>
        <w:ind w:firstLine="709"/>
        <w:jc w:val="both"/>
        <w:rPr>
          <w:sz w:val="24"/>
          <w:szCs w:val="24"/>
          <w:lang w:eastAsia="ru-RU"/>
        </w:rPr>
      </w:pPr>
      <w:r w:rsidRPr="00BE16E6">
        <w:rPr>
          <w:sz w:val="24"/>
          <w:szCs w:val="24"/>
        </w:rPr>
        <w:t>5)</w:t>
      </w:r>
      <w:r w:rsidRPr="00BE16E6">
        <w:rPr>
          <w:sz w:val="24"/>
          <w:szCs w:val="24"/>
          <w:lang w:val="en-US"/>
        </w:rPr>
        <w:t> </w:t>
      </w:r>
      <w:r w:rsidRPr="00BE16E6">
        <w:rPr>
          <w:sz w:val="24"/>
          <w:szCs w:val="24"/>
          <w:lang w:eastAsia="ru-RU"/>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3555A" w:rsidRPr="00BE16E6" w:rsidRDefault="00F3555A" w:rsidP="00F3555A">
      <w:pPr>
        <w:ind w:firstLine="709"/>
        <w:jc w:val="both"/>
        <w:rPr>
          <w:sz w:val="24"/>
          <w:szCs w:val="24"/>
          <w:lang w:eastAsia="ru-RU"/>
        </w:rPr>
      </w:pPr>
      <w:r w:rsidRPr="00BE16E6">
        <w:rPr>
          <w:sz w:val="24"/>
          <w:szCs w:val="24"/>
          <w:lang w:eastAsia="ru-RU"/>
        </w:rPr>
        <w:t xml:space="preserve">а) один из членов такой многодетной семьи постоянно проживает в </w:t>
      </w:r>
      <w:r w:rsidR="00BE16E6">
        <w:rPr>
          <w:sz w:val="24"/>
          <w:szCs w:val="24"/>
          <w:lang w:eastAsia="ru-RU"/>
        </w:rPr>
        <w:t>Бельском муниципальном образовании;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б) члены многодетной семьи постоянно проживают в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в)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F3555A" w:rsidRPr="00BE16E6" w:rsidRDefault="00F3555A" w:rsidP="00F3555A">
      <w:pPr>
        <w:adjustRightInd w:val="0"/>
        <w:ind w:firstLine="709"/>
        <w:jc w:val="both"/>
        <w:rPr>
          <w:sz w:val="24"/>
          <w:szCs w:val="24"/>
          <w:lang w:eastAsia="ru-RU"/>
        </w:rPr>
      </w:pPr>
      <w:r w:rsidRPr="00BE16E6">
        <w:rPr>
          <w:sz w:val="24"/>
          <w:szCs w:val="24"/>
          <w:lang w:eastAsia="ru-RU"/>
        </w:rPr>
        <w:t>6) граждане, являющиеся многодетной семьей, отвечающей в совокупности следующим условиям:</w:t>
      </w:r>
    </w:p>
    <w:p w:rsidR="00F3555A" w:rsidRPr="00BE16E6" w:rsidRDefault="00F3555A" w:rsidP="00F3555A">
      <w:pPr>
        <w:adjustRightInd w:val="0"/>
        <w:ind w:firstLine="709"/>
        <w:jc w:val="both"/>
        <w:rPr>
          <w:sz w:val="24"/>
          <w:szCs w:val="24"/>
          <w:lang w:eastAsia="ru-RU"/>
        </w:rPr>
      </w:pPr>
      <w:r w:rsidRPr="00BE16E6">
        <w:rPr>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3555A" w:rsidRPr="00BE16E6" w:rsidRDefault="00F3555A" w:rsidP="00F3555A">
      <w:pPr>
        <w:adjustRightInd w:val="0"/>
        <w:ind w:firstLine="709"/>
        <w:jc w:val="both"/>
        <w:rPr>
          <w:sz w:val="24"/>
          <w:szCs w:val="24"/>
          <w:u w:val="single"/>
          <w:lang w:eastAsia="ru-RU"/>
        </w:rPr>
      </w:pPr>
      <w:r w:rsidRPr="00BE16E6">
        <w:rPr>
          <w:sz w:val="24"/>
          <w:szCs w:val="24"/>
          <w:lang w:eastAsia="ru-RU"/>
        </w:rPr>
        <w:t>в)  членам многодетной семьи не предоставлялась  социальная выплата</w:t>
      </w:r>
      <w:r w:rsidRPr="00BE16E6">
        <w:rPr>
          <w:sz w:val="24"/>
          <w:szCs w:val="24"/>
          <w:u w:val="single"/>
          <w:lang w:eastAsia="ru-RU"/>
        </w:rPr>
        <w:t>;</w:t>
      </w:r>
    </w:p>
    <w:p w:rsidR="00F3555A" w:rsidRPr="00BE16E6" w:rsidRDefault="00F3555A" w:rsidP="00F3555A">
      <w:pPr>
        <w:adjustRightInd w:val="0"/>
        <w:ind w:firstLine="709"/>
        <w:jc w:val="both"/>
        <w:rPr>
          <w:sz w:val="24"/>
          <w:szCs w:val="24"/>
        </w:rPr>
      </w:pPr>
      <w:r w:rsidRPr="00BE16E6">
        <w:rPr>
          <w:sz w:val="24"/>
          <w:szCs w:val="24"/>
        </w:rPr>
        <w:t>7) граждане и (или) некоммерческие организации, созданные гражданами, в случаях, предусмотренных федеральными законами;</w:t>
      </w:r>
    </w:p>
    <w:p w:rsidR="00F3555A" w:rsidRPr="00BE16E6" w:rsidRDefault="00F3555A" w:rsidP="00F3555A">
      <w:pPr>
        <w:adjustRightInd w:val="0"/>
        <w:ind w:firstLine="709"/>
        <w:jc w:val="both"/>
        <w:rPr>
          <w:sz w:val="24"/>
          <w:szCs w:val="24"/>
          <w:lang w:eastAsia="ru-RU"/>
        </w:rPr>
      </w:pPr>
      <w:r w:rsidRPr="00BE16E6">
        <w:rPr>
          <w:sz w:val="24"/>
          <w:szCs w:val="24"/>
        </w:rPr>
        <w:t xml:space="preserve">8) </w:t>
      </w:r>
      <w:r w:rsidRPr="00BE16E6">
        <w:rPr>
          <w:sz w:val="24"/>
          <w:szCs w:val="24"/>
          <w:lang w:eastAsia="ru-RU"/>
        </w:rPr>
        <w:t>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в случае если в совокупности:</w:t>
      </w:r>
    </w:p>
    <w:p w:rsidR="00F3555A" w:rsidRPr="00BE16E6" w:rsidRDefault="00F3555A" w:rsidP="00F3555A">
      <w:pPr>
        <w:ind w:firstLine="709"/>
        <w:jc w:val="both"/>
        <w:rPr>
          <w:sz w:val="24"/>
          <w:szCs w:val="24"/>
          <w:lang w:eastAsia="ru-RU"/>
        </w:rPr>
      </w:pPr>
      <w:r w:rsidRPr="00BE16E6">
        <w:rPr>
          <w:sz w:val="24"/>
          <w:szCs w:val="24"/>
          <w:lang w:eastAsia="ru-RU"/>
        </w:rPr>
        <w:t>а) 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F3555A" w:rsidRPr="00BE16E6" w:rsidRDefault="00F3555A" w:rsidP="00F3555A">
      <w:pPr>
        <w:ind w:firstLine="709"/>
        <w:jc w:val="both"/>
        <w:rPr>
          <w:sz w:val="24"/>
          <w:szCs w:val="24"/>
          <w:lang w:eastAsia="ru-RU"/>
        </w:rPr>
      </w:pPr>
      <w:r w:rsidRPr="00BE16E6">
        <w:rPr>
          <w:sz w:val="24"/>
          <w:szCs w:val="24"/>
          <w:lang w:eastAsia="ru-RU"/>
        </w:rPr>
        <w:t>б)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F3555A" w:rsidRPr="00BE16E6" w:rsidRDefault="00F3555A" w:rsidP="00F3555A">
      <w:pPr>
        <w:ind w:firstLine="709"/>
        <w:jc w:val="both"/>
        <w:rPr>
          <w:sz w:val="24"/>
          <w:szCs w:val="24"/>
          <w:lang w:eastAsia="ru-RU"/>
        </w:rPr>
      </w:pPr>
      <w:r w:rsidRPr="00BE16E6">
        <w:rPr>
          <w:sz w:val="24"/>
          <w:szCs w:val="24"/>
          <w:lang w:eastAsia="ru-RU"/>
        </w:rPr>
        <w:t xml:space="preserve">9) граждане, постоянно проживающие в </w:t>
      </w:r>
      <w:r w:rsidR="00BE16E6">
        <w:rPr>
          <w:sz w:val="24"/>
          <w:szCs w:val="24"/>
          <w:lang w:eastAsia="ru-RU"/>
        </w:rPr>
        <w:t>Бельском муниципальном образовании</w:t>
      </w:r>
      <w:r w:rsidRPr="00BE16E6">
        <w:rPr>
          <w:sz w:val="24"/>
          <w:szCs w:val="24"/>
          <w:lang w:eastAsia="ru-RU"/>
        </w:rPr>
        <w:t xml:space="preserve"> или на территории Иркутской области, или в поселении, находящемся в центральной экологической зоне Байкальской природной территории, в установленном порядке </w:t>
      </w:r>
      <w:r w:rsidRPr="00BE16E6">
        <w:rPr>
          <w:sz w:val="24"/>
          <w:szCs w:val="24"/>
          <w:lang w:eastAsia="ru-RU"/>
        </w:rPr>
        <w:lastRenderedPageBreak/>
        <w:t>состоящие на учете в качестве нуждающихся в жилых помещениях, предоставляемых по договорам социального найма, которым не предоставлялись в собственность бесплатно земельные участки, находящиеся в государственной или муниципальной собственности, и относящиеся к следующим категориям:</w:t>
      </w:r>
    </w:p>
    <w:p w:rsidR="00F3555A" w:rsidRPr="00BE16E6" w:rsidRDefault="00F3555A" w:rsidP="00F3555A">
      <w:pPr>
        <w:adjustRightInd w:val="0"/>
        <w:ind w:firstLine="709"/>
        <w:jc w:val="both"/>
        <w:rPr>
          <w:sz w:val="24"/>
          <w:szCs w:val="24"/>
          <w:lang w:eastAsia="ru-RU"/>
        </w:rPr>
      </w:pPr>
      <w:r w:rsidRPr="00BE16E6">
        <w:rPr>
          <w:sz w:val="24"/>
          <w:szCs w:val="24"/>
          <w:lang w:eastAsia="ru-RU"/>
        </w:rPr>
        <w:t>а) ветераны Великой Отечественной войны;</w:t>
      </w:r>
    </w:p>
    <w:p w:rsidR="00F3555A" w:rsidRPr="00BE16E6" w:rsidRDefault="00F3555A" w:rsidP="00F3555A">
      <w:pPr>
        <w:adjustRightInd w:val="0"/>
        <w:ind w:firstLine="709"/>
        <w:jc w:val="both"/>
        <w:rPr>
          <w:sz w:val="24"/>
          <w:szCs w:val="24"/>
          <w:lang w:eastAsia="ru-RU"/>
        </w:rPr>
      </w:pPr>
      <w:r w:rsidRPr="00BE16E6">
        <w:rPr>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F3555A" w:rsidRPr="00BE16E6" w:rsidRDefault="00F3555A" w:rsidP="00F3555A">
      <w:pPr>
        <w:adjustRightInd w:val="0"/>
        <w:ind w:firstLine="709"/>
        <w:jc w:val="both"/>
        <w:rPr>
          <w:sz w:val="24"/>
          <w:szCs w:val="24"/>
          <w:lang w:eastAsia="ru-RU"/>
        </w:rPr>
      </w:pPr>
      <w:r w:rsidRPr="00BE16E6">
        <w:rPr>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3555A" w:rsidRPr="00BE16E6" w:rsidRDefault="00F3555A" w:rsidP="00F3555A">
      <w:pPr>
        <w:adjustRightInd w:val="0"/>
        <w:ind w:firstLine="709"/>
        <w:jc w:val="both"/>
        <w:rPr>
          <w:sz w:val="24"/>
          <w:szCs w:val="24"/>
          <w:lang w:eastAsia="ru-RU"/>
        </w:rPr>
      </w:pPr>
      <w:r w:rsidRPr="00BE16E6">
        <w:rPr>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3555A" w:rsidRPr="00BE16E6" w:rsidRDefault="00F3555A" w:rsidP="00F3555A">
      <w:pPr>
        <w:adjustRightInd w:val="0"/>
        <w:ind w:firstLine="709"/>
        <w:jc w:val="both"/>
        <w:rPr>
          <w:sz w:val="24"/>
          <w:szCs w:val="24"/>
          <w:lang w:eastAsia="ru-RU"/>
        </w:rPr>
      </w:pPr>
      <w:r w:rsidRPr="00BE16E6">
        <w:rPr>
          <w:sz w:val="24"/>
          <w:szCs w:val="24"/>
          <w:lang w:eastAsia="ru-RU"/>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сельского населенного пункта</w:t>
      </w:r>
      <w:r w:rsidR="00F92EF7">
        <w:rPr>
          <w:sz w:val="24"/>
          <w:szCs w:val="24"/>
          <w:lang w:eastAsia="ru-RU"/>
        </w:rPr>
        <w:t xml:space="preserve"> Бельского муниципального образования</w:t>
      </w:r>
      <w:r w:rsidRPr="00BE16E6">
        <w:rPr>
          <w:sz w:val="24"/>
          <w:szCs w:val="24"/>
          <w:lang w:eastAsia="ru-RU"/>
        </w:rPr>
        <w:t>, или в поселении, находящемся в центральной экологической зоне Байкальской природной территории, относящиеся к следующим категориям:</w:t>
      </w:r>
    </w:p>
    <w:p w:rsidR="00F3555A" w:rsidRPr="00BE16E6" w:rsidRDefault="00F3555A" w:rsidP="00F3555A">
      <w:pPr>
        <w:adjustRightInd w:val="0"/>
        <w:ind w:firstLine="709"/>
        <w:jc w:val="both"/>
        <w:rPr>
          <w:sz w:val="24"/>
          <w:szCs w:val="24"/>
          <w:lang w:eastAsia="ru-RU"/>
        </w:rPr>
      </w:pPr>
      <w:r w:rsidRPr="00BE16E6">
        <w:rPr>
          <w:sz w:val="24"/>
          <w:szCs w:val="24"/>
          <w:lang w:eastAsia="ru-RU"/>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б) граждане,</w:t>
      </w:r>
      <w:r w:rsidRPr="00BE16E6">
        <w:rPr>
          <w:sz w:val="24"/>
          <w:szCs w:val="24"/>
        </w:rPr>
        <w:t xml:space="preserve"> </w:t>
      </w:r>
      <w:r w:rsidRPr="00BE16E6">
        <w:rPr>
          <w:sz w:val="24"/>
          <w:szCs w:val="24"/>
          <w:lang w:eastAsia="ru-RU"/>
        </w:rPr>
        <w:t>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3555A" w:rsidRPr="00BE16E6" w:rsidRDefault="00F3555A" w:rsidP="00F3555A">
      <w:pPr>
        <w:adjustRightInd w:val="0"/>
        <w:ind w:firstLine="709"/>
        <w:jc w:val="both"/>
        <w:rPr>
          <w:sz w:val="24"/>
          <w:szCs w:val="24"/>
          <w:lang w:eastAsia="ru-RU"/>
        </w:rPr>
      </w:pPr>
      <w:r w:rsidRPr="00BE16E6">
        <w:rPr>
          <w:sz w:val="24"/>
          <w:szCs w:val="24"/>
          <w:lang w:eastAsia="ru-RU"/>
        </w:rPr>
        <w:t>11) граждане, постоянно проживающие в поселении</w:t>
      </w:r>
      <w:r w:rsidR="00F92EF7">
        <w:rPr>
          <w:sz w:val="24"/>
          <w:szCs w:val="24"/>
          <w:lang w:eastAsia="ru-RU"/>
        </w:rPr>
        <w:t xml:space="preserve"> </w:t>
      </w:r>
      <w:r w:rsidRPr="00BE16E6">
        <w:rPr>
          <w:sz w:val="24"/>
          <w:szCs w:val="24"/>
          <w:lang w:eastAsia="ru-RU"/>
        </w:rPr>
        <w:t xml:space="preserve">или на территории Иркутской области,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w:t>
      </w:r>
      <w:r w:rsidRPr="00BE16E6">
        <w:rPr>
          <w:sz w:val="24"/>
          <w:szCs w:val="24"/>
          <w:lang w:eastAsia="ru-RU"/>
        </w:rPr>
        <w:lastRenderedPageBreak/>
        <w:t>собственность бесплатно земельные участки, находящиеся в государственной или муниципальной собственности;</w:t>
      </w:r>
    </w:p>
    <w:p w:rsidR="00F3555A" w:rsidRPr="00BE16E6" w:rsidRDefault="00F3555A" w:rsidP="00F3555A">
      <w:pPr>
        <w:ind w:firstLine="709"/>
        <w:jc w:val="both"/>
        <w:rPr>
          <w:sz w:val="24"/>
          <w:szCs w:val="24"/>
          <w:lang w:eastAsia="ru-RU"/>
        </w:rPr>
      </w:pPr>
      <w:r w:rsidRPr="00BE16E6">
        <w:rPr>
          <w:sz w:val="24"/>
          <w:szCs w:val="24"/>
          <w:lang w:eastAsia="ru-RU"/>
        </w:rPr>
        <w:t>12) граждане, постоянно проживающие в населенных пунктах на территории муниципального района, городского округа, отвечающие в совокупности следующим условиям (далее – пострадавшие граждане от пожара):</w:t>
      </w:r>
    </w:p>
    <w:p w:rsidR="00F3555A" w:rsidRPr="00BE16E6" w:rsidRDefault="00F3555A" w:rsidP="00F3555A">
      <w:pPr>
        <w:adjustRightInd w:val="0"/>
        <w:ind w:firstLine="709"/>
        <w:jc w:val="both"/>
        <w:rPr>
          <w:sz w:val="24"/>
          <w:szCs w:val="24"/>
          <w:lang w:eastAsia="ru-RU"/>
        </w:rPr>
      </w:pPr>
      <w:r w:rsidRPr="00BE16E6">
        <w:rPr>
          <w:sz w:val="24"/>
          <w:szCs w:val="24"/>
          <w:lang w:eastAsia="ru-RU"/>
        </w:rPr>
        <w:t>а) 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F3555A" w:rsidRPr="00BE16E6" w:rsidRDefault="00F3555A" w:rsidP="00F3555A">
      <w:pPr>
        <w:tabs>
          <w:tab w:val="left" w:pos="851"/>
        </w:tabs>
        <w:adjustRightInd w:val="0"/>
        <w:ind w:firstLine="709"/>
        <w:jc w:val="both"/>
        <w:rPr>
          <w:sz w:val="24"/>
          <w:szCs w:val="24"/>
          <w:lang w:eastAsia="ru-RU"/>
        </w:rPr>
      </w:pPr>
      <w:r w:rsidRPr="00BE16E6">
        <w:rPr>
          <w:sz w:val="24"/>
          <w:szCs w:val="24"/>
          <w:lang w:eastAsia="ru-RU"/>
        </w:rPr>
        <w:t>б)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в) 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0" w:history="1">
        <w:r w:rsidRPr="00BE16E6">
          <w:rPr>
            <w:sz w:val="24"/>
            <w:szCs w:val="24"/>
            <w:lang w:eastAsia="ru-RU"/>
          </w:rPr>
          <w:t>законом</w:t>
        </w:r>
      </w:hyperlink>
      <w:r w:rsidRPr="00BE16E6">
        <w:rPr>
          <w:sz w:val="24"/>
          <w:szCs w:val="24"/>
          <w:lang w:eastAsia="ru-RU"/>
        </w:rPr>
        <w:t xml:space="preserve"> от 15 апреля 1998 года    № 66-ФЗ «О садоводческих, огороднических и дачных некоммерческих объединениях граждан», Федеральным </w:t>
      </w:r>
      <w:hyperlink r:id="rId11" w:history="1">
        <w:r w:rsidRPr="00BE16E6">
          <w:rPr>
            <w:sz w:val="24"/>
            <w:szCs w:val="24"/>
            <w:lang w:eastAsia="ru-RU"/>
          </w:rPr>
          <w:t>законом</w:t>
        </w:r>
      </w:hyperlink>
      <w:r w:rsidRPr="00BE16E6">
        <w:rPr>
          <w:sz w:val="24"/>
          <w:szCs w:val="24"/>
          <w:lang w:eastAsia="ru-RU"/>
        </w:rPr>
        <w:t xml:space="preserve"> от 25 октября 2001 года       № 137-ФЗ «О введении в действие Земельного кодекса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е) гражданам с момента вступления в силу </w:t>
      </w:r>
      <w:hyperlink r:id="rId12" w:history="1">
        <w:r w:rsidRPr="00BE16E6">
          <w:rPr>
            <w:sz w:val="24"/>
            <w:szCs w:val="24"/>
            <w:lang w:eastAsia="ru-RU"/>
          </w:rPr>
          <w:t>указа</w:t>
        </w:r>
      </w:hyperlink>
      <w:r w:rsidRPr="00BE16E6">
        <w:rPr>
          <w:sz w:val="24"/>
          <w:szCs w:val="24"/>
          <w:lang w:eastAsia="ru-RU"/>
        </w:rPr>
        <w:t xml:space="preserve">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3555A" w:rsidRPr="00BE16E6" w:rsidRDefault="00F3555A" w:rsidP="00F3555A">
      <w:pPr>
        <w:adjustRightInd w:val="0"/>
        <w:ind w:firstLine="709"/>
        <w:jc w:val="both"/>
        <w:rPr>
          <w:sz w:val="24"/>
          <w:szCs w:val="24"/>
          <w:lang w:eastAsia="ru-RU"/>
        </w:rPr>
      </w:pPr>
      <w:r w:rsidRPr="00BE16E6">
        <w:rPr>
          <w:sz w:val="24"/>
          <w:szCs w:val="24"/>
          <w:lang w:eastAsia="ru-RU"/>
        </w:rPr>
        <w:t>13)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3555A" w:rsidRPr="00BE16E6" w:rsidRDefault="00F3555A" w:rsidP="00F3555A">
      <w:pPr>
        <w:adjustRightInd w:val="0"/>
        <w:ind w:firstLine="709"/>
        <w:jc w:val="both"/>
        <w:rPr>
          <w:sz w:val="24"/>
          <w:szCs w:val="24"/>
          <w:lang w:eastAsia="ru-RU"/>
        </w:rPr>
      </w:pPr>
      <w:r w:rsidRPr="00BE16E6">
        <w:rPr>
          <w:sz w:val="24"/>
          <w:szCs w:val="24"/>
          <w:lang w:eastAsia="ru-RU"/>
        </w:rPr>
        <w:t>14)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15)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BE16E6">
          <w:rPr>
            <w:sz w:val="24"/>
            <w:szCs w:val="24"/>
            <w:lang w:eastAsia="ru-RU"/>
          </w:rPr>
          <w:t>Закона</w:t>
        </w:r>
      </w:hyperlink>
      <w:r w:rsidRPr="00BE16E6">
        <w:rPr>
          <w:sz w:val="24"/>
          <w:szCs w:val="24"/>
          <w:lang w:eastAsia="ru-RU"/>
        </w:rPr>
        <w:t xml:space="preserve"> Иркутской области от 14 июля 2011 года № 76-ОЗ «Об отдельных мерах по подготовке части территории Иркутской области к затоплению»;</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4" w:history="1">
        <w:r w:rsidRPr="00BE16E6">
          <w:rPr>
            <w:sz w:val="24"/>
            <w:szCs w:val="24"/>
            <w:lang w:eastAsia="ru-RU"/>
          </w:rPr>
          <w:t>Закона</w:t>
        </w:r>
      </w:hyperlink>
      <w:r w:rsidRPr="00BE16E6">
        <w:rPr>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w:t>
      </w:r>
      <w:r w:rsidRPr="00BE16E6">
        <w:rPr>
          <w:sz w:val="24"/>
          <w:szCs w:val="24"/>
          <w:lang w:eastAsia="ru-RU"/>
        </w:rPr>
        <w:lastRenderedPageBreak/>
        <w:t>категориям граждан»;</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BE16E6">
          <w:rPr>
            <w:sz w:val="24"/>
            <w:szCs w:val="24"/>
            <w:lang w:eastAsia="ru-RU"/>
          </w:rPr>
          <w:t>Закона</w:t>
        </w:r>
      </w:hyperlink>
      <w:r w:rsidRPr="00BE16E6">
        <w:rPr>
          <w:sz w:val="24"/>
          <w:szCs w:val="24"/>
          <w:lang w:eastAsia="ru-RU"/>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BE16E6">
          <w:rPr>
            <w:sz w:val="24"/>
            <w:szCs w:val="24"/>
            <w:lang w:eastAsia="ru-RU"/>
          </w:rPr>
          <w:t>Закона</w:t>
        </w:r>
      </w:hyperlink>
      <w:r w:rsidRPr="00BE16E6">
        <w:rPr>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7" w:history="1">
        <w:r w:rsidRPr="00BE16E6">
          <w:rPr>
            <w:sz w:val="24"/>
            <w:szCs w:val="24"/>
            <w:lang w:eastAsia="ru-RU"/>
          </w:rPr>
          <w:t>Законом</w:t>
        </w:r>
      </w:hyperlink>
      <w:r w:rsidRPr="00BE16E6">
        <w:rPr>
          <w:sz w:val="24"/>
          <w:szCs w:val="24"/>
          <w:lang w:eastAsia="ru-RU"/>
        </w:rPr>
        <w:t xml:space="preserve"> Иркутской области от 14 июля 2011 года № 76-ОЗ «Об отдельных мерах по подготовке части территории Иркутской области к затоплению»;</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8" w:history="1">
        <w:r w:rsidRPr="00BE16E6">
          <w:rPr>
            <w:sz w:val="24"/>
            <w:szCs w:val="24"/>
            <w:lang w:eastAsia="ru-RU"/>
          </w:rPr>
          <w:t>Законом</w:t>
        </w:r>
      </w:hyperlink>
      <w:r w:rsidRPr="00BE16E6">
        <w:rPr>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9" w:history="1">
        <w:r w:rsidRPr="00BE16E6">
          <w:rPr>
            <w:sz w:val="24"/>
            <w:szCs w:val="24"/>
            <w:lang w:eastAsia="ru-RU"/>
          </w:rPr>
          <w:t>Законом</w:t>
        </w:r>
      </w:hyperlink>
      <w:r w:rsidRPr="00BE16E6">
        <w:rPr>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3555A" w:rsidRPr="00BE16E6" w:rsidRDefault="00F3555A" w:rsidP="00F3555A">
      <w:pPr>
        <w:adjustRightInd w:val="0"/>
        <w:ind w:firstLine="709"/>
        <w:jc w:val="both"/>
        <w:rPr>
          <w:sz w:val="24"/>
          <w:szCs w:val="24"/>
          <w:lang w:eastAsia="ru-RU"/>
        </w:rPr>
      </w:pPr>
      <w:r w:rsidRPr="00BE16E6">
        <w:rPr>
          <w:sz w:val="24"/>
          <w:szCs w:val="24"/>
          <w:lang w:eastAsia="ru-RU"/>
        </w:rPr>
        <w:t>16)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коренным малочисленным народам Севера, Сибири и Дальнего Востока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17) супруги, не достигшие возраста 36 лет на дату подачи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3555A" w:rsidRPr="00BE16E6" w:rsidRDefault="00F3555A" w:rsidP="00F3555A">
      <w:pPr>
        <w:ind w:firstLine="709"/>
        <w:jc w:val="both"/>
        <w:rPr>
          <w:sz w:val="24"/>
          <w:szCs w:val="24"/>
          <w:lang w:eastAsia="ru-RU"/>
        </w:rPr>
      </w:pPr>
      <w:r w:rsidRPr="00BE16E6">
        <w:rPr>
          <w:sz w:val="24"/>
          <w:szCs w:val="24"/>
          <w:lang w:eastAsia="ru-RU"/>
        </w:rPr>
        <w:t>а) молодая семья постоянно проживает в Иркутской области;</w:t>
      </w:r>
    </w:p>
    <w:p w:rsidR="00F3555A" w:rsidRPr="00BE16E6" w:rsidRDefault="00F3555A" w:rsidP="00F3555A">
      <w:pPr>
        <w:ind w:firstLine="709"/>
        <w:jc w:val="both"/>
        <w:rPr>
          <w:sz w:val="24"/>
          <w:szCs w:val="24"/>
          <w:lang w:eastAsia="ru-RU"/>
        </w:rPr>
      </w:pPr>
      <w:r w:rsidRPr="00BE16E6">
        <w:rPr>
          <w:sz w:val="24"/>
          <w:szCs w:val="24"/>
          <w:lang w:eastAsia="ru-RU"/>
        </w:rPr>
        <w:t>б) один из членов молодой семьи постоянно проживает на территории поселения</w:t>
      </w:r>
      <w:r w:rsidR="00F92EF7">
        <w:rPr>
          <w:sz w:val="24"/>
          <w:szCs w:val="24"/>
          <w:lang w:eastAsia="ru-RU"/>
        </w:rPr>
        <w:t>;</w:t>
      </w:r>
    </w:p>
    <w:p w:rsidR="00F3555A" w:rsidRPr="00BE16E6" w:rsidRDefault="00F3555A" w:rsidP="00F3555A">
      <w:pPr>
        <w:ind w:firstLine="709"/>
        <w:jc w:val="both"/>
        <w:rPr>
          <w:sz w:val="24"/>
          <w:szCs w:val="24"/>
          <w:lang w:eastAsia="ru-RU"/>
        </w:rPr>
      </w:pPr>
      <w:r w:rsidRPr="00BE16E6">
        <w:rPr>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3555A" w:rsidRPr="00BE16E6" w:rsidRDefault="00F3555A" w:rsidP="00F3555A">
      <w:pPr>
        <w:ind w:firstLine="709"/>
        <w:jc w:val="both"/>
        <w:rPr>
          <w:sz w:val="24"/>
          <w:szCs w:val="24"/>
          <w:lang w:eastAsia="ru-RU"/>
        </w:rPr>
      </w:pPr>
      <w:r w:rsidRPr="00BE16E6">
        <w:rPr>
          <w:sz w:val="24"/>
          <w:szCs w:val="24"/>
          <w:lang w:eastAsia="ru-RU"/>
        </w:rPr>
        <w:t>18) 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состоящая на учете в качестве нуждающихся в жилых помещениях, предоставляемых по договорам социального найма, отвечающая в совокупности следующим условиям:</w:t>
      </w:r>
    </w:p>
    <w:p w:rsidR="00F3555A" w:rsidRPr="00BE16E6" w:rsidRDefault="00F3555A" w:rsidP="00F3555A">
      <w:pPr>
        <w:adjustRightInd w:val="0"/>
        <w:ind w:firstLine="540"/>
        <w:jc w:val="both"/>
        <w:rPr>
          <w:sz w:val="24"/>
          <w:szCs w:val="24"/>
          <w:lang w:eastAsia="ru-RU"/>
        </w:rPr>
      </w:pPr>
      <w:r w:rsidRPr="00BE16E6">
        <w:rPr>
          <w:sz w:val="24"/>
          <w:szCs w:val="24"/>
          <w:lang w:eastAsia="ru-RU"/>
        </w:rPr>
        <w:t>а) молодая семья постоянно проживает в Иркутской области;</w:t>
      </w:r>
    </w:p>
    <w:p w:rsidR="00F3555A" w:rsidRPr="00BE16E6" w:rsidRDefault="00F3555A" w:rsidP="00F3555A">
      <w:pPr>
        <w:adjustRightInd w:val="0"/>
        <w:ind w:firstLine="540"/>
        <w:jc w:val="both"/>
        <w:rPr>
          <w:sz w:val="24"/>
          <w:szCs w:val="24"/>
          <w:lang w:eastAsia="ru-RU"/>
        </w:rPr>
      </w:pPr>
      <w:r w:rsidRPr="00BE16E6">
        <w:rPr>
          <w:sz w:val="24"/>
          <w:szCs w:val="24"/>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3555A" w:rsidRPr="00BE16E6" w:rsidRDefault="00F3555A" w:rsidP="00F3555A">
      <w:pPr>
        <w:adjustRightInd w:val="0"/>
        <w:ind w:firstLine="540"/>
        <w:jc w:val="both"/>
        <w:rPr>
          <w:sz w:val="24"/>
          <w:szCs w:val="24"/>
          <w:lang w:eastAsia="ru-RU"/>
        </w:rPr>
      </w:pPr>
      <w:r w:rsidRPr="00BE16E6">
        <w:rPr>
          <w:sz w:val="24"/>
          <w:szCs w:val="24"/>
          <w:lang w:eastAsia="ru-RU"/>
        </w:rPr>
        <w:t>19) г</w:t>
      </w:r>
      <w:r w:rsidRPr="00BE16E6">
        <w:rPr>
          <w:sz w:val="24"/>
          <w:szCs w:val="24"/>
        </w:rPr>
        <w:t xml:space="preserve">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 </w:t>
      </w:r>
      <w:r w:rsidRPr="00BE16E6">
        <w:rPr>
          <w:sz w:val="24"/>
          <w:szCs w:val="24"/>
          <w:lang w:eastAsia="ru-RU"/>
        </w:rPr>
        <w:t xml:space="preserve">в случае приобретения ими в собственность или подтверждения в </w:t>
      </w:r>
      <w:r w:rsidRPr="00BE16E6">
        <w:rPr>
          <w:sz w:val="24"/>
          <w:szCs w:val="24"/>
          <w:lang w:eastAsia="ru-RU"/>
        </w:rPr>
        <w:lastRenderedPageBreak/>
        <w:t xml:space="preserve">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 </w:t>
      </w:r>
      <w:r w:rsidRPr="00BE16E6">
        <w:rPr>
          <w:sz w:val="24"/>
          <w:szCs w:val="24"/>
        </w:rPr>
        <w:t xml:space="preserve">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20" w:history="1">
        <w:r w:rsidRPr="00BE16E6">
          <w:rPr>
            <w:sz w:val="24"/>
            <w:szCs w:val="24"/>
          </w:rPr>
          <w:t>постановлением</w:t>
        </w:r>
      </w:hyperlink>
      <w:r w:rsidRPr="00BE16E6">
        <w:rPr>
          <w:sz w:val="24"/>
          <w:szCs w:val="24"/>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w:t>
      </w:r>
      <w:r w:rsidRPr="00BE16E6">
        <w:rPr>
          <w:sz w:val="24"/>
          <w:szCs w:val="24"/>
          <w:lang w:eastAsia="ru-RU"/>
        </w:rPr>
        <w:t>отвечающие в совокупности следующим условиям (далее - пострадавшие граждане от паводка):</w:t>
      </w:r>
    </w:p>
    <w:p w:rsidR="00F3555A" w:rsidRPr="00BE16E6" w:rsidRDefault="00F3555A" w:rsidP="00F3555A">
      <w:pPr>
        <w:adjustRightInd w:val="0"/>
        <w:ind w:firstLine="539"/>
        <w:jc w:val="both"/>
        <w:rPr>
          <w:sz w:val="24"/>
          <w:szCs w:val="24"/>
          <w:lang w:eastAsia="ru-RU"/>
        </w:rPr>
      </w:pPr>
      <w:r w:rsidRPr="00BE16E6">
        <w:rPr>
          <w:sz w:val="24"/>
          <w:szCs w:val="24"/>
          <w:lang w:eastAsia="ru-RU"/>
        </w:rPr>
        <w:t>а) граждане являются получателями свидетельств;</w:t>
      </w:r>
    </w:p>
    <w:p w:rsidR="00F3555A" w:rsidRPr="00BE16E6" w:rsidRDefault="00F3555A" w:rsidP="00F3555A">
      <w:pPr>
        <w:adjustRightInd w:val="0"/>
        <w:ind w:firstLine="539"/>
        <w:jc w:val="both"/>
        <w:rPr>
          <w:sz w:val="24"/>
          <w:szCs w:val="24"/>
          <w:lang w:eastAsia="ru-RU"/>
        </w:rPr>
      </w:pPr>
      <w:r w:rsidRPr="00BE16E6">
        <w:rPr>
          <w:sz w:val="24"/>
          <w:szCs w:val="24"/>
          <w:lang w:eastAsia="ru-RU"/>
        </w:rPr>
        <w:t xml:space="preserve">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21" w:history="1">
        <w:r w:rsidRPr="00BE16E6">
          <w:rPr>
            <w:sz w:val="24"/>
            <w:szCs w:val="24"/>
            <w:lang w:eastAsia="ru-RU"/>
          </w:rPr>
          <w:t>законом</w:t>
        </w:r>
      </w:hyperlink>
      <w:r w:rsidRPr="00BE16E6">
        <w:rPr>
          <w:sz w:val="24"/>
          <w:szCs w:val="24"/>
          <w:lang w:eastAsia="ru-RU"/>
        </w:rPr>
        <w:t xml:space="preserve"> от 15 апреля 1998 года    № 66-ФЗ «О садоводческих, огороднических и дачных некоммерческих объединениях граждан», Федеральным </w:t>
      </w:r>
      <w:hyperlink r:id="rId22" w:history="1">
        <w:r w:rsidRPr="00BE16E6">
          <w:rPr>
            <w:sz w:val="24"/>
            <w:szCs w:val="24"/>
            <w:lang w:eastAsia="ru-RU"/>
          </w:rPr>
          <w:t>законом</w:t>
        </w:r>
      </w:hyperlink>
      <w:r w:rsidRPr="00BE16E6">
        <w:rPr>
          <w:sz w:val="24"/>
          <w:szCs w:val="24"/>
          <w:lang w:eastAsia="ru-RU"/>
        </w:rPr>
        <w:t xml:space="preserve"> от 25 октября 2001 года № 137-ФЗ «О введении в действие Земельного кодекса Российской Федерации»;</w:t>
      </w:r>
    </w:p>
    <w:p w:rsidR="00F3555A" w:rsidRPr="00BE16E6" w:rsidRDefault="00F3555A" w:rsidP="00F3555A">
      <w:pPr>
        <w:adjustRightInd w:val="0"/>
        <w:ind w:firstLine="539"/>
        <w:jc w:val="both"/>
        <w:rPr>
          <w:sz w:val="24"/>
          <w:szCs w:val="24"/>
          <w:lang w:eastAsia="ru-RU"/>
        </w:rPr>
      </w:pPr>
      <w:r w:rsidRPr="00BE16E6">
        <w:rPr>
          <w:sz w:val="24"/>
          <w:szCs w:val="24"/>
          <w:lang w:eastAsia="ru-RU"/>
        </w:rPr>
        <w:t>в) 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F3555A" w:rsidRPr="00BE16E6" w:rsidRDefault="00F3555A" w:rsidP="00F3555A">
      <w:pPr>
        <w:adjustRightInd w:val="0"/>
        <w:ind w:firstLine="539"/>
        <w:jc w:val="both"/>
        <w:rPr>
          <w:sz w:val="24"/>
          <w:szCs w:val="24"/>
          <w:lang w:eastAsia="ru-RU"/>
        </w:rPr>
      </w:pPr>
      <w:r w:rsidRPr="00BE16E6">
        <w:rPr>
          <w:sz w:val="24"/>
          <w:szCs w:val="24"/>
          <w:lang w:eastAsia="ru-RU"/>
        </w:rPr>
        <w:t xml:space="preserve">г) гражданам с момента вступления в силу </w:t>
      </w:r>
      <w:hyperlink r:id="rId23" w:history="1">
        <w:r w:rsidRPr="00BE16E6">
          <w:rPr>
            <w:sz w:val="24"/>
            <w:szCs w:val="24"/>
            <w:lang w:eastAsia="ru-RU"/>
          </w:rPr>
          <w:t>указа</w:t>
        </w:r>
      </w:hyperlink>
      <w:r w:rsidRPr="00BE16E6">
        <w:rPr>
          <w:sz w:val="24"/>
          <w:szCs w:val="24"/>
          <w:lang w:eastAsia="ru-RU"/>
        </w:rPr>
        <w:t xml:space="preserve"> Губернатора Иркутской области от 27 июня 2019 года №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3555A" w:rsidRPr="00BE16E6" w:rsidRDefault="00F3555A" w:rsidP="00F3555A">
      <w:pPr>
        <w:adjustRightInd w:val="0"/>
        <w:ind w:firstLine="539"/>
        <w:jc w:val="both"/>
        <w:rPr>
          <w:sz w:val="24"/>
          <w:szCs w:val="24"/>
          <w:lang w:eastAsia="ru-RU"/>
        </w:rPr>
      </w:pPr>
      <w:r w:rsidRPr="00BE16E6">
        <w:rPr>
          <w:sz w:val="24"/>
          <w:szCs w:val="24"/>
          <w:lang w:eastAsia="ru-RU"/>
        </w:rPr>
        <w:t>20) г</w:t>
      </w:r>
      <w:r w:rsidRPr="00BE16E6">
        <w:rPr>
          <w:sz w:val="24"/>
          <w:szCs w:val="24"/>
        </w:rPr>
        <w:t>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r w:rsidRPr="00BE16E6">
        <w:rPr>
          <w:sz w:val="24"/>
          <w:szCs w:val="24"/>
          <w:lang w:eastAsia="ru-RU"/>
        </w:rPr>
        <w:t xml:space="preserve">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w:t>
      </w:r>
      <w:r w:rsidRPr="00BE16E6">
        <w:rPr>
          <w:sz w:val="24"/>
          <w:szCs w:val="24"/>
          <w:lang w:eastAsia="ru-RU"/>
        </w:rPr>
        <w:lastRenderedPageBreak/>
        <w:t>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w:t>
      </w:r>
      <w:r w:rsidRPr="00BE16E6">
        <w:rPr>
          <w:sz w:val="24"/>
          <w:szCs w:val="24"/>
        </w:rPr>
        <w:t xml:space="preserve"> и являющиеся получателями свидетельств, </w:t>
      </w:r>
      <w:r w:rsidRPr="00BE16E6">
        <w:rPr>
          <w:sz w:val="24"/>
          <w:szCs w:val="24"/>
          <w:lang w:eastAsia="ru-RU"/>
        </w:rPr>
        <w:t>отвечающие в совокупности следующим условиям (далее - граждане, утратившие участок)</w:t>
      </w:r>
      <w:r w:rsidRPr="00BE16E6">
        <w:rPr>
          <w:rStyle w:val="af2"/>
          <w:sz w:val="24"/>
          <w:szCs w:val="24"/>
        </w:rPr>
        <w:t xml:space="preserve"> </w:t>
      </w:r>
      <w:r w:rsidR="00F92EF7">
        <w:t>:</w:t>
      </w:r>
    </w:p>
    <w:p w:rsidR="00F3555A" w:rsidRPr="00BE16E6" w:rsidRDefault="00F3555A" w:rsidP="00F3555A">
      <w:pPr>
        <w:adjustRightInd w:val="0"/>
        <w:ind w:firstLine="540"/>
        <w:jc w:val="both"/>
        <w:rPr>
          <w:sz w:val="24"/>
          <w:szCs w:val="24"/>
          <w:lang w:eastAsia="ru-RU"/>
        </w:rPr>
      </w:pPr>
      <w:r w:rsidRPr="00BE16E6">
        <w:rPr>
          <w:sz w:val="24"/>
          <w:szCs w:val="24"/>
          <w:lang w:eastAsia="ru-RU"/>
        </w:rPr>
        <w:t xml:space="preserve">а)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24" w:history="1">
        <w:r w:rsidRPr="00BE16E6">
          <w:rPr>
            <w:sz w:val="24"/>
            <w:szCs w:val="24"/>
            <w:lang w:eastAsia="ru-RU"/>
          </w:rPr>
          <w:t>законом</w:t>
        </w:r>
      </w:hyperlink>
      <w:r w:rsidR="00F92EF7">
        <w:rPr>
          <w:sz w:val="24"/>
          <w:szCs w:val="24"/>
          <w:lang w:eastAsia="ru-RU"/>
        </w:rPr>
        <w:t xml:space="preserve"> от 15 апреля 1998 года</w:t>
      </w:r>
      <w:r w:rsidRPr="00BE16E6">
        <w:rPr>
          <w:sz w:val="24"/>
          <w:szCs w:val="24"/>
          <w:lang w:eastAsia="ru-RU"/>
        </w:rPr>
        <w:t xml:space="preserve"> № 66-ФЗ «О садоводческих, огороднических и дачных некоммерческих объединениях граждан», Федеральным </w:t>
      </w:r>
      <w:hyperlink r:id="rId25" w:history="1">
        <w:r w:rsidRPr="00BE16E6">
          <w:rPr>
            <w:sz w:val="24"/>
            <w:szCs w:val="24"/>
            <w:lang w:eastAsia="ru-RU"/>
          </w:rPr>
          <w:t>законом</w:t>
        </w:r>
      </w:hyperlink>
      <w:r w:rsidR="00F92EF7">
        <w:rPr>
          <w:sz w:val="24"/>
          <w:szCs w:val="24"/>
          <w:lang w:eastAsia="ru-RU"/>
        </w:rPr>
        <w:t xml:space="preserve"> от 25 октября 2001 года</w:t>
      </w:r>
      <w:r w:rsidRPr="00BE16E6">
        <w:rPr>
          <w:sz w:val="24"/>
          <w:szCs w:val="24"/>
          <w:lang w:eastAsia="ru-RU"/>
        </w:rPr>
        <w:t xml:space="preserve"> № 137-ФЗ «О введении в действие Земельного кодекса Российской Федерации»;</w:t>
      </w:r>
    </w:p>
    <w:p w:rsidR="00F3555A" w:rsidRPr="00BE16E6" w:rsidRDefault="00F3555A" w:rsidP="00F3555A">
      <w:pPr>
        <w:adjustRightInd w:val="0"/>
        <w:ind w:firstLine="540"/>
        <w:jc w:val="both"/>
        <w:rPr>
          <w:sz w:val="24"/>
          <w:szCs w:val="24"/>
          <w:lang w:eastAsia="ru-RU"/>
        </w:rPr>
      </w:pPr>
      <w:r w:rsidRPr="00BE16E6">
        <w:rPr>
          <w:sz w:val="24"/>
          <w:szCs w:val="24"/>
          <w:lang w:eastAsia="ru-RU"/>
        </w:rPr>
        <w:t>б) 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3555A" w:rsidRPr="00BE16E6" w:rsidRDefault="00F3555A" w:rsidP="00F3555A">
      <w:pPr>
        <w:adjustRightInd w:val="0"/>
        <w:ind w:firstLine="540"/>
        <w:jc w:val="both"/>
        <w:rPr>
          <w:sz w:val="24"/>
          <w:szCs w:val="24"/>
          <w:lang w:eastAsia="ru-RU"/>
        </w:rPr>
      </w:pPr>
      <w:r w:rsidRPr="00BE16E6">
        <w:rPr>
          <w:sz w:val="24"/>
          <w:szCs w:val="24"/>
          <w:lang w:eastAsia="ru-RU"/>
        </w:rPr>
        <w:t xml:space="preserve">21) </w:t>
      </w:r>
      <w:r w:rsidRPr="00BE16E6">
        <w:rPr>
          <w:sz w:val="24"/>
          <w:szCs w:val="24"/>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отношении земельного участка </w:t>
      </w:r>
      <w:r w:rsidRPr="00BE16E6">
        <w:rPr>
          <w:rFonts w:ascii="Arial" w:hAnsi="Arial" w:cs="Arial"/>
          <w:sz w:val="24"/>
          <w:szCs w:val="24"/>
          <w:lang w:eastAsia="ru-RU"/>
        </w:rPr>
        <w:t xml:space="preserve"> </w:t>
      </w:r>
      <w:r w:rsidRPr="00BE16E6">
        <w:rPr>
          <w:sz w:val="24"/>
          <w:szCs w:val="24"/>
          <w:lang w:eastAsia="ru-RU"/>
        </w:rPr>
        <w:t>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отвечающие в совокупности следующим условиям (далее - пострадавшие граждане):</w:t>
      </w:r>
    </w:p>
    <w:p w:rsidR="00F3555A" w:rsidRPr="00BE16E6" w:rsidRDefault="00F3555A" w:rsidP="00F3555A">
      <w:pPr>
        <w:adjustRightInd w:val="0"/>
        <w:ind w:firstLine="540"/>
        <w:jc w:val="both"/>
        <w:rPr>
          <w:sz w:val="24"/>
          <w:szCs w:val="24"/>
          <w:lang w:eastAsia="ru-RU"/>
        </w:rPr>
      </w:pPr>
      <w:r w:rsidRPr="00BE16E6">
        <w:rPr>
          <w:sz w:val="24"/>
          <w:szCs w:val="24"/>
          <w:lang w:eastAsia="ru-RU"/>
        </w:rPr>
        <w:t xml:space="preserve">а) граждане являются членами садоводческих или огороднических некоммерческих товариществ, созданных после вступления в силу </w:t>
      </w:r>
      <w:hyperlink r:id="rId26" w:history="1">
        <w:r w:rsidRPr="00BE16E6">
          <w:rPr>
            <w:sz w:val="24"/>
            <w:szCs w:val="24"/>
            <w:lang w:eastAsia="ru-RU"/>
          </w:rPr>
          <w:t>указа</w:t>
        </w:r>
      </w:hyperlink>
      <w:r w:rsidRPr="00BE16E6">
        <w:rPr>
          <w:sz w:val="24"/>
          <w:szCs w:val="24"/>
          <w:lang w:eastAsia="ru-RU"/>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F3555A" w:rsidRPr="00BE16E6" w:rsidRDefault="00F3555A" w:rsidP="00F3555A">
      <w:pPr>
        <w:adjustRightInd w:val="0"/>
        <w:ind w:firstLine="540"/>
        <w:jc w:val="both"/>
        <w:rPr>
          <w:sz w:val="24"/>
          <w:szCs w:val="24"/>
          <w:lang w:eastAsia="ru-RU"/>
        </w:rPr>
      </w:pPr>
      <w:r w:rsidRPr="00BE16E6">
        <w:rPr>
          <w:sz w:val="24"/>
          <w:szCs w:val="24"/>
          <w:lang w:eastAsia="ru-RU"/>
        </w:rPr>
        <w:t>б) гражданам не предоставлялись в собственность бесплатно земельные участки, находящиеся в государственной или муниципальной собственности;</w:t>
      </w:r>
    </w:p>
    <w:p w:rsidR="00F3555A" w:rsidRPr="00BE16E6" w:rsidRDefault="00F3555A" w:rsidP="00F3555A">
      <w:pPr>
        <w:adjustRightInd w:val="0"/>
        <w:ind w:firstLine="539"/>
        <w:jc w:val="both"/>
        <w:rPr>
          <w:sz w:val="24"/>
          <w:szCs w:val="24"/>
          <w:lang w:eastAsia="ru-RU"/>
        </w:rPr>
      </w:pPr>
      <w:r w:rsidRPr="00BE16E6">
        <w:rPr>
          <w:sz w:val="24"/>
          <w:szCs w:val="24"/>
          <w:lang w:eastAsia="ru-RU"/>
        </w:rPr>
        <w:t xml:space="preserve">в) 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w:t>
      </w:r>
      <w:r w:rsidRPr="00BE16E6">
        <w:rPr>
          <w:sz w:val="24"/>
          <w:szCs w:val="24"/>
          <w:lang w:eastAsia="ru-RU"/>
        </w:rPr>
        <w:lastRenderedPageBreak/>
        <w:t>помещением, объектов недвижимости, расположенных на затопленном садовом участке, отказались от права собственности на такой садовый дом,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3555A" w:rsidRPr="00BE16E6" w:rsidRDefault="00F3555A" w:rsidP="00F3555A">
      <w:pPr>
        <w:adjustRightInd w:val="0"/>
        <w:ind w:firstLine="539"/>
        <w:jc w:val="both"/>
        <w:rPr>
          <w:sz w:val="24"/>
          <w:szCs w:val="24"/>
          <w:lang w:eastAsia="ru-RU"/>
        </w:rPr>
      </w:pPr>
      <w:r w:rsidRPr="00BE16E6">
        <w:rPr>
          <w:sz w:val="24"/>
          <w:szCs w:val="24"/>
          <w:lang w:eastAsia="ru-RU"/>
        </w:rPr>
        <w:t>22) г</w:t>
      </w:r>
      <w:r w:rsidRPr="00BE16E6">
        <w:rPr>
          <w:sz w:val="24"/>
          <w:szCs w:val="24"/>
        </w:rPr>
        <w:t>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rsidR="00F3555A" w:rsidRPr="00BE16E6" w:rsidRDefault="00F3555A" w:rsidP="00F3555A">
      <w:pPr>
        <w:adjustRightInd w:val="0"/>
        <w:ind w:firstLine="539"/>
        <w:jc w:val="both"/>
        <w:rPr>
          <w:kern w:val="2"/>
          <w:sz w:val="24"/>
          <w:szCs w:val="24"/>
          <w:lang w:eastAsia="ru-RU"/>
        </w:rPr>
      </w:pPr>
      <w:r w:rsidRPr="00BE16E6">
        <w:rPr>
          <w:sz w:val="24"/>
          <w:szCs w:val="24"/>
          <w:lang w:eastAsia="ru-RU"/>
        </w:rPr>
        <w:t xml:space="preserve"> </w:t>
      </w:r>
      <w:r w:rsidRPr="00BE16E6">
        <w:rPr>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F3555A" w:rsidRPr="00BE16E6" w:rsidRDefault="00F3555A" w:rsidP="00F3555A">
      <w:pPr>
        <w:ind w:firstLine="709"/>
        <w:jc w:val="both"/>
        <w:rPr>
          <w:kern w:val="2"/>
          <w:sz w:val="24"/>
          <w:szCs w:val="24"/>
          <w:lang w:eastAsia="ru-RU"/>
        </w:rPr>
      </w:pPr>
    </w:p>
    <w:p w:rsidR="00F3555A" w:rsidRPr="00F92EF7" w:rsidRDefault="00F3555A" w:rsidP="00F3555A">
      <w:pPr>
        <w:keepNext/>
        <w:keepLines/>
        <w:jc w:val="center"/>
        <w:outlineLvl w:val="2"/>
        <w:rPr>
          <w:kern w:val="2"/>
          <w:sz w:val="24"/>
          <w:szCs w:val="24"/>
          <w:lang w:eastAsia="ru-RU"/>
        </w:rPr>
      </w:pPr>
      <w:r w:rsidRPr="00F92EF7">
        <w:rPr>
          <w:kern w:val="2"/>
          <w:sz w:val="24"/>
          <w:szCs w:val="24"/>
          <w:lang w:eastAsia="ru-RU"/>
        </w:rPr>
        <w:t>Глава 3. Предоставление муниципальной услуги</w:t>
      </w:r>
    </w:p>
    <w:p w:rsidR="00F3555A" w:rsidRPr="00F92EF7" w:rsidRDefault="00F3555A" w:rsidP="00F3555A">
      <w:pPr>
        <w:keepNext/>
        <w:keepLines/>
        <w:ind w:firstLine="709"/>
        <w:jc w:val="center"/>
        <w:rPr>
          <w:kern w:val="2"/>
          <w:sz w:val="24"/>
          <w:szCs w:val="24"/>
          <w:lang w:eastAsia="ru-RU"/>
        </w:rPr>
      </w:pPr>
    </w:p>
    <w:p w:rsidR="00F3555A" w:rsidRPr="00F92EF7" w:rsidRDefault="00F3555A" w:rsidP="00F3555A">
      <w:pPr>
        <w:ind w:firstLine="709"/>
        <w:jc w:val="both"/>
        <w:rPr>
          <w:kern w:val="2"/>
          <w:sz w:val="24"/>
          <w:szCs w:val="24"/>
          <w:lang w:eastAsia="ru-RU"/>
        </w:rPr>
      </w:pPr>
      <w:r w:rsidRPr="00F92EF7">
        <w:rPr>
          <w:kern w:val="2"/>
          <w:sz w:val="24"/>
          <w:szCs w:val="24"/>
          <w:lang w:eastAsia="ru-RU"/>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F3555A" w:rsidRPr="00F92EF7" w:rsidRDefault="00F3555A" w:rsidP="00F3555A">
      <w:pPr>
        <w:ind w:firstLine="709"/>
        <w:jc w:val="both"/>
        <w:rPr>
          <w:kern w:val="2"/>
          <w:sz w:val="24"/>
          <w:szCs w:val="24"/>
          <w:lang w:eastAsia="ru-RU"/>
        </w:rPr>
      </w:pPr>
    </w:p>
    <w:p w:rsidR="00F3555A" w:rsidRPr="00BE16E6" w:rsidRDefault="00F3555A" w:rsidP="00F3555A">
      <w:pPr>
        <w:keepNext/>
        <w:keepLines/>
        <w:jc w:val="center"/>
        <w:rPr>
          <w:kern w:val="2"/>
          <w:sz w:val="24"/>
          <w:szCs w:val="24"/>
          <w:lang w:eastAsia="ru-RU"/>
        </w:rPr>
      </w:pPr>
      <w:r w:rsidRPr="00BE16E6">
        <w:rPr>
          <w:kern w:val="2"/>
          <w:sz w:val="24"/>
          <w:szCs w:val="24"/>
          <w:lang w:eastAsia="ru-RU"/>
        </w:rPr>
        <w:t>РАЗДЕЛ II. СТАНДАРТ ПРЕДОСТАВЛЕНИЯ</w:t>
      </w:r>
      <w:r w:rsidRPr="00BE16E6">
        <w:rPr>
          <w:kern w:val="2"/>
          <w:sz w:val="24"/>
          <w:szCs w:val="24"/>
          <w:lang w:eastAsia="ru-RU"/>
        </w:rPr>
        <w:br/>
        <w:t>МУНИЦИПАЛЬНОЙ УСЛУГИ</w:t>
      </w:r>
    </w:p>
    <w:p w:rsidR="00F3555A" w:rsidRPr="00BE16E6" w:rsidRDefault="00F3555A" w:rsidP="00F3555A">
      <w:pPr>
        <w:keepNext/>
        <w:keepLines/>
        <w:ind w:firstLine="709"/>
        <w:jc w:val="both"/>
        <w:rPr>
          <w:kern w:val="2"/>
          <w:sz w:val="24"/>
          <w:szCs w:val="24"/>
          <w:lang w:eastAsia="ru-RU"/>
        </w:rPr>
      </w:pPr>
    </w:p>
    <w:p w:rsidR="00F3555A" w:rsidRPr="00BE16E6" w:rsidRDefault="00F3555A" w:rsidP="00F3555A">
      <w:pPr>
        <w:keepNext/>
        <w:keepLines/>
        <w:jc w:val="center"/>
        <w:outlineLvl w:val="2"/>
        <w:rPr>
          <w:kern w:val="2"/>
          <w:sz w:val="24"/>
          <w:szCs w:val="24"/>
          <w:lang w:eastAsia="ru-RU"/>
        </w:rPr>
      </w:pPr>
      <w:r w:rsidRPr="00BE16E6">
        <w:rPr>
          <w:kern w:val="2"/>
          <w:sz w:val="24"/>
          <w:szCs w:val="24"/>
          <w:lang w:eastAsia="ru-RU"/>
        </w:rPr>
        <w:t>Глава 4. Наименование муниципальной услуги</w:t>
      </w:r>
    </w:p>
    <w:p w:rsidR="00F3555A" w:rsidRPr="00BE16E6" w:rsidRDefault="00F3555A" w:rsidP="00F3555A">
      <w:pPr>
        <w:keepNext/>
        <w:keepLines/>
        <w:ind w:firstLine="709"/>
        <w:jc w:val="both"/>
        <w:rPr>
          <w:kern w:val="2"/>
          <w:sz w:val="24"/>
          <w:szCs w:val="24"/>
          <w:lang w:eastAsia="ru-RU"/>
        </w:rPr>
      </w:pPr>
    </w:p>
    <w:p w:rsidR="00F3555A" w:rsidRPr="00BE16E6" w:rsidRDefault="00F3555A" w:rsidP="00F3555A">
      <w:pPr>
        <w:ind w:firstLine="709"/>
        <w:jc w:val="both"/>
        <w:rPr>
          <w:bCs/>
          <w:kern w:val="2"/>
          <w:sz w:val="24"/>
          <w:szCs w:val="24"/>
        </w:rPr>
      </w:pPr>
      <w:r w:rsidRPr="00BE16E6">
        <w:rPr>
          <w:kern w:val="2"/>
          <w:sz w:val="24"/>
          <w:szCs w:val="24"/>
          <w:lang w:eastAsia="ru-RU"/>
        </w:rPr>
        <w:t>8. Под муниципальной услугой в настоящем административном регламенте понимается п</w:t>
      </w:r>
      <w:r w:rsidRPr="00BE16E6">
        <w:rPr>
          <w:bCs/>
          <w:kern w:val="2"/>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F3555A" w:rsidRPr="00BE16E6" w:rsidRDefault="00F3555A" w:rsidP="00F3555A">
      <w:pPr>
        <w:ind w:firstLine="709"/>
        <w:jc w:val="both"/>
        <w:rPr>
          <w:strike/>
          <w:color w:val="FF0000"/>
          <w:kern w:val="2"/>
          <w:sz w:val="24"/>
          <w:szCs w:val="24"/>
          <w:lang w:eastAsia="ru-RU"/>
        </w:rPr>
      </w:pPr>
    </w:p>
    <w:p w:rsidR="00F3555A" w:rsidRPr="00BE16E6" w:rsidRDefault="00F3555A" w:rsidP="00F3555A">
      <w:pPr>
        <w:keepNext/>
        <w:keepLines/>
        <w:jc w:val="center"/>
        <w:outlineLvl w:val="2"/>
        <w:rPr>
          <w:kern w:val="2"/>
          <w:sz w:val="24"/>
          <w:szCs w:val="24"/>
          <w:lang w:eastAsia="ru-RU"/>
        </w:rPr>
      </w:pPr>
      <w:r w:rsidRPr="00BE16E6">
        <w:rPr>
          <w:kern w:val="2"/>
          <w:sz w:val="24"/>
          <w:szCs w:val="24"/>
          <w:lang w:eastAsia="ru-RU"/>
        </w:rPr>
        <w:t>Глава 5. Наименование органа местного самоуправления,</w:t>
      </w:r>
      <w:r w:rsidRPr="00BE16E6">
        <w:rPr>
          <w:kern w:val="2"/>
          <w:sz w:val="24"/>
          <w:szCs w:val="24"/>
          <w:lang w:eastAsia="ru-RU"/>
        </w:rPr>
        <w:br/>
        <w:t>предоставляющего муниципальную услугу</w:t>
      </w:r>
    </w:p>
    <w:p w:rsidR="00F3555A" w:rsidRPr="00BE16E6" w:rsidRDefault="00F3555A" w:rsidP="00F3555A">
      <w:pPr>
        <w:keepNext/>
        <w:keepLines/>
        <w:jc w:val="center"/>
        <w:rPr>
          <w:kern w:val="2"/>
          <w:sz w:val="24"/>
          <w:szCs w:val="24"/>
          <w:lang w:eastAsia="ru-RU"/>
        </w:rPr>
      </w:pPr>
    </w:p>
    <w:p w:rsidR="00F3555A" w:rsidRPr="00BE16E6" w:rsidRDefault="00F3555A" w:rsidP="00F3555A">
      <w:pPr>
        <w:ind w:firstLine="709"/>
        <w:jc w:val="both"/>
        <w:rPr>
          <w:kern w:val="2"/>
          <w:sz w:val="24"/>
          <w:szCs w:val="24"/>
          <w:lang w:eastAsia="ru-RU"/>
        </w:rPr>
      </w:pPr>
      <w:r w:rsidRPr="00BE16E6">
        <w:rPr>
          <w:kern w:val="2"/>
          <w:sz w:val="24"/>
          <w:szCs w:val="24"/>
          <w:lang w:eastAsia="ru-RU"/>
        </w:rPr>
        <w:t>9. Органом местного самоуправления, предоставляющим муниципальную услугу, является администрация.</w:t>
      </w:r>
    </w:p>
    <w:p w:rsidR="00F3555A" w:rsidRPr="00BE16E6" w:rsidRDefault="00F3555A" w:rsidP="00F3555A">
      <w:pPr>
        <w:ind w:firstLine="709"/>
        <w:jc w:val="both"/>
        <w:rPr>
          <w:kern w:val="2"/>
          <w:sz w:val="24"/>
          <w:szCs w:val="24"/>
          <w:lang w:eastAsia="ru-RU"/>
        </w:rPr>
      </w:pPr>
      <w:r w:rsidRPr="00BE16E6">
        <w:rPr>
          <w:kern w:val="2"/>
          <w:sz w:val="24"/>
          <w:szCs w:val="24"/>
          <w:lang w:eastAsia="ru-RU"/>
        </w:rPr>
        <w:t>10. В предоставлении муниципальной услуги участвуют:</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 </w:t>
      </w:r>
      <w:r w:rsidR="00F92EF7" w:rsidRPr="00F92EF7">
        <w:rPr>
          <w:sz w:val="24"/>
          <w:szCs w:val="24"/>
        </w:rPr>
        <w:t>публично-правовая компания «Роскадастр»</w:t>
      </w:r>
      <w:r w:rsidRPr="00F92EF7">
        <w:rPr>
          <w:kern w:val="2"/>
          <w:sz w:val="24"/>
          <w:szCs w:val="24"/>
          <w:lang w:eastAsia="ru-RU"/>
        </w:rPr>
        <w:t>;</w:t>
      </w:r>
      <w:r w:rsidRPr="00BE16E6">
        <w:rPr>
          <w:kern w:val="2"/>
          <w:sz w:val="24"/>
          <w:szCs w:val="24"/>
          <w:lang w:eastAsia="ru-RU"/>
        </w:rPr>
        <w:t xml:space="preserve"> </w:t>
      </w:r>
    </w:p>
    <w:p w:rsidR="00F3555A" w:rsidRPr="00BE16E6" w:rsidRDefault="00F3555A" w:rsidP="00F3555A">
      <w:pPr>
        <w:ind w:firstLine="709"/>
        <w:jc w:val="both"/>
        <w:rPr>
          <w:kern w:val="2"/>
          <w:sz w:val="24"/>
          <w:szCs w:val="24"/>
          <w:lang w:eastAsia="ru-RU"/>
        </w:rPr>
      </w:pPr>
      <w:r w:rsidRPr="00BE16E6">
        <w:rPr>
          <w:kern w:val="2"/>
          <w:sz w:val="24"/>
          <w:szCs w:val="24"/>
          <w:lang w:eastAsia="ru-RU"/>
        </w:rPr>
        <w:t>2) Федеральная налоговая служба или ее территориальный орган;</w:t>
      </w:r>
    </w:p>
    <w:p w:rsidR="00F3555A" w:rsidRPr="00BE16E6" w:rsidRDefault="00F3555A" w:rsidP="00F3555A">
      <w:pPr>
        <w:adjustRightInd w:val="0"/>
        <w:ind w:firstLine="709"/>
        <w:jc w:val="both"/>
        <w:rPr>
          <w:sz w:val="24"/>
          <w:szCs w:val="24"/>
        </w:rPr>
      </w:pPr>
      <w:r w:rsidRPr="00BE16E6">
        <w:rPr>
          <w:kern w:val="2"/>
          <w:sz w:val="24"/>
          <w:szCs w:val="24"/>
          <w:lang w:eastAsia="ru-RU"/>
        </w:rPr>
        <w:t xml:space="preserve">3) </w:t>
      </w:r>
      <w:r w:rsidRPr="00BE16E6">
        <w:rPr>
          <w:sz w:val="24"/>
          <w:szCs w:val="24"/>
        </w:rPr>
        <w:t>министерство социального развития, опеки и попечительства Иркутской области;</w:t>
      </w:r>
    </w:p>
    <w:p w:rsidR="00F3555A" w:rsidRPr="00BE16E6" w:rsidRDefault="00F3555A" w:rsidP="00F3555A">
      <w:pPr>
        <w:adjustRightInd w:val="0"/>
        <w:ind w:firstLine="709"/>
        <w:jc w:val="both"/>
        <w:rPr>
          <w:sz w:val="24"/>
          <w:szCs w:val="24"/>
        </w:rPr>
      </w:pPr>
      <w:r w:rsidRPr="00BE16E6">
        <w:rPr>
          <w:bCs/>
          <w:sz w:val="24"/>
          <w:szCs w:val="24"/>
        </w:rPr>
        <w:t xml:space="preserve">4) министерство </w:t>
      </w:r>
      <w:r w:rsidRPr="00F92EF7">
        <w:rPr>
          <w:bCs/>
          <w:sz w:val="24"/>
          <w:szCs w:val="24"/>
        </w:rPr>
        <w:t xml:space="preserve">строительства </w:t>
      </w:r>
      <w:r w:rsidRPr="00BE16E6">
        <w:rPr>
          <w:bCs/>
          <w:sz w:val="24"/>
          <w:szCs w:val="24"/>
        </w:rPr>
        <w:t>Иркутской области;</w:t>
      </w:r>
    </w:p>
    <w:p w:rsidR="00F3555A" w:rsidRPr="00BE16E6" w:rsidRDefault="00F3555A" w:rsidP="00F3555A">
      <w:pPr>
        <w:adjustRightInd w:val="0"/>
        <w:ind w:firstLine="709"/>
        <w:rPr>
          <w:sz w:val="24"/>
          <w:szCs w:val="24"/>
        </w:rPr>
      </w:pPr>
      <w:r w:rsidRPr="00BE16E6">
        <w:rPr>
          <w:kern w:val="2"/>
          <w:sz w:val="24"/>
          <w:szCs w:val="24"/>
          <w:lang w:eastAsia="ru-RU"/>
        </w:rPr>
        <w:t xml:space="preserve">5) </w:t>
      </w:r>
      <w:r w:rsidRPr="00BE16E6">
        <w:rPr>
          <w:sz w:val="24"/>
          <w:szCs w:val="24"/>
        </w:rPr>
        <w:t>служба записи актов гражданского состояния Иркутской области;</w:t>
      </w:r>
    </w:p>
    <w:p w:rsidR="00F3555A" w:rsidRPr="00BE16E6" w:rsidRDefault="00F3555A" w:rsidP="00F3555A">
      <w:pPr>
        <w:adjustRightInd w:val="0"/>
        <w:ind w:firstLine="709"/>
        <w:jc w:val="both"/>
        <w:rPr>
          <w:sz w:val="24"/>
          <w:szCs w:val="24"/>
        </w:rPr>
      </w:pPr>
      <w:r w:rsidRPr="00BE16E6">
        <w:rPr>
          <w:sz w:val="24"/>
          <w:szCs w:val="24"/>
        </w:rPr>
        <w:t>6) органы местного самоуправления иных муниципальных образований;</w:t>
      </w:r>
    </w:p>
    <w:p w:rsidR="00F3555A" w:rsidRPr="00BE16E6" w:rsidRDefault="00F3555A" w:rsidP="00F3555A">
      <w:pPr>
        <w:adjustRightInd w:val="0"/>
        <w:ind w:firstLine="709"/>
        <w:jc w:val="both"/>
        <w:rPr>
          <w:sz w:val="24"/>
          <w:szCs w:val="24"/>
          <w:lang w:eastAsia="ru-RU"/>
        </w:rPr>
      </w:pPr>
      <w:r w:rsidRPr="00BE16E6">
        <w:rPr>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F3555A" w:rsidRPr="00BE16E6" w:rsidRDefault="00F3555A" w:rsidP="00F3555A">
      <w:pPr>
        <w:adjustRightInd w:val="0"/>
        <w:ind w:firstLine="709"/>
        <w:jc w:val="both"/>
        <w:rPr>
          <w:sz w:val="24"/>
          <w:szCs w:val="24"/>
          <w:lang w:eastAsia="ru-RU"/>
        </w:rPr>
      </w:pPr>
      <w:r w:rsidRPr="00BE16E6">
        <w:rPr>
          <w:sz w:val="24"/>
          <w:szCs w:val="24"/>
          <w:lang w:eastAsia="ru-RU"/>
        </w:rPr>
        <w:t>8) информационный центр Министерства внутренних дел Российской Федерации;</w:t>
      </w:r>
    </w:p>
    <w:p w:rsidR="00F3555A" w:rsidRPr="00BE16E6" w:rsidRDefault="00F3555A" w:rsidP="00F3555A">
      <w:pPr>
        <w:adjustRightInd w:val="0"/>
        <w:ind w:firstLine="709"/>
        <w:jc w:val="both"/>
        <w:rPr>
          <w:sz w:val="24"/>
          <w:szCs w:val="24"/>
          <w:lang w:eastAsia="ru-RU"/>
        </w:rPr>
      </w:pPr>
      <w:r w:rsidRPr="00BE16E6">
        <w:rPr>
          <w:color w:val="000000"/>
          <w:sz w:val="24"/>
          <w:szCs w:val="24"/>
          <w:shd w:val="clear" w:color="auto" w:fill="FFFFFF"/>
        </w:rPr>
        <w:t xml:space="preserve">9) </w:t>
      </w:r>
      <w:r w:rsidRPr="00BE16E6">
        <w:rPr>
          <w:kern w:val="2"/>
          <w:sz w:val="24"/>
          <w:szCs w:val="24"/>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10) служба по охране объектов культурного наследия Иркутской области;</w:t>
      </w:r>
    </w:p>
    <w:p w:rsidR="00F3555A" w:rsidRPr="00BE16E6" w:rsidRDefault="00F3555A" w:rsidP="00F3555A">
      <w:pPr>
        <w:adjustRightInd w:val="0"/>
        <w:ind w:firstLine="709"/>
        <w:jc w:val="both"/>
        <w:rPr>
          <w:sz w:val="24"/>
          <w:szCs w:val="24"/>
        </w:rPr>
      </w:pPr>
      <w:r w:rsidRPr="00BE16E6">
        <w:rPr>
          <w:sz w:val="24"/>
          <w:szCs w:val="24"/>
          <w:lang w:eastAsia="ru-RU"/>
        </w:rPr>
        <w:t>11) Енисейское бассейновое водное управление Федерального агентства водных ресурсов</w:t>
      </w:r>
      <w:r w:rsidRPr="00BE16E6">
        <w:rPr>
          <w:sz w:val="24"/>
          <w:szCs w:val="24"/>
        </w:rPr>
        <w:t>;</w:t>
      </w:r>
    </w:p>
    <w:p w:rsidR="00F3555A" w:rsidRPr="00F92EF7" w:rsidRDefault="00F92EF7" w:rsidP="00F3555A">
      <w:pPr>
        <w:adjustRightInd w:val="0"/>
        <w:ind w:firstLine="709"/>
        <w:jc w:val="both"/>
        <w:rPr>
          <w:kern w:val="2"/>
          <w:sz w:val="24"/>
          <w:szCs w:val="24"/>
          <w:lang w:eastAsia="ru-RU"/>
        </w:rPr>
      </w:pPr>
      <w:r w:rsidRPr="00F92EF7">
        <w:rPr>
          <w:kern w:val="2"/>
          <w:sz w:val="24"/>
          <w:szCs w:val="24"/>
          <w:lang w:eastAsia="ru-RU"/>
        </w:rPr>
        <w:t>12)</w:t>
      </w:r>
      <w:r w:rsidRPr="00F92EF7">
        <w:rPr>
          <w:sz w:val="24"/>
          <w:szCs w:val="24"/>
        </w:rPr>
        <w:t xml:space="preserve"> Фонд пенсионного и социального страхования Российской Федерации</w:t>
      </w:r>
      <w:r w:rsidR="00F3555A" w:rsidRPr="00F92EF7">
        <w:rPr>
          <w:kern w:val="2"/>
          <w:sz w:val="24"/>
          <w:szCs w:val="24"/>
          <w:lang w:eastAsia="ru-RU"/>
        </w:rPr>
        <w:t>;</w:t>
      </w:r>
    </w:p>
    <w:p w:rsidR="00F3555A" w:rsidRPr="00F92EF7" w:rsidRDefault="00F3555A" w:rsidP="00F3555A">
      <w:pPr>
        <w:adjustRightInd w:val="0"/>
        <w:ind w:firstLine="709"/>
        <w:jc w:val="both"/>
        <w:rPr>
          <w:sz w:val="24"/>
          <w:szCs w:val="24"/>
          <w:lang w:eastAsia="ru-RU"/>
        </w:rPr>
      </w:pPr>
      <w:r w:rsidRPr="00F92EF7">
        <w:rPr>
          <w:kern w:val="2"/>
          <w:sz w:val="24"/>
          <w:szCs w:val="24"/>
          <w:lang w:eastAsia="ru-RU"/>
        </w:rPr>
        <w:t xml:space="preserve">13) Федеральная служба </w:t>
      </w:r>
      <w:r w:rsidRPr="00F92EF7">
        <w:rPr>
          <w:sz w:val="24"/>
          <w:szCs w:val="24"/>
          <w:lang w:eastAsia="ru-RU"/>
        </w:rPr>
        <w:t>по надзору в сфере образования и науки;</w:t>
      </w:r>
    </w:p>
    <w:p w:rsidR="00F3555A" w:rsidRPr="00F92EF7" w:rsidRDefault="00F3555A" w:rsidP="00F3555A">
      <w:pPr>
        <w:adjustRightInd w:val="0"/>
        <w:ind w:firstLine="709"/>
        <w:jc w:val="both"/>
        <w:rPr>
          <w:sz w:val="24"/>
          <w:szCs w:val="24"/>
        </w:rPr>
      </w:pPr>
      <w:r w:rsidRPr="00F92EF7">
        <w:rPr>
          <w:sz w:val="24"/>
          <w:szCs w:val="24"/>
          <w:lang w:eastAsia="ru-RU"/>
        </w:rPr>
        <w:t>14) Федеральное агентство по делам национальностей.</w:t>
      </w:r>
    </w:p>
    <w:p w:rsidR="00F3555A" w:rsidRPr="00F92EF7" w:rsidRDefault="00F3555A" w:rsidP="00F3555A">
      <w:pPr>
        <w:keepNext/>
        <w:keepLines/>
        <w:jc w:val="center"/>
        <w:outlineLvl w:val="2"/>
        <w:rPr>
          <w:kern w:val="2"/>
          <w:sz w:val="24"/>
          <w:szCs w:val="24"/>
          <w:lang w:eastAsia="ru-RU"/>
        </w:rPr>
      </w:pPr>
    </w:p>
    <w:p w:rsidR="00F3555A" w:rsidRPr="00F92EF7" w:rsidRDefault="00F3555A" w:rsidP="00F3555A">
      <w:pPr>
        <w:keepNext/>
        <w:keepLines/>
        <w:jc w:val="center"/>
        <w:outlineLvl w:val="2"/>
        <w:rPr>
          <w:kern w:val="2"/>
          <w:sz w:val="24"/>
          <w:szCs w:val="24"/>
          <w:lang w:eastAsia="ru-RU"/>
        </w:rPr>
      </w:pPr>
      <w:r w:rsidRPr="00F92EF7">
        <w:rPr>
          <w:kern w:val="2"/>
          <w:sz w:val="24"/>
          <w:szCs w:val="24"/>
          <w:lang w:eastAsia="ru-RU"/>
        </w:rPr>
        <w:t>Глава 6. Результат предоставления муниципальной услуги</w:t>
      </w:r>
    </w:p>
    <w:p w:rsidR="00F3555A" w:rsidRPr="00F92EF7" w:rsidRDefault="00F3555A" w:rsidP="00F3555A">
      <w:pPr>
        <w:keepNext/>
        <w:keepLines/>
        <w:adjustRightInd w:val="0"/>
        <w:ind w:firstLine="709"/>
        <w:jc w:val="both"/>
        <w:rPr>
          <w:kern w:val="2"/>
          <w:sz w:val="24"/>
          <w:szCs w:val="24"/>
          <w:lang w:eastAsia="ru-RU"/>
        </w:rPr>
      </w:pPr>
    </w:p>
    <w:p w:rsidR="00F3555A" w:rsidRPr="00BE16E6" w:rsidRDefault="00F3555A" w:rsidP="00F3555A">
      <w:pPr>
        <w:pStyle w:val="ConsPlusNormal"/>
        <w:widowControl/>
        <w:ind w:firstLine="709"/>
        <w:jc w:val="both"/>
        <w:rPr>
          <w:rFonts w:ascii="Times New Roman" w:hAnsi="Times New Roman"/>
          <w:kern w:val="2"/>
          <w:sz w:val="24"/>
          <w:szCs w:val="24"/>
        </w:rPr>
      </w:pPr>
      <w:r w:rsidRPr="00BE16E6">
        <w:rPr>
          <w:rFonts w:ascii="Times New Roman" w:hAnsi="Times New Roman" w:cs="Times New Roman"/>
          <w:kern w:val="2"/>
          <w:sz w:val="24"/>
          <w:szCs w:val="24"/>
        </w:rPr>
        <w:t>11. Результатом предоставления муниципальной услуги является:</w:t>
      </w:r>
    </w:p>
    <w:p w:rsidR="00F3555A" w:rsidRPr="00BE16E6" w:rsidRDefault="00F3555A" w:rsidP="00F3555A">
      <w:pPr>
        <w:pStyle w:val="ConsPlusNormal"/>
        <w:widowControl/>
        <w:ind w:firstLine="709"/>
        <w:jc w:val="both"/>
        <w:rPr>
          <w:rFonts w:ascii="Times New Roman" w:hAnsi="Times New Roman"/>
          <w:kern w:val="2"/>
          <w:sz w:val="24"/>
          <w:szCs w:val="24"/>
        </w:rPr>
      </w:pPr>
      <w:r w:rsidRPr="00BE16E6">
        <w:rPr>
          <w:rFonts w:ascii="Times New Roman" w:hAnsi="Times New Roman"/>
          <w:kern w:val="2"/>
          <w:sz w:val="24"/>
          <w:szCs w:val="24"/>
        </w:rPr>
        <w:t xml:space="preserve">1) </w:t>
      </w:r>
      <w:r w:rsidRPr="00BE16E6">
        <w:rPr>
          <w:rFonts w:ascii="Times New Roman" w:hAnsi="Times New Roman"/>
          <w:sz w:val="24"/>
          <w:szCs w:val="24"/>
        </w:rPr>
        <w:t>решение о предоставлении земельного участка в собственность бесплатно</w:t>
      </w:r>
      <w:r w:rsidRPr="00BE16E6">
        <w:rPr>
          <w:rFonts w:ascii="Times New Roman" w:hAnsi="Times New Roman"/>
          <w:kern w:val="2"/>
          <w:sz w:val="24"/>
          <w:szCs w:val="24"/>
        </w:rPr>
        <w:t>;</w:t>
      </w:r>
    </w:p>
    <w:p w:rsidR="00F3555A" w:rsidRPr="00BE16E6" w:rsidRDefault="00F3555A" w:rsidP="00F3555A">
      <w:pPr>
        <w:pStyle w:val="ConsPlusNormal"/>
        <w:widowControl/>
        <w:ind w:firstLine="709"/>
        <w:jc w:val="both"/>
        <w:rPr>
          <w:rFonts w:ascii="Times New Roman" w:hAnsi="Times New Roman"/>
          <w:sz w:val="24"/>
          <w:szCs w:val="24"/>
        </w:rPr>
      </w:pPr>
      <w:r w:rsidRPr="00BE16E6">
        <w:rPr>
          <w:rFonts w:ascii="Times New Roman" w:hAnsi="Times New Roman"/>
          <w:kern w:val="2"/>
          <w:sz w:val="24"/>
          <w:szCs w:val="24"/>
        </w:rPr>
        <w:t xml:space="preserve">2) </w:t>
      </w:r>
      <w:r w:rsidRPr="00BE16E6">
        <w:rPr>
          <w:rFonts w:ascii="Times New Roman" w:hAnsi="Times New Roman"/>
          <w:sz w:val="24"/>
          <w:szCs w:val="24"/>
        </w:rPr>
        <w:t>решение об отказе в предоставлении земельного участка в собственность бесплатно.</w:t>
      </w:r>
    </w:p>
    <w:p w:rsidR="00F3555A" w:rsidRPr="00BE16E6" w:rsidRDefault="00F3555A" w:rsidP="00F3555A">
      <w:pPr>
        <w:pStyle w:val="ConsPlusNormal"/>
        <w:widowControl/>
        <w:ind w:firstLine="540"/>
        <w:jc w:val="both"/>
        <w:rPr>
          <w:rFonts w:ascii="Times New Roman" w:hAnsi="Times New Roman" w:cs="Times New Roman"/>
          <w:kern w:val="2"/>
          <w:sz w:val="24"/>
          <w:szCs w:val="24"/>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 xml:space="preserve">Глава 7. Срок предоставления муниципальной </w:t>
      </w:r>
      <w:r w:rsidRPr="00F92EF7">
        <w:rPr>
          <w:kern w:val="2"/>
          <w:sz w:val="24"/>
          <w:szCs w:val="24"/>
          <w:lang w:eastAsia="ru-RU"/>
        </w:rPr>
        <w:t>услуги</w:t>
      </w:r>
    </w:p>
    <w:p w:rsidR="00F3555A" w:rsidRPr="00BE16E6" w:rsidRDefault="00F3555A" w:rsidP="00F3555A">
      <w:pPr>
        <w:keepNext/>
        <w:keepLines/>
        <w:adjustRightInd w:val="0"/>
        <w:jc w:val="center"/>
        <w:rPr>
          <w:kern w:val="2"/>
          <w:sz w:val="24"/>
          <w:szCs w:val="24"/>
          <w:lang w:eastAsia="ru-RU"/>
        </w:rPr>
      </w:pP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12.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F3555A" w:rsidRPr="00BE16E6" w:rsidRDefault="00F3555A" w:rsidP="00F3555A">
      <w:pPr>
        <w:tabs>
          <w:tab w:val="left" w:pos="567"/>
        </w:tabs>
        <w:adjustRightInd w:val="0"/>
        <w:ind w:firstLine="709"/>
        <w:jc w:val="both"/>
        <w:rPr>
          <w:sz w:val="24"/>
          <w:szCs w:val="24"/>
        </w:rPr>
      </w:pPr>
      <w:r w:rsidRPr="00BE16E6">
        <w:rPr>
          <w:sz w:val="24"/>
          <w:szCs w:val="24"/>
        </w:rPr>
        <w:t xml:space="preserve">13. Приостановление предоставления муниципальной услуги </w:t>
      </w:r>
      <w:r w:rsidRPr="00BE16E6">
        <w:rPr>
          <w:kern w:val="2"/>
          <w:sz w:val="24"/>
          <w:szCs w:val="24"/>
          <w:lang w:eastAsia="ru-RU"/>
        </w:rPr>
        <w:t xml:space="preserve">федеральным законодательством и законодательством Иркутской области </w:t>
      </w:r>
      <w:r w:rsidRPr="00BE16E6">
        <w:rPr>
          <w:sz w:val="24"/>
          <w:szCs w:val="24"/>
        </w:rPr>
        <w:t>не предусмотрено.</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14. Р</w:t>
      </w:r>
      <w:r w:rsidRPr="00BE16E6">
        <w:rPr>
          <w:sz w:val="24"/>
          <w:szCs w:val="24"/>
          <w:lang w:eastAsia="ru-RU"/>
        </w:rPr>
        <w:t>ешение о предоставлении земельного участка в собственность бесплатно</w:t>
      </w:r>
      <w:r w:rsidRPr="00BE16E6">
        <w:rPr>
          <w:kern w:val="2"/>
          <w:sz w:val="24"/>
          <w:szCs w:val="24"/>
          <w:lang w:eastAsia="ru-RU"/>
        </w:rPr>
        <w:t xml:space="preserve"> либо </w:t>
      </w:r>
      <w:r w:rsidRPr="00BE16E6">
        <w:rPr>
          <w:sz w:val="24"/>
          <w:szCs w:val="24"/>
          <w:lang w:eastAsia="ru-RU"/>
        </w:rPr>
        <w:t xml:space="preserve">решение об отказе в предоставлении земельного участка в собственность бесплатно </w:t>
      </w:r>
      <w:r w:rsidRPr="00BE16E6">
        <w:rPr>
          <w:kern w:val="2"/>
          <w:sz w:val="24"/>
          <w:szCs w:val="24"/>
          <w:lang w:eastAsia="ru-RU"/>
        </w:rPr>
        <w:t>выдается (направляется) заявителю или его представителю в течение трех календарных дней со дня их подписания главой администрации.</w:t>
      </w:r>
    </w:p>
    <w:p w:rsidR="00F3555A" w:rsidRPr="00BE16E6" w:rsidRDefault="00F3555A" w:rsidP="00F3555A">
      <w:pPr>
        <w:ind w:firstLine="709"/>
        <w:jc w:val="both"/>
        <w:rPr>
          <w:kern w:val="2"/>
          <w:sz w:val="24"/>
          <w:szCs w:val="24"/>
          <w:lang w:eastAsia="ru-RU"/>
        </w:rPr>
      </w:pPr>
    </w:p>
    <w:p w:rsidR="00F3555A" w:rsidRPr="00C62050" w:rsidRDefault="00F3555A" w:rsidP="00F3555A">
      <w:pPr>
        <w:adjustRightInd w:val="0"/>
        <w:ind w:firstLine="709"/>
        <w:jc w:val="center"/>
        <w:rPr>
          <w:kern w:val="2"/>
          <w:sz w:val="24"/>
          <w:szCs w:val="24"/>
          <w:lang w:eastAsia="ru-RU"/>
        </w:rPr>
      </w:pPr>
      <w:r w:rsidRPr="00C62050">
        <w:rPr>
          <w:kern w:val="2"/>
          <w:sz w:val="24"/>
          <w:szCs w:val="24"/>
          <w:lang w:eastAsia="ru-RU"/>
        </w:rPr>
        <w:t>Глава 8. Правовые основания для предоставления муниципальной услуги</w:t>
      </w:r>
    </w:p>
    <w:p w:rsidR="00F3555A" w:rsidRPr="00C62050" w:rsidRDefault="00F3555A" w:rsidP="00F3555A">
      <w:pPr>
        <w:keepNext/>
        <w:keepLines/>
        <w:adjustRightInd w:val="0"/>
        <w:jc w:val="center"/>
        <w:outlineLvl w:val="2"/>
        <w:rPr>
          <w:kern w:val="2"/>
          <w:sz w:val="24"/>
          <w:szCs w:val="24"/>
          <w:lang w:eastAsia="ru-RU"/>
        </w:rPr>
      </w:pPr>
    </w:p>
    <w:p w:rsidR="00C62050" w:rsidRPr="00721FAC" w:rsidRDefault="00F3555A" w:rsidP="00C62050">
      <w:pPr>
        <w:pStyle w:val="11"/>
        <w:jc w:val="both"/>
        <w:rPr>
          <w:sz w:val="24"/>
          <w:szCs w:val="24"/>
        </w:rPr>
      </w:pPr>
      <w:r w:rsidRPr="00C62050">
        <w:rPr>
          <w:rFonts w:eastAsia="Times New Roman"/>
          <w:kern w:val="2"/>
          <w:sz w:val="24"/>
          <w:szCs w:val="24"/>
          <w:lang w:eastAsia="ru-RU"/>
        </w:rPr>
        <w:t>15. П</w:t>
      </w:r>
      <w:r w:rsidRPr="00C62050">
        <w:rPr>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62050">
        <w:rPr>
          <w:rFonts w:eastAsia="Times New Roman"/>
          <w:kern w:val="2"/>
          <w:sz w:val="24"/>
          <w:szCs w:val="24"/>
        </w:rPr>
        <w:t xml:space="preserve"> </w:t>
      </w:r>
      <w:r w:rsidR="00C62050" w:rsidRPr="00721FAC">
        <w:rPr>
          <w:kern w:val="2"/>
          <w:sz w:val="24"/>
          <w:szCs w:val="24"/>
        </w:rPr>
        <w:t xml:space="preserve">размещается на официальном сайте администрации в </w:t>
      </w:r>
      <w:r w:rsidR="00C62050" w:rsidRPr="00721FAC">
        <w:rPr>
          <w:sz w:val="24"/>
          <w:szCs w:val="24"/>
        </w:rPr>
        <w:t xml:space="preserve">информационно - телекоммуникационной сети «Интернет» </w:t>
      </w:r>
      <w:r w:rsidR="00C62050" w:rsidRPr="00721FAC">
        <w:rPr>
          <w:sz w:val="24"/>
          <w:szCs w:val="24"/>
          <w:lang w:val="en-US"/>
        </w:rPr>
        <w:t>cher</w:t>
      </w:r>
      <w:r w:rsidR="00C62050" w:rsidRPr="00721FAC">
        <w:rPr>
          <w:sz w:val="24"/>
          <w:szCs w:val="24"/>
        </w:rPr>
        <w:t>.</w:t>
      </w:r>
      <w:r w:rsidR="00C62050" w:rsidRPr="00721FAC">
        <w:rPr>
          <w:sz w:val="24"/>
          <w:szCs w:val="24"/>
          <w:lang w:val="en-US"/>
        </w:rPr>
        <w:t>irkobl</w:t>
      </w:r>
      <w:r w:rsidR="00C62050" w:rsidRPr="00721FAC">
        <w:rPr>
          <w:sz w:val="24"/>
          <w:szCs w:val="24"/>
        </w:rPr>
        <w:t>.</w:t>
      </w:r>
      <w:r w:rsidR="00C62050" w:rsidRPr="00721FAC">
        <w:rPr>
          <w:sz w:val="24"/>
          <w:szCs w:val="24"/>
          <w:lang w:val="en-US"/>
        </w:rPr>
        <w:t>ru</w:t>
      </w:r>
      <w:r w:rsidR="00C62050" w:rsidRPr="00721FAC">
        <w:rPr>
          <w:sz w:val="24"/>
          <w:szCs w:val="24"/>
        </w:rPr>
        <w:t xml:space="preserve"> в подразделе Бельского сельского поселения на официальном сайте Черемховского районного муниципального</w:t>
      </w:r>
      <w:r w:rsidR="00C62050">
        <w:rPr>
          <w:sz w:val="24"/>
          <w:szCs w:val="24"/>
        </w:rPr>
        <w:t xml:space="preserve"> образования.</w:t>
      </w:r>
    </w:p>
    <w:p w:rsidR="00C62050" w:rsidRDefault="00C62050" w:rsidP="00F3555A">
      <w:pPr>
        <w:ind w:firstLine="709"/>
        <w:jc w:val="center"/>
        <w:rPr>
          <w:kern w:val="2"/>
          <w:sz w:val="24"/>
          <w:szCs w:val="24"/>
          <w:lang w:eastAsia="ru-RU"/>
        </w:rPr>
      </w:pPr>
    </w:p>
    <w:p w:rsidR="00F3555A" w:rsidRPr="00C62050" w:rsidRDefault="00F3555A" w:rsidP="00F3555A">
      <w:pPr>
        <w:ind w:firstLine="709"/>
        <w:jc w:val="center"/>
        <w:rPr>
          <w:kern w:val="2"/>
          <w:sz w:val="24"/>
          <w:szCs w:val="24"/>
          <w:lang w:eastAsia="ru-RU"/>
        </w:rPr>
      </w:pPr>
      <w:r w:rsidRPr="00C62050">
        <w:rPr>
          <w:kern w:val="2"/>
          <w:sz w:val="24"/>
          <w:szCs w:val="24"/>
          <w:lang w:eastAsia="ru-RU"/>
        </w:rPr>
        <w:t>Глава 9. Исчерпывающий перечень документов, необходимых для предоставления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rPr>
      </w:pPr>
      <w:r w:rsidRPr="00BE16E6">
        <w:rPr>
          <w:kern w:val="2"/>
          <w:sz w:val="24"/>
          <w:szCs w:val="24"/>
          <w:lang w:eastAsia="ru-RU"/>
        </w:rPr>
        <w:t xml:space="preserve">16. </w:t>
      </w:r>
      <w:r w:rsidRPr="00BE16E6">
        <w:rPr>
          <w:kern w:val="2"/>
          <w:sz w:val="24"/>
          <w:szCs w:val="24"/>
        </w:rPr>
        <w:t>Для п</w:t>
      </w:r>
      <w:r w:rsidRPr="00BE16E6">
        <w:rPr>
          <w:bCs/>
          <w:kern w:val="2"/>
          <w:sz w:val="24"/>
          <w:szCs w:val="24"/>
        </w:rPr>
        <w:t xml:space="preserve">редоставления земельного участка в собственность бесплатно </w:t>
      </w:r>
      <w:r w:rsidRPr="00BE16E6">
        <w:rPr>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E16E6">
        <w:rPr>
          <w:sz w:val="24"/>
          <w:szCs w:val="24"/>
          <w:lang w:eastAsia="ru-RU"/>
        </w:rPr>
        <w:t>предоставлении земельного участка в собственность бесплатно</w:t>
      </w:r>
      <w:r w:rsidRPr="00BE16E6">
        <w:rPr>
          <w:kern w:val="2"/>
          <w:sz w:val="24"/>
          <w:szCs w:val="24"/>
        </w:rPr>
        <w:t xml:space="preserve"> (далее – заявление) по форме согласно приложению 1 (для случаев предоставления земельного участка, предусмотренных пунктом 2 статьи 39</w:t>
      </w:r>
      <w:r w:rsidRPr="00BE16E6">
        <w:rPr>
          <w:kern w:val="2"/>
          <w:sz w:val="24"/>
          <w:szCs w:val="24"/>
          <w:vertAlign w:val="superscript"/>
        </w:rPr>
        <w:t xml:space="preserve">5 </w:t>
      </w:r>
      <w:r w:rsidRPr="00BE16E6">
        <w:rPr>
          <w:kern w:val="2"/>
          <w:sz w:val="24"/>
          <w:szCs w:val="24"/>
        </w:rPr>
        <w:t xml:space="preserve">Земельного кодекса Российской Федерации) или приложению 2 (для случаев предоставления земельного участка, предусмотренных </w:t>
      </w:r>
      <w:r w:rsidRPr="00BE16E6">
        <w:rPr>
          <w:sz w:val="24"/>
          <w:szCs w:val="24"/>
        </w:rPr>
        <w:t>статьей 2 Закона Иркутской области от 28 декабря 2015 года № 146-ОЗ «О бесплатном предоставлении земельных участков в собственность граждан»)</w:t>
      </w:r>
      <w:r w:rsidRPr="00BE16E6">
        <w:rPr>
          <w:kern w:val="2"/>
          <w:sz w:val="24"/>
          <w:szCs w:val="24"/>
        </w:rPr>
        <w:t xml:space="preserve"> к настоящему административному регламенту.</w:t>
      </w:r>
    </w:p>
    <w:p w:rsidR="00F3555A" w:rsidRPr="00BE16E6" w:rsidRDefault="00F3555A" w:rsidP="00F3555A">
      <w:pPr>
        <w:adjustRightInd w:val="0"/>
        <w:ind w:firstLine="709"/>
        <w:jc w:val="both"/>
        <w:rPr>
          <w:kern w:val="2"/>
          <w:sz w:val="24"/>
          <w:szCs w:val="24"/>
        </w:rPr>
      </w:pPr>
      <w:r w:rsidRPr="00BE16E6">
        <w:rPr>
          <w:kern w:val="2"/>
          <w:sz w:val="24"/>
          <w:szCs w:val="24"/>
        </w:rPr>
        <w:t>17. К заявлению заявитель или его представитель прилагает следующие документы:</w:t>
      </w:r>
    </w:p>
    <w:p w:rsidR="00F3555A" w:rsidRPr="00BE16E6" w:rsidRDefault="00F3555A" w:rsidP="00F3555A">
      <w:pPr>
        <w:ind w:firstLine="709"/>
        <w:jc w:val="both"/>
        <w:rPr>
          <w:kern w:val="2"/>
          <w:sz w:val="24"/>
          <w:szCs w:val="24"/>
        </w:rPr>
      </w:pPr>
      <w:r w:rsidRPr="00BE16E6">
        <w:rPr>
          <w:kern w:val="2"/>
          <w:sz w:val="24"/>
          <w:szCs w:val="24"/>
        </w:rPr>
        <w:t>1) документ, удостоверяющий личность заявителя или его представителя;</w:t>
      </w:r>
    </w:p>
    <w:p w:rsidR="00F3555A" w:rsidRPr="00BE16E6" w:rsidRDefault="00F3555A" w:rsidP="00F3555A">
      <w:pPr>
        <w:ind w:firstLine="709"/>
        <w:jc w:val="both"/>
        <w:rPr>
          <w:sz w:val="24"/>
          <w:szCs w:val="24"/>
        </w:rPr>
      </w:pPr>
      <w:r w:rsidRPr="00BE16E6">
        <w:rPr>
          <w:kern w:val="2"/>
          <w:sz w:val="24"/>
          <w:szCs w:val="24"/>
        </w:rPr>
        <w:t xml:space="preserve">2) </w:t>
      </w:r>
      <w:r w:rsidRPr="00BE16E6">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F3555A" w:rsidRPr="00BE16E6" w:rsidRDefault="00F3555A" w:rsidP="00F3555A">
      <w:pPr>
        <w:ind w:firstLine="709"/>
        <w:jc w:val="both"/>
        <w:rPr>
          <w:sz w:val="24"/>
          <w:szCs w:val="24"/>
        </w:rPr>
      </w:pPr>
      <w:r w:rsidRPr="00BE16E6">
        <w:rPr>
          <w:kern w:val="2"/>
          <w:sz w:val="24"/>
          <w:szCs w:val="24"/>
        </w:rPr>
        <w:t xml:space="preserve">3) </w:t>
      </w:r>
      <w:r w:rsidRPr="00BE16E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555A" w:rsidRPr="00BE16E6" w:rsidRDefault="00F3555A" w:rsidP="00F3555A">
      <w:pPr>
        <w:ind w:firstLine="709"/>
        <w:jc w:val="both"/>
        <w:rPr>
          <w:sz w:val="24"/>
          <w:szCs w:val="24"/>
          <w:lang w:eastAsia="ru-RU"/>
        </w:rPr>
      </w:pPr>
      <w:r w:rsidRPr="00BE16E6">
        <w:rPr>
          <w:kern w:val="2"/>
          <w:sz w:val="24"/>
          <w:szCs w:val="24"/>
        </w:rPr>
        <w:t>4) документы, по</w:t>
      </w:r>
      <w:r w:rsidRPr="00BE16E6">
        <w:rPr>
          <w:sz w:val="24"/>
          <w:szCs w:val="24"/>
          <w:lang w:eastAsia="ru-RU"/>
        </w:rPr>
        <w:t>дтверждающие право заявителя на приобретение земельного участка в собственность бесплатно:</w:t>
      </w:r>
    </w:p>
    <w:p w:rsidR="00F3555A" w:rsidRPr="00BE16E6" w:rsidRDefault="00F3555A" w:rsidP="00F3555A">
      <w:pPr>
        <w:adjustRightInd w:val="0"/>
        <w:ind w:firstLine="709"/>
        <w:jc w:val="both"/>
        <w:rPr>
          <w:kern w:val="2"/>
          <w:sz w:val="24"/>
          <w:szCs w:val="24"/>
        </w:rPr>
      </w:pPr>
      <w:r w:rsidRPr="00BE16E6">
        <w:rPr>
          <w:kern w:val="2"/>
          <w:sz w:val="24"/>
          <w:szCs w:val="24"/>
        </w:rPr>
        <w:t>а) для заявителя, предусмотренного подпунктом 1 пункта 5 настоящего административного регламента:</w:t>
      </w:r>
    </w:p>
    <w:p w:rsidR="00F3555A" w:rsidRPr="00BE16E6" w:rsidRDefault="00F3555A" w:rsidP="00F3555A">
      <w:pPr>
        <w:adjustRightInd w:val="0"/>
        <w:ind w:firstLine="709"/>
        <w:jc w:val="both"/>
        <w:rPr>
          <w:sz w:val="24"/>
          <w:szCs w:val="24"/>
        </w:rPr>
      </w:pPr>
      <w:r w:rsidRPr="00BE16E6">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BE16E6">
        <w:rPr>
          <w:kern w:val="2"/>
          <w:sz w:val="24"/>
          <w:szCs w:val="24"/>
        </w:rPr>
        <w:t>Едином государственном реестре недвижимости (далее – ЕГРН)</w:t>
      </w:r>
      <w:r w:rsidRPr="00BE16E6">
        <w:rPr>
          <w:sz w:val="24"/>
          <w:szCs w:val="24"/>
        </w:rPr>
        <w:t>;</w:t>
      </w:r>
    </w:p>
    <w:p w:rsidR="00F3555A" w:rsidRPr="00BE16E6" w:rsidRDefault="00F3555A" w:rsidP="00F3555A">
      <w:pPr>
        <w:adjustRightInd w:val="0"/>
        <w:ind w:firstLine="709"/>
        <w:jc w:val="both"/>
        <w:rPr>
          <w:sz w:val="24"/>
          <w:szCs w:val="24"/>
        </w:rPr>
      </w:pPr>
      <w:r w:rsidRPr="00BE16E6">
        <w:rPr>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555A" w:rsidRPr="00BE16E6" w:rsidRDefault="00F3555A" w:rsidP="00F3555A">
      <w:pPr>
        <w:adjustRightInd w:val="0"/>
        <w:ind w:firstLine="709"/>
        <w:jc w:val="both"/>
        <w:rPr>
          <w:sz w:val="24"/>
          <w:szCs w:val="24"/>
        </w:rPr>
      </w:pPr>
      <w:r w:rsidRPr="00BE16E6">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3555A" w:rsidRPr="00BE16E6" w:rsidRDefault="00F3555A" w:rsidP="00F3555A">
      <w:pPr>
        <w:adjustRightInd w:val="0"/>
        <w:ind w:firstLine="709"/>
        <w:jc w:val="both"/>
        <w:rPr>
          <w:sz w:val="24"/>
          <w:szCs w:val="24"/>
        </w:rPr>
      </w:pPr>
      <w:r w:rsidRPr="00BE16E6">
        <w:rPr>
          <w:sz w:val="24"/>
          <w:szCs w:val="24"/>
        </w:rPr>
        <w:t>б)</w:t>
      </w:r>
      <w:r w:rsidRPr="00BE16E6">
        <w:rPr>
          <w:kern w:val="2"/>
          <w:sz w:val="24"/>
          <w:szCs w:val="24"/>
        </w:rPr>
        <w:t xml:space="preserve"> для заявителя, предусмотренного подпунктом 2 пункта 5 настоящего административного регламента, – р</w:t>
      </w:r>
      <w:r w:rsidRPr="00BE16E6">
        <w:rPr>
          <w:sz w:val="24"/>
          <w:szCs w:val="24"/>
          <w:lang w:eastAsia="ru-RU"/>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BE16E6">
        <w:rPr>
          <w:sz w:val="24"/>
          <w:szCs w:val="24"/>
        </w:rPr>
        <w:t>;</w:t>
      </w:r>
    </w:p>
    <w:p w:rsidR="00F3555A" w:rsidRPr="00BE16E6" w:rsidRDefault="00F3555A" w:rsidP="00F3555A">
      <w:pPr>
        <w:adjustRightInd w:val="0"/>
        <w:ind w:firstLine="709"/>
        <w:jc w:val="both"/>
        <w:rPr>
          <w:kern w:val="2"/>
          <w:sz w:val="24"/>
          <w:szCs w:val="24"/>
        </w:rPr>
      </w:pPr>
      <w:r w:rsidRPr="00BE16E6">
        <w:rPr>
          <w:sz w:val="24"/>
          <w:szCs w:val="24"/>
        </w:rPr>
        <w:t xml:space="preserve">в) </w:t>
      </w:r>
      <w:r w:rsidRPr="00BE16E6">
        <w:rPr>
          <w:kern w:val="2"/>
          <w:sz w:val="24"/>
          <w:szCs w:val="24"/>
        </w:rPr>
        <w:t xml:space="preserve">для заявителя, предусмотренного подпунктом 4 пункта 5 настоящего административного регламента, – </w:t>
      </w:r>
      <w:r w:rsidRPr="00BE16E6">
        <w:rPr>
          <w:sz w:val="24"/>
          <w:szCs w:val="24"/>
        </w:rPr>
        <w:t>приказ о приеме на работу, выписка из трудовой книжки (либо сведения о трудовой деятельности) или трудовой договор (контракт);</w:t>
      </w:r>
      <w:r w:rsidRPr="00BE16E6">
        <w:rPr>
          <w:kern w:val="2"/>
          <w:sz w:val="24"/>
          <w:szCs w:val="24"/>
        </w:rPr>
        <w:t xml:space="preserve"> </w:t>
      </w:r>
    </w:p>
    <w:p w:rsidR="00F3555A" w:rsidRPr="00BE16E6" w:rsidRDefault="00F3555A" w:rsidP="00F3555A">
      <w:pPr>
        <w:adjustRightInd w:val="0"/>
        <w:ind w:firstLine="709"/>
        <w:jc w:val="both"/>
        <w:rPr>
          <w:sz w:val="24"/>
          <w:szCs w:val="24"/>
        </w:rPr>
      </w:pPr>
      <w:r w:rsidRPr="00BE16E6">
        <w:rPr>
          <w:kern w:val="2"/>
          <w:sz w:val="24"/>
          <w:szCs w:val="24"/>
        </w:rPr>
        <w:t xml:space="preserve">г) для заявителя, предусмотренного подпунктом 7 пункта 5 настоящего административного регламента, – </w:t>
      </w:r>
      <w:r w:rsidRPr="00BE16E6">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rPr>
        <w:t xml:space="preserve">д) </w:t>
      </w:r>
      <w:r w:rsidRPr="00BE16E6">
        <w:rPr>
          <w:sz w:val="24"/>
          <w:szCs w:val="24"/>
          <w:lang w:eastAsia="ru-RU"/>
        </w:rPr>
        <w:t xml:space="preserve">для заявителя, предусмотренного подподпунктом «а» подпункта 9 пункта 5 </w:t>
      </w:r>
      <w:r w:rsidRPr="00BE16E6">
        <w:rPr>
          <w:kern w:val="2"/>
          <w:sz w:val="24"/>
          <w:szCs w:val="24"/>
        </w:rPr>
        <w:t xml:space="preserve">настоящего </w:t>
      </w:r>
      <w:r w:rsidRPr="00BE16E6">
        <w:rPr>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е) для заявителя, предусмотренного подподпунктом «б» подпункта 9 пункта 5 </w:t>
      </w:r>
      <w:r w:rsidRPr="00BE16E6">
        <w:rPr>
          <w:kern w:val="2"/>
          <w:sz w:val="24"/>
          <w:szCs w:val="24"/>
        </w:rPr>
        <w:t xml:space="preserve">настоящего </w:t>
      </w:r>
      <w:r w:rsidRPr="00BE16E6">
        <w:rPr>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3555A" w:rsidRPr="00C62050" w:rsidRDefault="00F3555A" w:rsidP="00F3555A">
      <w:pPr>
        <w:adjustRightInd w:val="0"/>
        <w:ind w:firstLine="709"/>
        <w:jc w:val="both"/>
        <w:rPr>
          <w:sz w:val="24"/>
          <w:szCs w:val="24"/>
          <w:lang w:eastAsia="ru-RU"/>
        </w:rPr>
      </w:pPr>
      <w:r w:rsidRPr="00BE16E6">
        <w:rPr>
          <w:sz w:val="24"/>
          <w:szCs w:val="24"/>
          <w:lang w:eastAsia="ru-RU"/>
        </w:rPr>
        <w:t xml:space="preserve">ж) для заявителя, предусмотренного подподпунктом «г» подпункта 9 пункта 5 </w:t>
      </w:r>
      <w:r w:rsidRPr="00BE16E6">
        <w:rPr>
          <w:kern w:val="2"/>
          <w:sz w:val="24"/>
          <w:szCs w:val="24"/>
        </w:rPr>
        <w:t xml:space="preserve">настоящего </w:t>
      </w:r>
      <w:r w:rsidRPr="00BE16E6">
        <w:rPr>
          <w:sz w:val="24"/>
          <w:szCs w:val="24"/>
          <w:lang w:eastAsia="ru-RU"/>
        </w:rPr>
        <w:t xml:space="preserve">административного регламента, </w:t>
      </w:r>
      <w:r w:rsidRPr="00C62050">
        <w:rPr>
          <w:sz w:val="24"/>
          <w:szCs w:val="24"/>
          <w:lang w:eastAsia="ru-RU"/>
        </w:rPr>
        <w:t>–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F3555A" w:rsidRPr="00C62050" w:rsidRDefault="00F3555A" w:rsidP="00F3555A">
      <w:pPr>
        <w:adjustRightInd w:val="0"/>
        <w:ind w:firstLine="709"/>
        <w:jc w:val="both"/>
        <w:rPr>
          <w:sz w:val="24"/>
          <w:szCs w:val="24"/>
          <w:lang w:eastAsia="ru-RU"/>
        </w:rPr>
      </w:pPr>
      <w:r w:rsidRPr="00C62050">
        <w:rPr>
          <w:sz w:val="24"/>
          <w:szCs w:val="24"/>
          <w:lang w:eastAsia="ru-RU"/>
        </w:rPr>
        <w:t xml:space="preserve">з) для заявителей, предусмотренных подподпунктом «д» подпункта 9 пункта 5 </w:t>
      </w:r>
      <w:r w:rsidRPr="00C62050">
        <w:rPr>
          <w:kern w:val="2"/>
          <w:sz w:val="24"/>
          <w:szCs w:val="24"/>
        </w:rPr>
        <w:t xml:space="preserve">настоящего </w:t>
      </w:r>
      <w:r w:rsidRPr="00C62050">
        <w:rPr>
          <w:sz w:val="24"/>
          <w:szCs w:val="24"/>
          <w:lang w:eastAsia="ru-RU"/>
        </w:rPr>
        <w:t>административного регламента:</w:t>
      </w:r>
    </w:p>
    <w:p w:rsidR="00F3555A" w:rsidRPr="00C62050" w:rsidRDefault="00F3555A" w:rsidP="00F3555A">
      <w:pPr>
        <w:adjustRightInd w:val="0"/>
        <w:ind w:firstLine="709"/>
        <w:jc w:val="both"/>
        <w:rPr>
          <w:sz w:val="24"/>
          <w:szCs w:val="24"/>
          <w:lang w:eastAsia="ru-RU"/>
        </w:rPr>
      </w:pPr>
      <w:r w:rsidRPr="00C62050">
        <w:rPr>
          <w:sz w:val="24"/>
          <w:szCs w:val="24"/>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3555A" w:rsidRPr="00C62050" w:rsidRDefault="00F3555A" w:rsidP="00F3555A">
      <w:pPr>
        <w:adjustRightInd w:val="0"/>
        <w:ind w:firstLine="709"/>
        <w:jc w:val="both"/>
        <w:rPr>
          <w:sz w:val="24"/>
          <w:szCs w:val="24"/>
          <w:lang w:eastAsia="ru-RU"/>
        </w:rPr>
      </w:pPr>
      <w:r w:rsidRPr="00C62050">
        <w:rPr>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 решение суда о расторжении брака или признании брака недействительным, вступившее в законную силу;</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и) для заявителя, предусмотренного подподпунктом «а» подпункта 10 пункта 5 </w:t>
      </w:r>
      <w:r w:rsidRPr="00BE16E6">
        <w:rPr>
          <w:kern w:val="2"/>
          <w:sz w:val="24"/>
          <w:szCs w:val="24"/>
        </w:rPr>
        <w:t xml:space="preserve">настоящего </w:t>
      </w:r>
      <w:r w:rsidRPr="00BE16E6">
        <w:rPr>
          <w:sz w:val="24"/>
          <w:szCs w:val="24"/>
          <w:lang w:eastAsia="ru-RU"/>
        </w:rPr>
        <w:t>административного регламента:</w:t>
      </w:r>
    </w:p>
    <w:p w:rsidR="00F3555A" w:rsidRPr="00C62050" w:rsidRDefault="00F3555A" w:rsidP="00F3555A">
      <w:pPr>
        <w:adjustRightInd w:val="0"/>
        <w:ind w:firstLine="709"/>
        <w:jc w:val="both"/>
        <w:rPr>
          <w:sz w:val="24"/>
          <w:szCs w:val="24"/>
          <w:lang w:eastAsia="ru-RU"/>
        </w:rPr>
      </w:pPr>
      <w:r w:rsidRPr="00C62050">
        <w:rPr>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F3555A" w:rsidRPr="00C62050" w:rsidRDefault="00F3555A" w:rsidP="00F3555A">
      <w:pPr>
        <w:adjustRightInd w:val="0"/>
        <w:ind w:firstLine="709"/>
        <w:jc w:val="both"/>
        <w:rPr>
          <w:bCs/>
          <w:iCs/>
          <w:sz w:val="24"/>
          <w:szCs w:val="24"/>
          <w:lang w:eastAsia="ru-RU"/>
        </w:rPr>
      </w:pPr>
      <w:r w:rsidRPr="00C62050">
        <w:rPr>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C62050">
        <w:rPr>
          <w:bCs/>
          <w:iCs/>
          <w:sz w:val="24"/>
          <w:szCs w:val="24"/>
          <w:lang w:eastAsia="ru-RU"/>
        </w:rPr>
        <w:t>;</w:t>
      </w:r>
    </w:p>
    <w:p w:rsidR="00F3555A" w:rsidRPr="00C62050" w:rsidRDefault="00F3555A" w:rsidP="00F3555A">
      <w:pPr>
        <w:adjustRightInd w:val="0"/>
        <w:ind w:firstLine="709"/>
        <w:jc w:val="both"/>
        <w:rPr>
          <w:sz w:val="24"/>
          <w:szCs w:val="24"/>
          <w:lang w:eastAsia="ru-RU"/>
        </w:rPr>
      </w:pPr>
      <w:r w:rsidRPr="00C62050">
        <w:rPr>
          <w:sz w:val="24"/>
          <w:szCs w:val="24"/>
          <w:lang w:eastAsia="ru-RU"/>
        </w:rPr>
        <w:t xml:space="preserve">к) для заявителя, предусмотренного подподпунктом «б» подпункта 10 пункта 5 </w:t>
      </w:r>
      <w:r w:rsidRPr="00C62050">
        <w:rPr>
          <w:kern w:val="2"/>
          <w:sz w:val="24"/>
          <w:szCs w:val="24"/>
        </w:rPr>
        <w:t xml:space="preserve">настоящего </w:t>
      </w:r>
      <w:r w:rsidRPr="00C62050">
        <w:rPr>
          <w:sz w:val="24"/>
          <w:szCs w:val="24"/>
          <w:lang w:eastAsia="ru-RU"/>
        </w:rPr>
        <w:t xml:space="preserve">административного регламента, – копия трудовой книжки (при наличии, за периоды трудовой деятельности до 1 января 2020 года), заверенная работодателем в </w:t>
      </w:r>
      <w:r w:rsidRPr="00C62050">
        <w:rPr>
          <w:sz w:val="24"/>
          <w:szCs w:val="24"/>
          <w:lang w:eastAsia="ru-RU"/>
        </w:rPr>
        <w:lastRenderedPageBreak/>
        <w:t>установленном законодательством порядке</w:t>
      </w:r>
      <w:r w:rsidRPr="00C62050">
        <w:rPr>
          <w:bCs/>
          <w:iCs/>
          <w:sz w:val="24"/>
          <w:szCs w:val="24"/>
          <w:lang w:eastAsia="ru-RU"/>
        </w:rPr>
        <w:t>;</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л) для заявителя, предусмотренного подпунктом 11 пункта 5 </w:t>
      </w:r>
      <w:r w:rsidRPr="00BE16E6">
        <w:rPr>
          <w:kern w:val="2"/>
          <w:sz w:val="24"/>
          <w:szCs w:val="24"/>
        </w:rPr>
        <w:t xml:space="preserve">настоящего </w:t>
      </w:r>
      <w:r w:rsidRPr="00BE16E6">
        <w:rPr>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м) для заявителей, предусмотренных подпунктом 12 пункта 5 </w:t>
      </w:r>
      <w:r w:rsidRPr="00BE16E6">
        <w:rPr>
          <w:kern w:val="2"/>
          <w:sz w:val="24"/>
          <w:szCs w:val="24"/>
        </w:rPr>
        <w:t xml:space="preserve">настоящего </w:t>
      </w:r>
      <w:r w:rsidRPr="00BE16E6">
        <w:rPr>
          <w:sz w:val="24"/>
          <w:szCs w:val="24"/>
          <w:lang w:eastAsia="ru-RU"/>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p w:rsidR="00F3555A" w:rsidRPr="00C62050" w:rsidRDefault="00F3555A" w:rsidP="00F3555A">
      <w:pPr>
        <w:adjustRightInd w:val="0"/>
        <w:ind w:firstLine="709"/>
        <w:jc w:val="both"/>
        <w:rPr>
          <w:sz w:val="24"/>
          <w:szCs w:val="24"/>
          <w:lang w:eastAsia="ru-RU"/>
        </w:rPr>
      </w:pPr>
      <w:r w:rsidRPr="00BE16E6">
        <w:rPr>
          <w:sz w:val="24"/>
          <w:szCs w:val="24"/>
          <w:lang w:eastAsia="ru-RU"/>
        </w:rPr>
        <w:t xml:space="preserve">н) для заявителей, предусмотренных подпунктами 17, 18 пункта 5 </w:t>
      </w:r>
      <w:r w:rsidRPr="00BE16E6">
        <w:rPr>
          <w:kern w:val="2"/>
          <w:sz w:val="24"/>
          <w:szCs w:val="24"/>
        </w:rPr>
        <w:t xml:space="preserve">настоящего </w:t>
      </w:r>
      <w:r w:rsidRPr="00BE16E6">
        <w:rPr>
          <w:sz w:val="24"/>
          <w:szCs w:val="24"/>
          <w:lang w:eastAsia="ru-RU"/>
        </w:rPr>
        <w:t xml:space="preserve">административного регламента, </w:t>
      </w:r>
      <w:r w:rsidRPr="00C62050">
        <w:rPr>
          <w:sz w:val="24"/>
          <w:szCs w:val="24"/>
          <w:lang w:eastAsia="ru-RU"/>
        </w:rPr>
        <w:t>-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о) для заявителя, предусмотренного подпунктом 19 пункта 5 </w:t>
      </w:r>
      <w:r w:rsidRPr="00BE16E6">
        <w:rPr>
          <w:kern w:val="2"/>
          <w:sz w:val="24"/>
          <w:szCs w:val="24"/>
        </w:rPr>
        <w:t xml:space="preserve">настоящего </w:t>
      </w:r>
      <w:r w:rsidRPr="00BE16E6">
        <w:rPr>
          <w:sz w:val="24"/>
          <w:szCs w:val="24"/>
          <w:lang w:eastAsia="ru-RU"/>
        </w:rPr>
        <w:t>административного регламента:</w:t>
      </w:r>
    </w:p>
    <w:p w:rsidR="00F3555A" w:rsidRPr="00BE16E6" w:rsidRDefault="00F3555A" w:rsidP="00F3555A">
      <w:pPr>
        <w:adjustRightInd w:val="0"/>
        <w:ind w:firstLine="709"/>
        <w:jc w:val="both"/>
        <w:rPr>
          <w:sz w:val="24"/>
          <w:szCs w:val="24"/>
          <w:lang w:eastAsia="ru-RU"/>
        </w:rPr>
      </w:pPr>
      <w:r w:rsidRPr="00BE16E6">
        <w:rPr>
          <w:sz w:val="24"/>
          <w:szCs w:val="24"/>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F3555A" w:rsidRPr="00BE16E6" w:rsidRDefault="00F3555A" w:rsidP="00F3555A">
      <w:pPr>
        <w:adjustRightInd w:val="0"/>
        <w:ind w:firstLine="709"/>
        <w:jc w:val="both"/>
        <w:rPr>
          <w:sz w:val="24"/>
          <w:szCs w:val="24"/>
        </w:rPr>
      </w:pPr>
      <w:r w:rsidRPr="00BE16E6">
        <w:rPr>
          <w:sz w:val="24"/>
          <w:szCs w:val="24"/>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27" w:history="1">
        <w:r w:rsidRPr="00BE16E6">
          <w:rPr>
            <w:sz w:val="24"/>
            <w:szCs w:val="24"/>
            <w:lang w:eastAsia="ru-RU"/>
          </w:rPr>
          <w:t>постановлением</w:t>
        </w:r>
      </w:hyperlink>
      <w:r w:rsidRPr="00BE16E6">
        <w:rPr>
          <w:sz w:val="24"/>
          <w:szCs w:val="24"/>
          <w:lang w:eastAsia="ru-RU"/>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w:t>
      </w:r>
      <w:r w:rsidRPr="00BE16E6">
        <w:rPr>
          <w:sz w:val="24"/>
          <w:szCs w:val="24"/>
        </w:rPr>
        <w:t>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rsidR="00F3555A" w:rsidRPr="00BE16E6" w:rsidRDefault="00F3555A" w:rsidP="00F3555A">
      <w:pPr>
        <w:adjustRightInd w:val="0"/>
        <w:ind w:firstLine="540"/>
        <w:jc w:val="both"/>
        <w:rPr>
          <w:sz w:val="24"/>
          <w:szCs w:val="24"/>
        </w:rPr>
      </w:pPr>
      <w:r w:rsidRPr="00BE16E6">
        <w:rPr>
          <w:sz w:val="24"/>
          <w:szCs w:val="24"/>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информационная </w:t>
      </w:r>
      <w:hyperlink r:id="rId28" w:history="1">
        <w:r w:rsidRPr="00BE16E6">
          <w:rPr>
            <w:sz w:val="24"/>
            <w:szCs w:val="24"/>
            <w:lang w:eastAsia="ru-RU"/>
          </w:rPr>
          <w:t>справка</w:t>
        </w:r>
      </w:hyperlink>
      <w:r w:rsidRPr="00BE16E6">
        <w:rPr>
          <w:sz w:val="24"/>
          <w:szCs w:val="24"/>
          <w:lang w:eastAsia="ru-RU"/>
        </w:rPr>
        <w:t xml:space="preserve">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п) для заявителя, предусмотренного подпунктом 20 пункта 5 </w:t>
      </w:r>
      <w:r w:rsidRPr="00BE16E6">
        <w:rPr>
          <w:kern w:val="2"/>
          <w:sz w:val="24"/>
          <w:szCs w:val="24"/>
        </w:rPr>
        <w:t xml:space="preserve">настоящего </w:t>
      </w:r>
      <w:r w:rsidRPr="00BE16E6">
        <w:rPr>
          <w:sz w:val="24"/>
          <w:szCs w:val="24"/>
          <w:lang w:eastAsia="ru-RU"/>
        </w:rPr>
        <w:t>административного регламента:</w:t>
      </w:r>
    </w:p>
    <w:p w:rsidR="00F3555A" w:rsidRPr="00BE16E6" w:rsidRDefault="00F3555A" w:rsidP="00F3555A">
      <w:pPr>
        <w:adjustRightInd w:val="0"/>
        <w:ind w:firstLine="709"/>
        <w:jc w:val="both"/>
        <w:rPr>
          <w:sz w:val="24"/>
          <w:szCs w:val="24"/>
        </w:rPr>
      </w:pPr>
      <w:r w:rsidRPr="00BE16E6">
        <w:rPr>
          <w:sz w:val="24"/>
          <w:szCs w:val="24"/>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F3555A" w:rsidRPr="00BE16E6" w:rsidRDefault="00F3555A" w:rsidP="00F3555A">
      <w:pPr>
        <w:adjustRightInd w:val="0"/>
        <w:ind w:firstLine="709"/>
        <w:jc w:val="both"/>
        <w:rPr>
          <w:sz w:val="24"/>
          <w:szCs w:val="24"/>
        </w:rPr>
      </w:pPr>
      <w:r w:rsidRPr="00BE16E6">
        <w:rPr>
          <w:sz w:val="24"/>
          <w:szCs w:val="24"/>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r w:rsidRPr="00BE16E6">
        <w:rPr>
          <w:sz w:val="24"/>
          <w:szCs w:val="24"/>
        </w:rPr>
        <w:lastRenderedPageBreak/>
        <w:t>расположенных на утраченном земельном участке, правоустанавливающие документы на такие объекты недвижимости;</w:t>
      </w:r>
    </w:p>
    <w:p w:rsidR="00F3555A" w:rsidRPr="00BE16E6" w:rsidRDefault="00F3555A" w:rsidP="00F3555A">
      <w:pPr>
        <w:adjustRightInd w:val="0"/>
        <w:ind w:firstLine="709"/>
        <w:jc w:val="both"/>
        <w:rPr>
          <w:sz w:val="24"/>
          <w:szCs w:val="24"/>
        </w:rPr>
      </w:pPr>
      <w:r w:rsidRPr="00BE16E6">
        <w:rPr>
          <w:sz w:val="24"/>
          <w:szCs w:val="24"/>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3555A" w:rsidRPr="00BE16E6" w:rsidRDefault="00F3555A" w:rsidP="00F3555A">
      <w:pPr>
        <w:adjustRightInd w:val="0"/>
        <w:ind w:firstLine="709"/>
        <w:jc w:val="both"/>
        <w:rPr>
          <w:sz w:val="24"/>
          <w:szCs w:val="24"/>
        </w:rPr>
      </w:pPr>
      <w:r w:rsidRPr="00BE16E6">
        <w:rPr>
          <w:sz w:val="24"/>
          <w:szCs w:val="24"/>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3555A" w:rsidRPr="00BE16E6" w:rsidRDefault="004C7023" w:rsidP="00F3555A">
      <w:pPr>
        <w:adjustRightInd w:val="0"/>
        <w:ind w:firstLine="709"/>
        <w:jc w:val="both"/>
        <w:rPr>
          <w:sz w:val="24"/>
          <w:szCs w:val="24"/>
        </w:rPr>
      </w:pPr>
      <w:hyperlink r:id="rId29" w:history="1">
        <w:r w:rsidR="00F3555A" w:rsidRPr="00BE16E6">
          <w:rPr>
            <w:sz w:val="24"/>
            <w:szCs w:val="24"/>
          </w:rPr>
          <w:t>информационная справка № 2</w:t>
        </w:r>
      </w:hyperlink>
      <w:r w:rsidR="00F3555A" w:rsidRPr="00BE16E6">
        <w:rPr>
          <w:sz w:val="24"/>
          <w:szCs w:val="24"/>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р) для заявителя, предусмотренного подпунктом 21 пункта 5 </w:t>
      </w:r>
      <w:r w:rsidRPr="00BE16E6">
        <w:rPr>
          <w:kern w:val="2"/>
          <w:sz w:val="24"/>
          <w:szCs w:val="24"/>
        </w:rPr>
        <w:t xml:space="preserve">настоящего </w:t>
      </w:r>
      <w:r w:rsidRPr="00BE16E6">
        <w:rPr>
          <w:sz w:val="24"/>
          <w:szCs w:val="24"/>
          <w:lang w:eastAsia="ru-RU"/>
        </w:rPr>
        <w:t>административного регламента:</w:t>
      </w:r>
    </w:p>
    <w:p w:rsidR="00F3555A" w:rsidRPr="00BE16E6" w:rsidRDefault="00F3555A" w:rsidP="00F3555A">
      <w:pPr>
        <w:adjustRightInd w:val="0"/>
        <w:ind w:firstLine="709"/>
        <w:jc w:val="both"/>
        <w:rPr>
          <w:sz w:val="24"/>
          <w:szCs w:val="24"/>
        </w:rPr>
      </w:pPr>
      <w:r w:rsidRPr="00BE16E6">
        <w:rPr>
          <w:sz w:val="24"/>
          <w:szCs w:val="24"/>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F3555A" w:rsidRPr="00BE16E6" w:rsidRDefault="00F3555A" w:rsidP="00F3555A">
      <w:pPr>
        <w:adjustRightInd w:val="0"/>
        <w:ind w:firstLine="709"/>
        <w:jc w:val="both"/>
        <w:rPr>
          <w:sz w:val="24"/>
          <w:szCs w:val="24"/>
        </w:rPr>
      </w:pPr>
      <w:r w:rsidRPr="00BE16E6">
        <w:rPr>
          <w:sz w:val="24"/>
          <w:szCs w:val="24"/>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F3555A" w:rsidRPr="00BE16E6" w:rsidRDefault="00F3555A" w:rsidP="00F3555A">
      <w:pPr>
        <w:adjustRightInd w:val="0"/>
        <w:ind w:firstLine="709"/>
        <w:jc w:val="both"/>
        <w:rPr>
          <w:sz w:val="24"/>
          <w:szCs w:val="24"/>
        </w:rPr>
      </w:pPr>
      <w:r w:rsidRPr="00BE16E6">
        <w:rPr>
          <w:sz w:val="24"/>
          <w:szCs w:val="24"/>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F3555A" w:rsidRPr="00BE16E6" w:rsidRDefault="00F3555A" w:rsidP="00F3555A">
      <w:pPr>
        <w:adjustRightInd w:val="0"/>
        <w:ind w:firstLine="709"/>
        <w:jc w:val="both"/>
        <w:rPr>
          <w:sz w:val="24"/>
          <w:szCs w:val="24"/>
        </w:rPr>
      </w:pPr>
      <w:r w:rsidRPr="00BE16E6">
        <w:rPr>
          <w:sz w:val="24"/>
          <w:szCs w:val="24"/>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F3555A" w:rsidRPr="00BE16E6" w:rsidRDefault="00F3555A" w:rsidP="00F3555A">
      <w:pPr>
        <w:adjustRightInd w:val="0"/>
        <w:ind w:firstLine="709"/>
        <w:jc w:val="both"/>
        <w:rPr>
          <w:sz w:val="24"/>
          <w:szCs w:val="24"/>
        </w:rPr>
      </w:pPr>
      <w:r w:rsidRPr="00BE16E6">
        <w:rPr>
          <w:sz w:val="24"/>
          <w:szCs w:val="24"/>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F3555A" w:rsidRPr="00BE16E6" w:rsidRDefault="00F3555A" w:rsidP="00F3555A">
      <w:pPr>
        <w:adjustRightInd w:val="0"/>
        <w:ind w:firstLine="709"/>
        <w:jc w:val="both"/>
        <w:rPr>
          <w:sz w:val="24"/>
          <w:szCs w:val="24"/>
        </w:rPr>
      </w:pPr>
      <w:r w:rsidRPr="00BE16E6">
        <w:rPr>
          <w:sz w:val="24"/>
          <w:szCs w:val="24"/>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F3555A" w:rsidRPr="00BE16E6" w:rsidRDefault="004C7023" w:rsidP="00F3555A">
      <w:pPr>
        <w:adjustRightInd w:val="0"/>
        <w:ind w:firstLine="709"/>
        <w:jc w:val="both"/>
        <w:rPr>
          <w:sz w:val="24"/>
          <w:szCs w:val="24"/>
        </w:rPr>
      </w:pPr>
      <w:hyperlink r:id="rId30" w:history="1">
        <w:r w:rsidR="00F3555A" w:rsidRPr="00BE16E6">
          <w:rPr>
            <w:sz w:val="24"/>
            <w:szCs w:val="24"/>
          </w:rPr>
          <w:t>информационная справка № 3</w:t>
        </w:r>
      </w:hyperlink>
      <w:r w:rsidR="00F3555A" w:rsidRPr="00BE16E6">
        <w:rPr>
          <w:sz w:val="24"/>
          <w:szCs w:val="24"/>
        </w:rPr>
        <w:t xml:space="preserve">,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w:t>
      </w:r>
      <w:r w:rsidR="00F3555A" w:rsidRPr="00BE16E6">
        <w:rPr>
          <w:sz w:val="24"/>
          <w:szCs w:val="24"/>
        </w:rPr>
        <w:lastRenderedPageBreak/>
        <w:t>области от 29 июня 2017 года № 428-пп;</w:t>
      </w:r>
    </w:p>
    <w:p w:rsidR="00F3555A" w:rsidRPr="00BE16E6" w:rsidRDefault="00F3555A" w:rsidP="00F3555A">
      <w:pPr>
        <w:adjustRightInd w:val="0"/>
        <w:ind w:firstLine="709"/>
        <w:jc w:val="both"/>
        <w:rPr>
          <w:sz w:val="24"/>
          <w:szCs w:val="24"/>
        </w:rPr>
      </w:pPr>
      <w:r w:rsidRPr="00BE16E6">
        <w:rPr>
          <w:sz w:val="24"/>
          <w:szCs w:val="24"/>
          <w:lang w:eastAsia="ru-RU"/>
        </w:rPr>
        <w:t xml:space="preserve">с) для заявителя, предусмотренного подпунктом 22 пункта 5 </w:t>
      </w:r>
      <w:r w:rsidRPr="00BE16E6">
        <w:rPr>
          <w:kern w:val="2"/>
          <w:sz w:val="24"/>
          <w:szCs w:val="24"/>
        </w:rPr>
        <w:t xml:space="preserve">настоящего </w:t>
      </w:r>
      <w:r w:rsidRPr="00BE16E6">
        <w:rPr>
          <w:sz w:val="24"/>
          <w:szCs w:val="24"/>
          <w:lang w:eastAsia="ru-RU"/>
        </w:rPr>
        <w:t>административного регламента,</w:t>
      </w:r>
      <w:r w:rsidRPr="00BE16E6">
        <w:rPr>
          <w:sz w:val="24"/>
          <w:szCs w:val="24"/>
        </w:rPr>
        <w:t xml:space="preserve"> </w:t>
      </w:r>
      <w:r w:rsidRPr="00BE16E6">
        <w:rPr>
          <w:sz w:val="24"/>
          <w:szCs w:val="24"/>
          <w:lang w:eastAsia="ru-RU"/>
        </w:rPr>
        <w:t xml:space="preserve">– </w:t>
      </w:r>
      <w:r w:rsidRPr="00BE16E6">
        <w:rPr>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F3555A" w:rsidRPr="00BE16E6" w:rsidRDefault="00F3555A" w:rsidP="00F3555A">
      <w:pPr>
        <w:adjustRightInd w:val="0"/>
        <w:ind w:firstLine="709"/>
        <w:jc w:val="both"/>
        <w:rPr>
          <w:sz w:val="24"/>
          <w:szCs w:val="24"/>
          <w:lang w:eastAsia="ru-RU"/>
        </w:rPr>
      </w:pPr>
      <w:r w:rsidRPr="00BE16E6">
        <w:rPr>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555A" w:rsidRPr="00BE16E6" w:rsidRDefault="00F3555A" w:rsidP="00F3555A">
      <w:pPr>
        <w:adjustRightInd w:val="0"/>
        <w:ind w:firstLine="709"/>
        <w:jc w:val="both"/>
        <w:rPr>
          <w:kern w:val="2"/>
          <w:sz w:val="24"/>
          <w:szCs w:val="24"/>
        </w:rPr>
      </w:pPr>
      <w:r w:rsidRPr="00BE16E6">
        <w:rPr>
          <w:kern w:val="2"/>
          <w:sz w:val="24"/>
          <w:szCs w:val="24"/>
        </w:rPr>
        <w:t xml:space="preserve">18. Способы получения заявителем </w:t>
      </w:r>
      <w:r w:rsidRPr="00BE16E6">
        <w:rPr>
          <w:kern w:val="2"/>
          <w:sz w:val="24"/>
          <w:szCs w:val="24"/>
          <w:lang w:eastAsia="ru-RU"/>
        </w:rPr>
        <w:t xml:space="preserve">или его представителем </w:t>
      </w:r>
      <w:r w:rsidRPr="00BE16E6">
        <w:rPr>
          <w:kern w:val="2"/>
          <w:sz w:val="24"/>
          <w:szCs w:val="24"/>
        </w:rPr>
        <w:t xml:space="preserve">документов, указанных в пункте </w:t>
      </w:r>
      <w:r w:rsidRPr="00BE16E6">
        <w:rPr>
          <w:kern w:val="2"/>
          <w:sz w:val="24"/>
          <w:szCs w:val="24"/>
          <w:u w:val="single"/>
        </w:rPr>
        <w:t>17</w:t>
      </w:r>
      <w:r w:rsidRPr="00BE16E6">
        <w:rPr>
          <w:kern w:val="2"/>
          <w:sz w:val="24"/>
          <w:szCs w:val="24"/>
        </w:rPr>
        <w:t xml:space="preserve"> настоящего административного регламента:</w:t>
      </w:r>
    </w:p>
    <w:p w:rsidR="00F3555A" w:rsidRPr="00BE16E6" w:rsidRDefault="00F3555A" w:rsidP="00F3555A">
      <w:pPr>
        <w:adjustRightInd w:val="0"/>
        <w:ind w:firstLine="709"/>
        <w:jc w:val="both"/>
        <w:rPr>
          <w:kern w:val="2"/>
          <w:sz w:val="24"/>
          <w:szCs w:val="24"/>
        </w:rPr>
      </w:pPr>
      <w:r w:rsidRPr="00BE16E6">
        <w:rPr>
          <w:kern w:val="2"/>
          <w:sz w:val="24"/>
          <w:szCs w:val="24"/>
        </w:rPr>
        <w:t xml:space="preserve">1) заявитель или его представитель для получения документа, указанного в подпункте 1 пункта </w:t>
      </w:r>
      <w:r w:rsidRPr="00BE16E6">
        <w:rPr>
          <w:kern w:val="2"/>
          <w:sz w:val="24"/>
          <w:szCs w:val="24"/>
          <w:u w:val="single"/>
        </w:rPr>
        <w:t>17</w:t>
      </w:r>
      <w:r w:rsidRPr="00BE16E6">
        <w:rPr>
          <w:kern w:val="2"/>
          <w:sz w:val="24"/>
          <w:szCs w:val="24"/>
        </w:rPr>
        <w:t xml:space="preserve">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F3555A" w:rsidRPr="00BE16E6" w:rsidRDefault="00F3555A" w:rsidP="00F3555A">
      <w:pPr>
        <w:adjustRightInd w:val="0"/>
        <w:ind w:firstLine="709"/>
        <w:jc w:val="both"/>
        <w:rPr>
          <w:kern w:val="2"/>
          <w:sz w:val="24"/>
          <w:szCs w:val="24"/>
        </w:rPr>
      </w:pPr>
      <w:r w:rsidRPr="00BE16E6">
        <w:rPr>
          <w:kern w:val="2"/>
          <w:sz w:val="24"/>
          <w:szCs w:val="24"/>
        </w:rPr>
        <w:t xml:space="preserve">2) заявитель или его представитель для получения документа, указанного в подпунктах 2, 3, </w:t>
      </w:r>
      <w:r w:rsidRPr="00C62050">
        <w:rPr>
          <w:kern w:val="2"/>
          <w:sz w:val="24"/>
          <w:szCs w:val="24"/>
        </w:rPr>
        <w:t xml:space="preserve">4 (в части </w:t>
      </w:r>
      <w:r w:rsidRPr="00C62050">
        <w:rPr>
          <w:sz w:val="24"/>
          <w:szCs w:val="24"/>
          <w:lang w:eastAsia="ru-RU"/>
        </w:rPr>
        <w:t>нотариально удостоверенного перевода на русский язык)</w:t>
      </w:r>
      <w:r w:rsidRPr="00BE16E6">
        <w:rPr>
          <w:kern w:val="2"/>
          <w:sz w:val="24"/>
          <w:szCs w:val="24"/>
        </w:rPr>
        <w:t xml:space="preserve"> пункта </w:t>
      </w:r>
      <w:r w:rsidRPr="00BE16E6">
        <w:rPr>
          <w:kern w:val="2"/>
          <w:sz w:val="24"/>
          <w:szCs w:val="24"/>
          <w:u w:val="single"/>
        </w:rPr>
        <w:t>17</w:t>
      </w:r>
      <w:r w:rsidRPr="00BE16E6">
        <w:rPr>
          <w:kern w:val="2"/>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3555A" w:rsidRPr="00BE16E6" w:rsidRDefault="00F3555A" w:rsidP="00F3555A">
      <w:pPr>
        <w:adjustRightInd w:val="0"/>
        <w:ind w:firstLine="709"/>
        <w:jc w:val="both"/>
        <w:rPr>
          <w:kern w:val="2"/>
          <w:sz w:val="24"/>
          <w:szCs w:val="24"/>
        </w:rPr>
      </w:pPr>
      <w:r w:rsidRPr="00BE16E6">
        <w:rPr>
          <w:sz w:val="24"/>
          <w:szCs w:val="24"/>
          <w:lang w:eastAsia="ru-RU"/>
        </w:rPr>
        <w:t xml:space="preserve">3) </w:t>
      </w:r>
      <w:r w:rsidRPr="00BE16E6">
        <w:rPr>
          <w:kern w:val="2"/>
          <w:sz w:val="24"/>
          <w:szCs w:val="24"/>
        </w:rPr>
        <w:t xml:space="preserve">заявитель или его представитель для получения документов, указанных в подподпунктах «а», «м», абзаце втором подподпункта </w:t>
      </w:r>
      <w:r w:rsidRPr="00BE16E6">
        <w:rPr>
          <w:kern w:val="2"/>
          <w:sz w:val="24"/>
          <w:szCs w:val="24"/>
          <w:u w:val="single"/>
        </w:rPr>
        <w:t>«о»,</w:t>
      </w:r>
      <w:r w:rsidRPr="00BE16E6">
        <w:rPr>
          <w:kern w:val="2"/>
          <w:sz w:val="24"/>
          <w:szCs w:val="24"/>
        </w:rPr>
        <w:t xml:space="preserve"> абзацах втором, третьем подподпункта «</w:t>
      </w:r>
      <w:r w:rsidRPr="00BE16E6">
        <w:rPr>
          <w:kern w:val="2"/>
          <w:sz w:val="24"/>
          <w:szCs w:val="24"/>
          <w:u w:val="single"/>
        </w:rPr>
        <w:t>п»</w:t>
      </w:r>
      <w:r w:rsidRPr="00BE16E6">
        <w:rPr>
          <w:kern w:val="2"/>
          <w:sz w:val="24"/>
          <w:szCs w:val="24"/>
        </w:rPr>
        <w:t xml:space="preserve">, абзацах третьем, пятом подподпункта </w:t>
      </w:r>
      <w:r w:rsidRPr="00BE16E6">
        <w:rPr>
          <w:kern w:val="2"/>
          <w:sz w:val="24"/>
          <w:szCs w:val="24"/>
          <w:u w:val="single"/>
        </w:rPr>
        <w:t>«р»</w:t>
      </w:r>
      <w:r w:rsidRPr="00BE16E6">
        <w:rPr>
          <w:kern w:val="2"/>
          <w:sz w:val="24"/>
          <w:szCs w:val="24"/>
        </w:rPr>
        <w:t xml:space="preserve">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w:t>
      </w:r>
      <w:r w:rsidRPr="00BE16E6">
        <w:rPr>
          <w:sz w:val="24"/>
          <w:szCs w:val="24"/>
          <w:lang w:eastAsia="ru-RU"/>
        </w:rPr>
        <w:t xml:space="preserve">, </w:t>
      </w:r>
      <w:r w:rsidRPr="00BE16E6">
        <w:rPr>
          <w:kern w:val="2"/>
          <w:sz w:val="24"/>
          <w:szCs w:val="24"/>
        </w:rPr>
        <w:t>в случае его отсутствия у заявителя обращается</w:t>
      </w:r>
      <w:r w:rsidRPr="00BE16E6">
        <w:rPr>
          <w:sz w:val="24"/>
          <w:szCs w:val="24"/>
          <w:lang w:eastAsia="ru-RU"/>
        </w:rPr>
        <w:t xml:space="preserve"> в орг</w:t>
      </w:r>
      <w:r w:rsidRPr="00BE16E6">
        <w:rPr>
          <w:kern w:val="2"/>
          <w:sz w:val="24"/>
          <w:szCs w:val="24"/>
        </w:rPr>
        <w:t>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F3555A" w:rsidRPr="00BE16E6" w:rsidRDefault="00F3555A" w:rsidP="00F3555A">
      <w:pPr>
        <w:adjustRightInd w:val="0"/>
        <w:ind w:firstLine="709"/>
        <w:jc w:val="both"/>
        <w:rPr>
          <w:kern w:val="2"/>
          <w:sz w:val="24"/>
          <w:szCs w:val="24"/>
        </w:rPr>
      </w:pPr>
      <w:r w:rsidRPr="00BE16E6">
        <w:rPr>
          <w:kern w:val="2"/>
          <w:sz w:val="24"/>
          <w:szCs w:val="24"/>
        </w:rPr>
        <w:t xml:space="preserve">4) заявитель или его представитель для получения документа, указанного в подподпункте «б», абзацах втором, четвертом подподпункта </w:t>
      </w:r>
      <w:r w:rsidRPr="00BE16E6">
        <w:rPr>
          <w:kern w:val="2"/>
          <w:sz w:val="24"/>
          <w:szCs w:val="24"/>
          <w:u w:val="single"/>
        </w:rPr>
        <w:t>«р»</w:t>
      </w:r>
      <w:r w:rsidRPr="00BE16E6">
        <w:rPr>
          <w:kern w:val="2"/>
          <w:sz w:val="24"/>
          <w:szCs w:val="24"/>
        </w:rPr>
        <w:t xml:space="preserve">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 обращается к председателю СНТ или ОНТ, членом которого заявитель является;</w:t>
      </w:r>
    </w:p>
    <w:p w:rsidR="00F3555A" w:rsidRPr="00BE16E6" w:rsidRDefault="00F3555A" w:rsidP="00F3555A">
      <w:pPr>
        <w:adjustRightInd w:val="0"/>
        <w:ind w:firstLine="709"/>
        <w:jc w:val="both"/>
        <w:rPr>
          <w:kern w:val="2"/>
          <w:sz w:val="24"/>
          <w:szCs w:val="24"/>
        </w:rPr>
      </w:pPr>
      <w:r w:rsidRPr="00BE16E6">
        <w:rPr>
          <w:kern w:val="2"/>
          <w:sz w:val="24"/>
          <w:szCs w:val="24"/>
        </w:rPr>
        <w:t xml:space="preserve">5) заявитель или его представитель для получения документов, указанных в подподпункте «в», подподпункте «ж», абзаце третьем подподпункта «и», подпункте «к»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 обращается к работодателю по месту работы </w:t>
      </w:r>
      <w:r w:rsidRPr="00C62050">
        <w:rPr>
          <w:kern w:val="2"/>
          <w:sz w:val="24"/>
          <w:szCs w:val="24"/>
        </w:rPr>
        <w:t>заявителя</w:t>
      </w:r>
      <w:r w:rsidRPr="00BE16E6">
        <w:rPr>
          <w:kern w:val="2"/>
          <w:sz w:val="24"/>
          <w:szCs w:val="24"/>
        </w:rPr>
        <w:t xml:space="preserve">; </w:t>
      </w:r>
    </w:p>
    <w:p w:rsidR="00F3555A" w:rsidRPr="00BE16E6" w:rsidRDefault="00F3555A" w:rsidP="00F3555A">
      <w:pPr>
        <w:adjustRightInd w:val="0"/>
        <w:ind w:firstLine="709"/>
        <w:jc w:val="both"/>
        <w:rPr>
          <w:sz w:val="24"/>
          <w:szCs w:val="24"/>
          <w:lang w:eastAsia="ru-RU"/>
        </w:rPr>
      </w:pPr>
      <w:r w:rsidRPr="00BE16E6">
        <w:rPr>
          <w:kern w:val="2"/>
          <w:sz w:val="24"/>
          <w:szCs w:val="24"/>
        </w:rPr>
        <w:t xml:space="preserve">6) заявитель или его представитель для получения документов, указанных в подподпункте «з»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w:t>
      </w:r>
      <w:r w:rsidRPr="00BE16E6">
        <w:rPr>
          <w:sz w:val="24"/>
          <w:szCs w:val="24"/>
          <w:lang w:eastAsia="ru-RU"/>
        </w:rPr>
        <w:t xml:space="preserve">, </w:t>
      </w:r>
      <w:r w:rsidRPr="00BE16E6">
        <w:rPr>
          <w:kern w:val="2"/>
          <w:sz w:val="24"/>
          <w:szCs w:val="24"/>
        </w:rPr>
        <w:t>в случае их отсутствия у заявителя</w:t>
      </w:r>
      <w:r w:rsidRPr="00BE16E6">
        <w:rPr>
          <w:sz w:val="24"/>
          <w:szCs w:val="24"/>
          <w:lang w:eastAsia="ru-RU"/>
        </w:rPr>
        <w:t xml:space="preserve"> обращается в суд, вынесший указанное решение;</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7) </w:t>
      </w:r>
      <w:r w:rsidRPr="00BE16E6">
        <w:rPr>
          <w:kern w:val="2"/>
          <w:sz w:val="24"/>
          <w:szCs w:val="24"/>
        </w:rPr>
        <w:t xml:space="preserve">заявитель или его представитель для получения документов, указанных в подподпунктах «д», «е», «л», </w:t>
      </w:r>
      <w:r w:rsidRPr="00C62050">
        <w:rPr>
          <w:kern w:val="2"/>
          <w:sz w:val="24"/>
          <w:szCs w:val="24"/>
        </w:rPr>
        <w:t>«с» п</w:t>
      </w:r>
      <w:r w:rsidRPr="00BE16E6">
        <w:rPr>
          <w:kern w:val="2"/>
          <w:sz w:val="24"/>
          <w:szCs w:val="24"/>
        </w:rPr>
        <w:t xml:space="preserve">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w:t>
      </w:r>
      <w:r w:rsidRPr="00BE16E6">
        <w:rPr>
          <w:sz w:val="24"/>
          <w:szCs w:val="24"/>
          <w:lang w:eastAsia="ru-RU"/>
        </w:rPr>
        <w:t xml:space="preserve">, </w:t>
      </w:r>
      <w:r w:rsidRPr="00BE16E6">
        <w:rPr>
          <w:kern w:val="2"/>
          <w:sz w:val="24"/>
          <w:szCs w:val="24"/>
        </w:rPr>
        <w:t>в случае их отсутствия у заявителя</w:t>
      </w:r>
      <w:r w:rsidRPr="00BE16E6">
        <w:rPr>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8) </w:t>
      </w:r>
      <w:r w:rsidRPr="00BE16E6">
        <w:rPr>
          <w:kern w:val="2"/>
          <w:sz w:val="24"/>
          <w:szCs w:val="24"/>
        </w:rPr>
        <w:t>заявитель или его представитель для получения документа, указанного в абзаце третьем подподпункта «</w:t>
      </w:r>
      <w:r w:rsidRPr="00BE16E6">
        <w:rPr>
          <w:kern w:val="2"/>
          <w:sz w:val="24"/>
          <w:szCs w:val="24"/>
          <w:u w:val="single"/>
        </w:rPr>
        <w:t>о</w:t>
      </w:r>
      <w:r w:rsidRPr="00BE16E6">
        <w:rPr>
          <w:kern w:val="2"/>
          <w:sz w:val="24"/>
          <w:szCs w:val="24"/>
        </w:rPr>
        <w:t xml:space="preserve">»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w:t>
      </w:r>
      <w:r w:rsidRPr="00BE16E6">
        <w:rPr>
          <w:sz w:val="24"/>
          <w:szCs w:val="24"/>
          <w:lang w:eastAsia="ru-RU"/>
        </w:rPr>
        <w:t xml:space="preserve">, </w:t>
      </w:r>
      <w:r w:rsidRPr="00BE16E6">
        <w:rPr>
          <w:kern w:val="2"/>
          <w:sz w:val="24"/>
          <w:szCs w:val="24"/>
        </w:rPr>
        <w:t>в случае его отсутствия у заявителя</w:t>
      </w:r>
      <w:r w:rsidRPr="00BE16E6">
        <w:rPr>
          <w:sz w:val="24"/>
          <w:szCs w:val="24"/>
          <w:lang w:eastAsia="ru-RU"/>
        </w:rPr>
        <w:t xml:space="preserve">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F3555A" w:rsidRPr="00BE16E6" w:rsidRDefault="00F3555A" w:rsidP="00F3555A">
      <w:pPr>
        <w:adjustRightInd w:val="0"/>
        <w:ind w:firstLine="709"/>
        <w:jc w:val="both"/>
        <w:rPr>
          <w:sz w:val="24"/>
          <w:szCs w:val="24"/>
        </w:rPr>
      </w:pPr>
      <w:r w:rsidRPr="00BE16E6">
        <w:rPr>
          <w:color w:val="000000"/>
          <w:spacing w:val="3"/>
          <w:sz w:val="24"/>
          <w:szCs w:val="24"/>
        </w:rPr>
        <w:t xml:space="preserve">9) </w:t>
      </w:r>
      <w:r w:rsidRPr="00BE16E6">
        <w:rPr>
          <w:kern w:val="2"/>
          <w:sz w:val="24"/>
          <w:szCs w:val="24"/>
        </w:rPr>
        <w:t>заявитель или его представитель для получения документа, указанного в абзаце четвертом подподпункта «</w:t>
      </w:r>
      <w:r w:rsidRPr="00BE16E6">
        <w:rPr>
          <w:kern w:val="2"/>
          <w:sz w:val="24"/>
          <w:szCs w:val="24"/>
          <w:u w:val="single"/>
        </w:rPr>
        <w:t>о</w:t>
      </w:r>
      <w:r w:rsidRPr="00BE16E6">
        <w:rPr>
          <w:kern w:val="2"/>
          <w:sz w:val="24"/>
          <w:szCs w:val="24"/>
        </w:rPr>
        <w:t>», в абзацах четвертом, пятом подподпункта «</w:t>
      </w:r>
      <w:r w:rsidRPr="00BE16E6">
        <w:rPr>
          <w:kern w:val="2"/>
          <w:sz w:val="24"/>
          <w:szCs w:val="24"/>
          <w:u w:val="single"/>
        </w:rPr>
        <w:t>п</w:t>
      </w:r>
      <w:r w:rsidRPr="00BE16E6">
        <w:rPr>
          <w:kern w:val="2"/>
          <w:sz w:val="24"/>
          <w:szCs w:val="24"/>
        </w:rPr>
        <w:t>», абзацах шестом, седьмом  подподпункта «</w:t>
      </w:r>
      <w:r w:rsidRPr="00BE16E6">
        <w:rPr>
          <w:kern w:val="2"/>
          <w:sz w:val="24"/>
          <w:szCs w:val="24"/>
          <w:u w:val="single"/>
        </w:rPr>
        <w:t>р</w:t>
      </w:r>
      <w:r w:rsidRPr="00BE16E6">
        <w:rPr>
          <w:kern w:val="2"/>
          <w:sz w:val="24"/>
          <w:szCs w:val="24"/>
        </w:rPr>
        <w:t xml:space="preserve">»  подпункта 4 пункта </w:t>
      </w:r>
      <w:r w:rsidRPr="00BE16E6">
        <w:rPr>
          <w:kern w:val="2"/>
          <w:sz w:val="24"/>
          <w:szCs w:val="24"/>
          <w:u w:val="single"/>
        </w:rPr>
        <w:t>17</w:t>
      </w:r>
      <w:r w:rsidRPr="00BE16E6">
        <w:rPr>
          <w:kern w:val="2"/>
          <w:sz w:val="24"/>
          <w:szCs w:val="24"/>
        </w:rPr>
        <w:t xml:space="preserve"> настоящего административного регламента</w:t>
      </w:r>
      <w:r w:rsidRPr="00BE16E6">
        <w:rPr>
          <w:sz w:val="24"/>
          <w:szCs w:val="24"/>
          <w:lang w:eastAsia="ru-RU"/>
        </w:rPr>
        <w:t xml:space="preserve">, </w:t>
      </w:r>
      <w:r w:rsidRPr="00BE16E6">
        <w:rPr>
          <w:kern w:val="2"/>
          <w:sz w:val="24"/>
          <w:szCs w:val="24"/>
        </w:rPr>
        <w:t>в случае его отсутствия у заявителя</w:t>
      </w:r>
      <w:r w:rsidRPr="00BE16E6">
        <w:rPr>
          <w:sz w:val="24"/>
          <w:szCs w:val="24"/>
          <w:lang w:eastAsia="ru-RU"/>
        </w:rPr>
        <w:t xml:space="preserve"> обращается в </w:t>
      </w:r>
      <w:r w:rsidRPr="00BE16E6">
        <w:rPr>
          <w:sz w:val="24"/>
          <w:szCs w:val="24"/>
        </w:rPr>
        <w:t xml:space="preserve">орган местного </w:t>
      </w:r>
      <w:r w:rsidRPr="00BE16E6">
        <w:rPr>
          <w:sz w:val="24"/>
          <w:szCs w:val="24"/>
        </w:rPr>
        <w:lastRenderedPageBreak/>
        <w:t>самоуправления муниципального образования Иркутской области по месту нахождения затопленного земельного участка;</w:t>
      </w:r>
    </w:p>
    <w:p w:rsidR="00F3555A" w:rsidRPr="00BE16E6" w:rsidRDefault="00F3555A" w:rsidP="00F3555A">
      <w:pPr>
        <w:adjustRightInd w:val="0"/>
        <w:ind w:firstLine="709"/>
        <w:jc w:val="both"/>
        <w:rPr>
          <w:color w:val="000000"/>
          <w:spacing w:val="3"/>
          <w:sz w:val="24"/>
          <w:szCs w:val="24"/>
        </w:rPr>
      </w:pPr>
      <w:r w:rsidRPr="00BE16E6">
        <w:rPr>
          <w:sz w:val="24"/>
          <w:szCs w:val="24"/>
        </w:rPr>
        <w:t xml:space="preserve">10) заявитель или его представитель для получения документа, указанного в абзаце втором подподпункта «и» подпункта 4 пункта </w:t>
      </w:r>
      <w:r w:rsidRPr="00BE16E6">
        <w:rPr>
          <w:sz w:val="24"/>
          <w:szCs w:val="24"/>
          <w:u w:val="single"/>
        </w:rPr>
        <w:t>17</w:t>
      </w:r>
      <w:r w:rsidRPr="00BE16E6">
        <w:rPr>
          <w:sz w:val="24"/>
          <w:szCs w:val="24"/>
        </w:rPr>
        <w:t xml:space="preserve">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в которой заявитель проходил обучение.</w:t>
      </w:r>
    </w:p>
    <w:p w:rsidR="00F3555A" w:rsidRPr="00BE16E6" w:rsidRDefault="00F3555A" w:rsidP="00F3555A">
      <w:pPr>
        <w:adjustRightInd w:val="0"/>
        <w:ind w:firstLine="709"/>
        <w:jc w:val="both"/>
        <w:rPr>
          <w:kern w:val="2"/>
          <w:sz w:val="24"/>
          <w:szCs w:val="24"/>
        </w:rPr>
      </w:pPr>
      <w:r w:rsidRPr="00BE16E6">
        <w:rPr>
          <w:kern w:val="2"/>
          <w:sz w:val="24"/>
          <w:szCs w:val="24"/>
        </w:rPr>
        <w:t xml:space="preserve">19. Заявитель или его представитель представляет (направляет) заявление и документы, указанные в пункте </w:t>
      </w:r>
      <w:r w:rsidRPr="00BE16E6">
        <w:rPr>
          <w:kern w:val="2"/>
          <w:sz w:val="24"/>
          <w:szCs w:val="24"/>
          <w:u w:val="single"/>
        </w:rPr>
        <w:t>17</w:t>
      </w:r>
      <w:r w:rsidRPr="00BE16E6">
        <w:rPr>
          <w:kern w:val="2"/>
          <w:sz w:val="24"/>
          <w:szCs w:val="24"/>
        </w:rPr>
        <w:t xml:space="preserve"> настоящего административного регламента, одним из следующих способов:</w:t>
      </w:r>
    </w:p>
    <w:p w:rsidR="00F3555A" w:rsidRPr="00BE16E6" w:rsidRDefault="00F3555A" w:rsidP="00F3555A">
      <w:pPr>
        <w:adjustRightInd w:val="0"/>
        <w:ind w:firstLine="709"/>
        <w:jc w:val="both"/>
        <w:rPr>
          <w:kern w:val="2"/>
          <w:sz w:val="24"/>
          <w:szCs w:val="24"/>
        </w:rPr>
      </w:pPr>
      <w:r w:rsidRPr="00BE16E6">
        <w:rPr>
          <w:kern w:val="2"/>
          <w:sz w:val="24"/>
          <w:szCs w:val="24"/>
        </w:rPr>
        <w:t>1) путем личного обращения в администрацию;</w:t>
      </w:r>
    </w:p>
    <w:p w:rsidR="00F3555A" w:rsidRPr="00BE16E6" w:rsidRDefault="00F3555A" w:rsidP="00F3555A">
      <w:pPr>
        <w:adjustRightInd w:val="0"/>
        <w:ind w:firstLine="709"/>
        <w:jc w:val="both"/>
        <w:rPr>
          <w:kern w:val="2"/>
          <w:sz w:val="24"/>
          <w:szCs w:val="24"/>
        </w:rPr>
      </w:pPr>
      <w:r w:rsidRPr="00BE16E6">
        <w:rPr>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3555A" w:rsidRPr="00BE16E6" w:rsidRDefault="00F3555A" w:rsidP="00F3555A">
      <w:pPr>
        <w:adjustRightInd w:val="0"/>
        <w:ind w:firstLine="709"/>
        <w:jc w:val="both"/>
        <w:rPr>
          <w:kern w:val="2"/>
          <w:sz w:val="24"/>
          <w:szCs w:val="24"/>
        </w:rPr>
      </w:pPr>
      <w:r w:rsidRPr="00BE16E6">
        <w:rPr>
          <w:kern w:val="2"/>
          <w:sz w:val="24"/>
          <w:szCs w:val="24"/>
        </w:rPr>
        <w:t>3) через личный кабинет на Портале;</w:t>
      </w:r>
    </w:p>
    <w:p w:rsidR="00F3555A" w:rsidRPr="00BE16E6" w:rsidRDefault="00F3555A" w:rsidP="00F3555A">
      <w:pPr>
        <w:adjustRightInd w:val="0"/>
        <w:ind w:firstLine="709"/>
        <w:jc w:val="both"/>
        <w:rPr>
          <w:kern w:val="2"/>
          <w:sz w:val="24"/>
          <w:szCs w:val="24"/>
        </w:rPr>
      </w:pPr>
      <w:r w:rsidRPr="00BE16E6">
        <w:rPr>
          <w:kern w:val="2"/>
          <w:sz w:val="24"/>
          <w:szCs w:val="24"/>
        </w:rPr>
        <w:t>4) путем направления на официальный адрес электронной почты администрации.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E16E6">
        <w:rPr>
          <w:kern w:val="2"/>
          <w:sz w:val="24"/>
          <w:szCs w:val="24"/>
          <w:u w:val="single"/>
          <w:lang w:eastAsia="ru-RU"/>
        </w:rPr>
        <w:t>16, 17</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21. Требования к документам, представляемым заявителем</w:t>
      </w:r>
      <w:r w:rsidRPr="00BE16E6">
        <w:rPr>
          <w:sz w:val="24"/>
          <w:szCs w:val="24"/>
        </w:rPr>
        <w:t xml:space="preserve"> </w:t>
      </w:r>
      <w:r w:rsidRPr="00BE16E6">
        <w:rPr>
          <w:kern w:val="2"/>
          <w:sz w:val="24"/>
          <w:szCs w:val="24"/>
          <w:lang w:eastAsia="ru-RU"/>
        </w:rPr>
        <w:t>или его представителем:</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BE16E6">
        <w:rPr>
          <w:kern w:val="2"/>
          <w:sz w:val="24"/>
          <w:szCs w:val="24"/>
          <w:u w:val="single"/>
          <w:lang w:eastAsia="ru-RU"/>
        </w:rPr>
        <w:t>57</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2) тексты документов должны быть написаны разборчиво;</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3) документы не должны иметь подчисток, приписок, зачеркнутых слов и не оговоренных в них исправлений;</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4) документы не должны быть исполнены карандашом;</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3555A" w:rsidRPr="00C62050" w:rsidRDefault="00F3555A" w:rsidP="00F3555A">
      <w:pPr>
        <w:adjustRightInd w:val="0"/>
        <w:ind w:firstLine="709"/>
        <w:jc w:val="both"/>
        <w:rPr>
          <w:kern w:val="2"/>
          <w:sz w:val="24"/>
          <w:szCs w:val="24"/>
          <w:lang w:eastAsia="ru-RU"/>
        </w:rPr>
      </w:pPr>
      <w:bookmarkStart w:id="0" w:name="Par232"/>
      <w:bookmarkEnd w:id="0"/>
      <w:r w:rsidRPr="00C62050">
        <w:rPr>
          <w:kern w:val="2"/>
          <w:sz w:val="24"/>
          <w:szCs w:val="24"/>
          <w:lang w:eastAsia="ru-RU"/>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F3555A" w:rsidRPr="00BE16E6" w:rsidRDefault="00F3555A" w:rsidP="00F3555A">
      <w:pPr>
        <w:adjustRightInd w:val="0"/>
        <w:ind w:firstLine="709"/>
        <w:jc w:val="both"/>
        <w:rPr>
          <w:kern w:val="2"/>
          <w:sz w:val="24"/>
          <w:szCs w:val="24"/>
        </w:rPr>
      </w:pPr>
      <w:r w:rsidRPr="00BE16E6">
        <w:rPr>
          <w:kern w:val="2"/>
          <w:sz w:val="24"/>
          <w:szCs w:val="24"/>
        </w:rPr>
        <w:t>1) выписка из Единого государственного реестра юридических лиц (далее – ЕГРЮЛ) (для заявителей, являющихся юридическими лицами);</w:t>
      </w:r>
    </w:p>
    <w:p w:rsidR="00F3555A" w:rsidRPr="00BE16E6" w:rsidRDefault="00F3555A" w:rsidP="00F3555A">
      <w:pPr>
        <w:adjustRightInd w:val="0"/>
        <w:ind w:firstLine="709"/>
        <w:jc w:val="both"/>
        <w:rPr>
          <w:sz w:val="24"/>
          <w:szCs w:val="24"/>
          <w:lang w:eastAsia="ru-RU"/>
        </w:rPr>
      </w:pPr>
      <w:r w:rsidRPr="00BE16E6">
        <w:rPr>
          <w:kern w:val="2"/>
          <w:sz w:val="24"/>
          <w:szCs w:val="24"/>
        </w:rPr>
        <w:t xml:space="preserve">2) </w:t>
      </w:r>
      <w:r w:rsidRPr="00BE16E6">
        <w:rPr>
          <w:sz w:val="24"/>
          <w:szCs w:val="24"/>
          <w:lang w:eastAsia="ru-RU"/>
        </w:rPr>
        <w:t>выписка из ЕГРЮЛ в отношении СНТ или ОНТ;</w:t>
      </w:r>
    </w:p>
    <w:p w:rsidR="00F3555A" w:rsidRPr="00BE16E6" w:rsidRDefault="00F3555A" w:rsidP="00F3555A">
      <w:pPr>
        <w:adjustRightInd w:val="0"/>
        <w:ind w:firstLine="709"/>
        <w:jc w:val="both"/>
        <w:rPr>
          <w:sz w:val="24"/>
          <w:szCs w:val="24"/>
        </w:rPr>
      </w:pPr>
      <w:r w:rsidRPr="00BE16E6">
        <w:rPr>
          <w:sz w:val="24"/>
          <w:szCs w:val="24"/>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3555A" w:rsidRPr="00BE16E6" w:rsidRDefault="00F3555A" w:rsidP="00F3555A">
      <w:pPr>
        <w:adjustRightInd w:val="0"/>
        <w:ind w:firstLine="709"/>
        <w:jc w:val="both"/>
        <w:rPr>
          <w:kern w:val="2"/>
          <w:sz w:val="24"/>
          <w:szCs w:val="24"/>
        </w:rPr>
      </w:pPr>
      <w:r w:rsidRPr="00BE16E6">
        <w:rPr>
          <w:kern w:val="2"/>
          <w:sz w:val="24"/>
          <w:szCs w:val="24"/>
        </w:rPr>
        <w:t xml:space="preserve">4) выписка из ЕГРН </w:t>
      </w:r>
      <w:r w:rsidRPr="00BE16E6">
        <w:rPr>
          <w:sz w:val="24"/>
          <w:szCs w:val="24"/>
        </w:rPr>
        <w:t>об объекте недвижимости (об испрашиваемом земельном участке);</w:t>
      </w:r>
    </w:p>
    <w:p w:rsidR="00F3555A" w:rsidRPr="00BE16E6" w:rsidRDefault="00F3555A" w:rsidP="00F3555A">
      <w:pPr>
        <w:adjustRightInd w:val="0"/>
        <w:ind w:firstLine="709"/>
        <w:jc w:val="both"/>
        <w:rPr>
          <w:sz w:val="24"/>
          <w:szCs w:val="24"/>
        </w:rPr>
      </w:pPr>
      <w:r w:rsidRPr="00BE16E6">
        <w:rPr>
          <w:kern w:val="2"/>
          <w:sz w:val="24"/>
          <w:szCs w:val="24"/>
        </w:rPr>
        <w:t>5)</w:t>
      </w:r>
      <w:r w:rsidRPr="00BE16E6">
        <w:rPr>
          <w:i/>
          <w:kern w:val="2"/>
          <w:sz w:val="24"/>
          <w:szCs w:val="24"/>
          <w:lang w:eastAsia="ru-RU"/>
        </w:rPr>
        <w:t xml:space="preserve"> </w:t>
      </w:r>
      <w:r w:rsidRPr="00BE16E6">
        <w:rPr>
          <w:sz w:val="24"/>
          <w:szCs w:val="24"/>
        </w:rPr>
        <w:t>утвержденный проект межевания территории;</w:t>
      </w:r>
    </w:p>
    <w:p w:rsidR="00F3555A" w:rsidRPr="00BE16E6" w:rsidRDefault="00F3555A" w:rsidP="00F3555A">
      <w:pPr>
        <w:adjustRightInd w:val="0"/>
        <w:ind w:firstLine="709"/>
        <w:jc w:val="both"/>
        <w:rPr>
          <w:kern w:val="2"/>
          <w:sz w:val="24"/>
          <w:szCs w:val="24"/>
          <w:lang w:eastAsia="ru-RU"/>
        </w:rPr>
      </w:pPr>
      <w:r w:rsidRPr="00BE16E6">
        <w:rPr>
          <w:sz w:val="24"/>
          <w:szCs w:val="24"/>
        </w:rPr>
        <w:t>6) выписка из ЕГРН об объекте недвижимости (о здании и (или) сооружении), расположенном (расположенных) на испрашиваемом земельном участке)</w:t>
      </w:r>
      <w:r w:rsidRPr="00BE16E6">
        <w:rPr>
          <w:kern w:val="2"/>
          <w:sz w:val="24"/>
          <w:szCs w:val="24"/>
          <w:lang w:eastAsia="ru-RU"/>
        </w:rPr>
        <w:t>;</w:t>
      </w:r>
    </w:p>
    <w:p w:rsidR="00F3555A" w:rsidRPr="00BE16E6" w:rsidRDefault="00F3555A" w:rsidP="00F3555A">
      <w:pPr>
        <w:adjustRightInd w:val="0"/>
        <w:ind w:firstLine="709"/>
        <w:jc w:val="both"/>
        <w:rPr>
          <w:sz w:val="24"/>
          <w:szCs w:val="24"/>
          <w:lang w:eastAsia="ru-RU"/>
        </w:rPr>
      </w:pPr>
      <w:r w:rsidRPr="00BE16E6">
        <w:rPr>
          <w:sz w:val="24"/>
          <w:szCs w:val="24"/>
        </w:rPr>
        <w:t>7) д</w:t>
      </w:r>
      <w:r w:rsidRPr="00BE16E6">
        <w:rPr>
          <w:sz w:val="24"/>
          <w:szCs w:val="24"/>
          <w:lang w:eastAsia="ru-RU"/>
        </w:rPr>
        <w:t xml:space="preserve">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BE16E6">
        <w:rPr>
          <w:sz w:val="24"/>
          <w:szCs w:val="24"/>
          <w:lang w:eastAsia="ru-RU"/>
        </w:rPr>
        <w:lastRenderedPageBreak/>
        <w:t>ЕГРН;</w:t>
      </w:r>
    </w:p>
    <w:p w:rsidR="00F3555A" w:rsidRPr="00BE16E6" w:rsidRDefault="00F3555A" w:rsidP="00F3555A">
      <w:pPr>
        <w:adjustRightInd w:val="0"/>
        <w:ind w:firstLine="709"/>
        <w:jc w:val="both"/>
        <w:rPr>
          <w:sz w:val="24"/>
          <w:szCs w:val="24"/>
        </w:rPr>
      </w:pPr>
      <w:r w:rsidRPr="00BE16E6">
        <w:rPr>
          <w:sz w:val="24"/>
          <w:szCs w:val="24"/>
        </w:rPr>
        <w:t xml:space="preserve">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31" w:history="1">
        <w:r w:rsidRPr="00BE16E6">
          <w:rPr>
            <w:sz w:val="24"/>
            <w:szCs w:val="24"/>
          </w:rPr>
          <w:t>указа</w:t>
        </w:r>
      </w:hyperlink>
      <w:r w:rsidRPr="00BE16E6">
        <w:rPr>
          <w:sz w:val="24"/>
          <w:szCs w:val="24"/>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F3555A" w:rsidRPr="00BE16E6" w:rsidRDefault="00F3555A" w:rsidP="00F3555A">
      <w:pPr>
        <w:adjustRightInd w:val="0"/>
        <w:ind w:firstLine="709"/>
        <w:jc w:val="both"/>
        <w:rPr>
          <w:sz w:val="24"/>
          <w:szCs w:val="24"/>
          <w:lang w:eastAsia="ru-RU"/>
        </w:rPr>
      </w:pPr>
      <w:r w:rsidRPr="00BE16E6">
        <w:rPr>
          <w:sz w:val="24"/>
          <w:szCs w:val="24"/>
        </w:rPr>
        <w:t xml:space="preserve">9) </w:t>
      </w:r>
      <w:r w:rsidRPr="00BE16E6">
        <w:rPr>
          <w:sz w:val="24"/>
          <w:szCs w:val="24"/>
          <w:lang w:eastAsia="ru-RU"/>
        </w:rPr>
        <w:t>договор аренды земельного участка, заключенный с администрацией;</w:t>
      </w:r>
    </w:p>
    <w:p w:rsidR="00F3555A" w:rsidRPr="00BE16E6" w:rsidRDefault="00F3555A" w:rsidP="00F3555A">
      <w:pPr>
        <w:adjustRightInd w:val="0"/>
        <w:ind w:firstLine="709"/>
        <w:jc w:val="both"/>
        <w:rPr>
          <w:sz w:val="24"/>
          <w:szCs w:val="24"/>
          <w:lang w:eastAsia="ru-RU"/>
        </w:rPr>
      </w:pPr>
      <w:r w:rsidRPr="00BE16E6">
        <w:rPr>
          <w:sz w:val="24"/>
          <w:szCs w:val="24"/>
          <w:lang w:eastAsia="ru-RU"/>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11) выписка из ЕГРН о правах отдельного лица на имевшиеся (имеющиеся) у него объекты недвижимости в отношении заявителя;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12)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3555A" w:rsidRPr="00C62050" w:rsidRDefault="00F3555A" w:rsidP="00F3555A">
      <w:pPr>
        <w:adjustRightInd w:val="0"/>
        <w:ind w:firstLine="709"/>
        <w:jc w:val="both"/>
        <w:rPr>
          <w:sz w:val="24"/>
          <w:szCs w:val="24"/>
          <w:lang w:eastAsia="ru-RU"/>
        </w:rPr>
      </w:pPr>
      <w:r w:rsidRPr="00BE16E6">
        <w:rPr>
          <w:sz w:val="24"/>
          <w:szCs w:val="24"/>
          <w:lang w:eastAsia="ru-RU"/>
        </w:rPr>
        <w:t xml:space="preserve">13) свидетельство о смерти одного из родителей </w:t>
      </w:r>
      <w:r w:rsidRPr="00C62050">
        <w:rPr>
          <w:sz w:val="24"/>
          <w:szCs w:val="24"/>
          <w:lang w:eastAsia="ru-RU"/>
        </w:rPr>
        <w:t>(за исключением выданного компетентными органами иностранного государства);</w:t>
      </w:r>
    </w:p>
    <w:p w:rsidR="00F3555A" w:rsidRPr="00C62050" w:rsidRDefault="00F3555A" w:rsidP="00F3555A">
      <w:pPr>
        <w:adjustRightInd w:val="0"/>
        <w:ind w:firstLine="709"/>
        <w:jc w:val="both"/>
        <w:rPr>
          <w:sz w:val="24"/>
          <w:szCs w:val="24"/>
          <w:lang w:eastAsia="ru-RU"/>
        </w:rPr>
      </w:pPr>
      <w:r w:rsidRPr="00C62050">
        <w:rPr>
          <w:sz w:val="24"/>
          <w:szCs w:val="24"/>
          <w:lang w:eastAsia="ru-RU"/>
        </w:rPr>
        <w:t>14) свидетельство о расторжении брака (за исключением выданного компетентными органами иностранного государства);</w:t>
      </w:r>
    </w:p>
    <w:p w:rsidR="00F3555A" w:rsidRPr="00C62050" w:rsidRDefault="00F3555A" w:rsidP="00F3555A">
      <w:pPr>
        <w:adjustRightInd w:val="0"/>
        <w:ind w:firstLine="709"/>
        <w:jc w:val="both"/>
        <w:rPr>
          <w:sz w:val="24"/>
          <w:szCs w:val="24"/>
          <w:lang w:eastAsia="ru-RU"/>
        </w:rPr>
      </w:pPr>
      <w:r w:rsidRPr="00C62050">
        <w:rPr>
          <w:sz w:val="24"/>
          <w:szCs w:val="24"/>
          <w:lang w:eastAsia="ru-RU"/>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3555A" w:rsidRPr="00C62050" w:rsidRDefault="00F3555A" w:rsidP="00F3555A">
      <w:pPr>
        <w:adjustRightInd w:val="0"/>
        <w:ind w:firstLine="709"/>
        <w:jc w:val="both"/>
        <w:rPr>
          <w:sz w:val="24"/>
          <w:szCs w:val="24"/>
          <w:lang w:eastAsia="ru-RU"/>
        </w:rPr>
      </w:pPr>
      <w:r w:rsidRPr="00C62050">
        <w:rPr>
          <w:sz w:val="24"/>
          <w:szCs w:val="24"/>
          <w:lang w:eastAsia="ru-RU"/>
        </w:rPr>
        <w:t>16) свидетельство о заключении брака (за исключением выданного компетентными органами иностранного государства);;</w:t>
      </w:r>
    </w:p>
    <w:p w:rsidR="00F3555A" w:rsidRPr="00C62050" w:rsidRDefault="00F3555A" w:rsidP="00F3555A">
      <w:pPr>
        <w:adjustRightInd w:val="0"/>
        <w:ind w:firstLine="709"/>
        <w:jc w:val="both"/>
        <w:rPr>
          <w:sz w:val="24"/>
          <w:szCs w:val="24"/>
          <w:lang w:eastAsia="ru-RU"/>
        </w:rPr>
      </w:pPr>
      <w:r w:rsidRPr="00C62050">
        <w:rPr>
          <w:sz w:val="24"/>
          <w:szCs w:val="24"/>
          <w:lang w:eastAsia="ru-RU"/>
        </w:rPr>
        <w:t>17) документ, подтверждающий принадлежность гражданина к коренным малочисленным народам Севера, Сибири и Дальнего Востока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18) выписка из ЕГРЮЛ либо выписка из </w:t>
      </w:r>
      <w:r w:rsidRPr="00BE16E6">
        <w:rPr>
          <w:kern w:val="2"/>
          <w:sz w:val="24"/>
          <w:szCs w:val="24"/>
        </w:rPr>
        <w:t>Единого государственного реестра индивидуальных предпринимателей</w:t>
      </w:r>
      <w:r w:rsidRPr="00BE16E6">
        <w:rPr>
          <w:sz w:val="24"/>
          <w:szCs w:val="24"/>
          <w:lang w:eastAsia="ru-RU"/>
        </w:rPr>
        <w:t xml:space="preserve"> в отношении работодателя;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19) выписка из ЕГРН о правах отдельного лица на имевшиеся (имеющиеся) у него объекты недвижимости в отношении членов семьи;</w:t>
      </w:r>
    </w:p>
    <w:p w:rsidR="00F3555A" w:rsidRPr="00BE16E6" w:rsidRDefault="00F3555A" w:rsidP="00F3555A">
      <w:pPr>
        <w:adjustRightInd w:val="0"/>
        <w:ind w:firstLine="709"/>
        <w:jc w:val="both"/>
        <w:rPr>
          <w:sz w:val="24"/>
          <w:szCs w:val="24"/>
          <w:lang w:eastAsia="ru-RU"/>
        </w:rPr>
      </w:pPr>
      <w:r w:rsidRPr="00BE16E6">
        <w:rPr>
          <w:sz w:val="24"/>
          <w:szCs w:val="24"/>
          <w:lang w:eastAsia="ru-RU"/>
        </w:rPr>
        <w:t>20) акт органа опеки и попечительства о назначении опекуна или попечителя;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3555A" w:rsidRPr="00BE16E6" w:rsidRDefault="00F3555A" w:rsidP="00F3555A">
      <w:pPr>
        <w:adjustRightInd w:val="0"/>
        <w:ind w:firstLine="709"/>
        <w:jc w:val="both"/>
        <w:rPr>
          <w:sz w:val="24"/>
          <w:szCs w:val="24"/>
          <w:lang w:eastAsia="ru-RU"/>
        </w:rPr>
      </w:pPr>
      <w:r w:rsidRPr="00BE16E6">
        <w:rPr>
          <w:sz w:val="24"/>
          <w:szCs w:val="24"/>
          <w:lang w:eastAsia="ru-RU"/>
        </w:rPr>
        <w:t>22)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23)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3555A" w:rsidRPr="00BE16E6" w:rsidRDefault="00F3555A" w:rsidP="00F3555A">
      <w:pPr>
        <w:adjustRightInd w:val="0"/>
        <w:ind w:firstLine="709"/>
        <w:jc w:val="both"/>
        <w:rPr>
          <w:sz w:val="24"/>
          <w:szCs w:val="24"/>
          <w:lang w:eastAsia="ru-RU"/>
        </w:rPr>
      </w:pPr>
      <w:r w:rsidRPr="00BE16E6">
        <w:rPr>
          <w:sz w:val="24"/>
          <w:szCs w:val="24"/>
          <w:lang w:eastAsia="ru-RU"/>
        </w:rPr>
        <w:t>24) выписка из ЕГРН об объекте недвижимости в отношении жилого дома, расположенного на испрашиваемом земельном участке;</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25)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w:t>
      </w:r>
      <w:r w:rsidRPr="00BE16E6">
        <w:rPr>
          <w:sz w:val="24"/>
          <w:szCs w:val="24"/>
          <w:lang w:eastAsia="ru-RU"/>
        </w:rPr>
        <w:lastRenderedPageBreak/>
        <w:t>«Об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26)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27)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28)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29)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30)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3555A" w:rsidRPr="00BE16E6" w:rsidRDefault="00F3555A" w:rsidP="00F3555A">
      <w:pPr>
        <w:adjustRightInd w:val="0"/>
        <w:ind w:firstLine="709"/>
        <w:jc w:val="both"/>
        <w:rPr>
          <w:sz w:val="24"/>
          <w:szCs w:val="24"/>
          <w:lang w:eastAsia="ru-RU"/>
        </w:rPr>
      </w:pPr>
      <w:r w:rsidRPr="00BE16E6">
        <w:rPr>
          <w:sz w:val="24"/>
          <w:szCs w:val="24"/>
          <w:lang w:eastAsia="ru-RU"/>
        </w:rPr>
        <w:t>31)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32) заключение Енисейского бассейнового водного управления Федерального агентства водных ресурсов о нахождении (ненахождении) земельного участка в границах водоохранной зоны, в пределах береговой полосы;</w:t>
      </w:r>
    </w:p>
    <w:p w:rsidR="00F3555A" w:rsidRPr="00BE16E6" w:rsidRDefault="00F3555A" w:rsidP="00F3555A">
      <w:pPr>
        <w:adjustRightInd w:val="0"/>
        <w:ind w:firstLine="709"/>
        <w:jc w:val="both"/>
        <w:rPr>
          <w:sz w:val="24"/>
          <w:szCs w:val="24"/>
          <w:lang w:eastAsia="ru-RU"/>
        </w:rPr>
      </w:pPr>
      <w:r w:rsidRPr="00BE16E6">
        <w:rPr>
          <w:sz w:val="24"/>
          <w:szCs w:val="24"/>
          <w:lang w:eastAsia="ru-RU"/>
        </w:rPr>
        <w:t>33) сведения о регистрации заявителя (заявителей) по месту пребывания;</w:t>
      </w:r>
    </w:p>
    <w:p w:rsidR="00F3555A" w:rsidRPr="00C62050" w:rsidRDefault="00F3555A" w:rsidP="00F3555A">
      <w:pPr>
        <w:adjustRightInd w:val="0"/>
        <w:ind w:firstLine="709"/>
        <w:jc w:val="both"/>
        <w:rPr>
          <w:sz w:val="24"/>
          <w:szCs w:val="24"/>
          <w:lang w:eastAsia="ru-RU"/>
        </w:rPr>
      </w:pPr>
      <w:r w:rsidRPr="00C62050">
        <w:rPr>
          <w:sz w:val="24"/>
          <w:szCs w:val="24"/>
          <w:lang w:eastAsia="ru-RU"/>
        </w:rPr>
        <w:t>34) сведения о трудовой деятельности за периоды с 1 января 2020 года, оформленные в установленном законодательством порядке;</w:t>
      </w:r>
    </w:p>
    <w:p w:rsidR="00F3555A" w:rsidRPr="00C62050" w:rsidRDefault="00F3555A" w:rsidP="00F3555A">
      <w:pPr>
        <w:adjustRightInd w:val="0"/>
        <w:ind w:firstLine="709"/>
        <w:jc w:val="both"/>
        <w:rPr>
          <w:sz w:val="24"/>
          <w:szCs w:val="24"/>
          <w:lang w:eastAsia="ru-RU"/>
        </w:rPr>
      </w:pPr>
      <w:r w:rsidRPr="00C62050">
        <w:rPr>
          <w:sz w:val="24"/>
          <w:szCs w:val="24"/>
          <w:lang w:eastAsia="ru-RU"/>
        </w:rPr>
        <w:t>35) сведения, подтверждающие факт установления инвалидности;</w:t>
      </w:r>
    </w:p>
    <w:p w:rsidR="00F3555A" w:rsidRPr="00C62050" w:rsidRDefault="00F3555A" w:rsidP="00F3555A">
      <w:pPr>
        <w:adjustRightInd w:val="0"/>
        <w:ind w:firstLine="709"/>
        <w:jc w:val="both"/>
        <w:rPr>
          <w:sz w:val="24"/>
          <w:szCs w:val="24"/>
          <w:lang w:eastAsia="ru-RU"/>
        </w:rPr>
      </w:pPr>
      <w:r w:rsidRPr="00C62050">
        <w:rPr>
          <w:sz w:val="24"/>
          <w:szCs w:val="24"/>
          <w:lang w:eastAsia="ru-RU"/>
        </w:rPr>
        <w:t xml:space="preserve">36) документ об образовании (за исключением документа об образовании, выданного </w:t>
      </w:r>
      <w:r w:rsidRPr="00C62050">
        <w:rPr>
          <w:sz w:val="24"/>
          <w:szCs w:val="24"/>
          <w:lang w:eastAsia="ru-RU"/>
        </w:rPr>
        <w:lastRenderedPageBreak/>
        <w:t>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F3555A" w:rsidRPr="00BE16E6" w:rsidRDefault="00F3555A" w:rsidP="00F3555A">
      <w:pPr>
        <w:adjustRightInd w:val="0"/>
        <w:ind w:firstLine="709"/>
        <w:jc w:val="both"/>
        <w:rPr>
          <w:kern w:val="2"/>
          <w:sz w:val="24"/>
          <w:szCs w:val="24"/>
        </w:rPr>
      </w:pPr>
      <w:r w:rsidRPr="00BE16E6">
        <w:rPr>
          <w:kern w:val="2"/>
          <w:sz w:val="24"/>
          <w:szCs w:val="24"/>
          <w:lang w:eastAsia="ru-RU"/>
        </w:rPr>
        <w:t xml:space="preserve">23. Для получения документов, указанных в пункте </w:t>
      </w:r>
      <w:r w:rsidRPr="00BE16E6">
        <w:rPr>
          <w:kern w:val="2"/>
          <w:sz w:val="24"/>
          <w:szCs w:val="24"/>
          <w:u w:val="single"/>
          <w:lang w:eastAsia="ru-RU"/>
        </w:rPr>
        <w:t>22</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BE16E6">
        <w:rPr>
          <w:kern w:val="2"/>
          <w:sz w:val="24"/>
          <w:szCs w:val="24"/>
          <w:u w:val="single"/>
          <w:lang w:eastAsia="ru-RU"/>
        </w:rPr>
        <w:t>10 и 80</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с запросом </w:t>
      </w:r>
      <w:r w:rsidRPr="00BE16E6">
        <w:rPr>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3555A" w:rsidRPr="00BE16E6" w:rsidRDefault="00F3555A" w:rsidP="00F3555A">
      <w:pPr>
        <w:adjustRightInd w:val="0"/>
        <w:ind w:firstLine="709"/>
        <w:jc w:val="both"/>
        <w:rPr>
          <w:kern w:val="2"/>
          <w:sz w:val="24"/>
          <w:szCs w:val="24"/>
        </w:rPr>
      </w:pPr>
      <w:r w:rsidRPr="00BE16E6">
        <w:rPr>
          <w:kern w:val="2"/>
          <w:sz w:val="24"/>
          <w:szCs w:val="24"/>
        </w:rPr>
        <w:t xml:space="preserve">24. Заявитель или его представитель вправе представить в администрацию документы, указанные в пункте </w:t>
      </w:r>
      <w:r w:rsidRPr="00BE16E6">
        <w:rPr>
          <w:kern w:val="2"/>
          <w:sz w:val="24"/>
          <w:szCs w:val="24"/>
          <w:u w:val="single"/>
        </w:rPr>
        <w:t>22</w:t>
      </w:r>
      <w:r w:rsidRPr="00BE16E6">
        <w:rPr>
          <w:kern w:val="2"/>
          <w:sz w:val="24"/>
          <w:szCs w:val="24"/>
        </w:rPr>
        <w:t xml:space="preserve"> настоящего административного регламента, способами, установленными в пункте </w:t>
      </w:r>
      <w:r w:rsidRPr="00BE16E6">
        <w:rPr>
          <w:kern w:val="2"/>
          <w:sz w:val="24"/>
          <w:szCs w:val="24"/>
          <w:u w:val="single"/>
        </w:rPr>
        <w:t>19</w:t>
      </w:r>
      <w:r w:rsidRPr="00BE16E6">
        <w:rPr>
          <w:kern w:val="2"/>
          <w:sz w:val="24"/>
          <w:szCs w:val="24"/>
        </w:rPr>
        <w:t xml:space="preserve"> настоящего административного регламента.</w:t>
      </w:r>
    </w:p>
    <w:p w:rsidR="00F3555A" w:rsidRPr="00C62050" w:rsidRDefault="00F3555A" w:rsidP="00F3555A">
      <w:pPr>
        <w:adjustRightInd w:val="0"/>
        <w:ind w:firstLine="709"/>
        <w:jc w:val="both"/>
        <w:rPr>
          <w:kern w:val="2"/>
          <w:sz w:val="24"/>
          <w:szCs w:val="24"/>
          <w:lang w:eastAsia="ru-RU"/>
        </w:rPr>
      </w:pPr>
      <w:r w:rsidRPr="00C62050">
        <w:rPr>
          <w:kern w:val="2"/>
          <w:sz w:val="24"/>
          <w:szCs w:val="24"/>
          <w:lang w:eastAsia="ru-RU"/>
        </w:rPr>
        <w:t>25. Администрация при предоставлении муниципальной услуги не вправе требовать от заявителей или их представителей:</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BE16E6">
        <w:rPr>
          <w:kern w:val="2"/>
          <w:sz w:val="24"/>
          <w:szCs w:val="24"/>
        </w:rPr>
        <w:t>Федерального закона от 27 июля 2010 года № 210</w:t>
      </w:r>
      <w:r w:rsidRPr="00BE16E6">
        <w:rPr>
          <w:kern w:val="2"/>
          <w:sz w:val="24"/>
          <w:szCs w:val="24"/>
        </w:rPr>
        <w:noBreakHyphen/>
        <w:t>ФЗ</w:t>
      </w:r>
      <w:r w:rsidRPr="00BE16E6">
        <w:rPr>
          <w:kern w:val="2"/>
          <w:sz w:val="24"/>
          <w:szCs w:val="24"/>
          <w:lang w:eastAsia="ru-RU"/>
        </w:rPr>
        <w:t xml:space="preserve"> </w:t>
      </w:r>
      <w:r w:rsidRPr="00BE16E6">
        <w:rPr>
          <w:kern w:val="2"/>
          <w:sz w:val="24"/>
          <w:szCs w:val="24"/>
        </w:rPr>
        <w:t>«Об организации предоставления государственных и муниципальных услуг» перечень документов</w:t>
      </w:r>
      <w:r w:rsidRPr="00BE16E6">
        <w:rPr>
          <w:kern w:val="2"/>
          <w:sz w:val="24"/>
          <w:szCs w:val="24"/>
          <w:lang w:eastAsia="ru-RU"/>
        </w:rPr>
        <w:t>;</w:t>
      </w:r>
    </w:p>
    <w:p w:rsidR="00F3555A" w:rsidRPr="00C62050" w:rsidRDefault="00F3555A" w:rsidP="00F3555A">
      <w:pPr>
        <w:adjustRightInd w:val="0"/>
        <w:ind w:firstLine="540"/>
        <w:jc w:val="both"/>
        <w:rPr>
          <w:i/>
          <w:kern w:val="2"/>
          <w:sz w:val="24"/>
          <w:szCs w:val="24"/>
          <w:lang w:eastAsia="ru-RU"/>
        </w:rPr>
      </w:pPr>
      <w:r w:rsidRPr="00C62050">
        <w:rPr>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62050">
        <w:rPr>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62050" w:rsidRPr="007D6B50">
        <w:rPr>
          <w:kern w:val="2"/>
          <w:sz w:val="24"/>
          <w:szCs w:val="24"/>
          <w:lang w:eastAsia="ru-RU"/>
        </w:rPr>
        <w:t xml:space="preserve">утвержденным </w:t>
      </w:r>
      <w:r w:rsidR="00C62050" w:rsidRPr="00855B59">
        <w:rPr>
          <w:kern w:val="2"/>
          <w:sz w:val="24"/>
          <w:szCs w:val="24"/>
          <w:lang w:eastAsia="ru-RU"/>
        </w:rPr>
        <w:t>р</w:t>
      </w:r>
      <w:r w:rsidR="00C62050">
        <w:rPr>
          <w:kern w:val="2"/>
          <w:sz w:val="24"/>
          <w:szCs w:val="24"/>
          <w:lang w:eastAsia="ru-RU"/>
        </w:rPr>
        <w:t>ешением думы</w:t>
      </w:r>
      <w:r w:rsidR="00C62050" w:rsidRPr="00855B59">
        <w:rPr>
          <w:kern w:val="2"/>
          <w:sz w:val="24"/>
          <w:szCs w:val="24"/>
          <w:lang w:eastAsia="ru-RU"/>
        </w:rPr>
        <w:t xml:space="preserve"> </w:t>
      </w:r>
      <w:r w:rsidR="00C62050">
        <w:rPr>
          <w:kern w:val="2"/>
          <w:sz w:val="24"/>
          <w:szCs w:val="24"/>
          <w:lang w:eastAsia="ru-RU"/>
        </w:rPr>
        <w:t xml:space="preserve">Бельского </w:t>
      </w:r>
      <w:r w:rsidR="00C62050" w:rsidRPr="00855B59">
        <w:rPr>
          <w:kern w:val="2"/>
          <w:sz w:val="24"/>
          <w:szCs w:val="24"/>
          <w:lang w:eastAsia="ru-RU"/>
        </w:rPr>
        <w:t xml:space="preserve">муниципального образования от </w:t>
      </w:r>
      <w:r w:rsidR="00C62050" w:rsidRPr="00733E46">
        <w:rPr>
          <w:sz w:val="24"/>
          <w:szCs w:val="24"/>
        </w:rPr>
        <w:t>01.10.2012 №194</w:t>
      </w:r>
      <w:r w:rsidR="00C62050">
        <w:rPr>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555A" w:rsidRPr="00BE16E6" w:rsidRDefault="00F3555A" w:rsidP="00F3555A">
      <w:pPr>
        <w:ind w:firstLine="709"/>
        <w:jc w:val="both"/>
        <w:rPr>
          <w:kern w:val="2"/>
          <w:sz w:val="24"/>
          <w:szCs w:val="24"/>
          <w:lang w:eastAsia="ru-RU"/>
        </w:rPr>
      </w:pPr>
      <w:r w:rsidRPr="00BE16E6">
        <w:rPr>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555A" w:rsidRPr="00BE16E6" w:rsidRDefault="00F3555A" w:rsidP="00F3555A">
      <w:pPr>
        <w:ind w:firstLine="709"/>
        <w:jc w:val="both"/>
        <w:rPr>
          <w:kern w:val="2"/>
          <w:sz w:val="24"/>
          <w:szCs w:val="24"/>
          <w:lang w:eastAsia="ru-RU"/>
        </w:rPr>
      </w:pPr>
      <w:r w:rsidRPr="00BE16E6">
        <w:rPr>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3555A" w:rsidRPr="00BE16E6" w:rsidRDefault="00F3555A" w:rsidP="00F3555A">
      <w:pPr>
        <w:adjustRightInd w:val="0"/>
        <w:ind w:firstLine="709"/>
        <w:jc w:val="both"/>
        <w:rPr>
          <w:sz w:val="24"/>
          <w:szCs w:val="24"/>
          <w:lang w:eastAsia="ru-RU"/>
        </w:rPr>
      </w:pPr>
      <w:r w:rsidRPr="00BE16E6">
        <w:rPr>
          <w:kern w:val="2"/>
          <w:sz w:val="24"/>
          <w:szCs w:val="24"/>
          <w:lang w:eastAsia="ru-RU"/>
        </w:rPr>
        <w:t xml:space="preserve">5) </w:t>
      </w:r>
      <w:r w:rsidRPr="00BE16E6">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BE16E6">
          <w:rPr>
            <w:sz w:val="24"/>
            <w:szCs w:val="24"/>
            <w:lang w:eastAsia="ru-RU"/>
          </w:rPr>
          <w:t>пунктом 7</w:t>
        </w:r>
        <w:r w:rsidRPr="00BE16E6">
          <w:rPr>
            <w:sz w:val="24"/>
            <w:szCs w:val="24"/>
            <w:vertAlign w:val="superscript"/>
            <w:lang w:eastAsia="ru-RU"/>
          </w:rPr>
          <w:t>2</w:t>
        </w:r>
        <w:r w:rsidRPr="00BE16E6">
          <w:rPr>
            <w:sz w:val="24"/>
            <w:szCs w:val="24"/>
            <w:lang w:eastAsia="ru-RU"/>
          </w:rPr>
          <w:t xml:space="preserve"> части 1 статьи 16</w:t>
        </w:r>
      </w:hyperlink>
      <w:r w:rsidRPr="00BE16E6">
        <w:rPr>
          <w:sz w:val="24"/>
          <w:szCs w:val="24"/>
          <w:lang w:eastAsia="ru-RU"/>
        </w:rPr>
        <w:t xml:space="preserve"> </w:t>
      </w:r>
      <w:r w:rsidRPr="00BE16E6">
        <w:rPr>
          <w:sz w:val="24"/>
          <w:szCs w:val="24"/>
        </w:rPr>
        <w:lastRenderedPageBreak/>
        <w:t xml:space="preserve">Федерального закона </w:t>
      </w:r>
      <w:r w:rsidR="00C62050">
        <w:rPr>
          <w:kern w:val="2"/>
          <w:sz w:val="24"/>
          <w:szCs w:val="24"/>
          <w:lang w:eastAsia="ru-RU"/>
        </w:rPr>
        <w:t xml:space="preserve">от 27 июля 2010 года </w:t>
      </w:r>
      <w:r w:rsidRPr="00BE16E6">
        <w:rPr>
          <w:kern w:val="2"/>
          <w:sz w:val="24"/>
          <w:szCs w:val="24"/>
          <w:lang w:eastAsia="ru-RU"/>
        </w:rPr>
        <w:t>№ 210-ФЗ «Об организации предоставления государственных и муниципальных услуг»</w:t>
      </w:r>
      <w:r w:rsidRPr="00BE16E6">
        <w:rPr>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555A" w:rsidRPr="00BE16E6" w:rsidRDefault="00F3555A" w:rsidP="00F3555A">
      <w:pPr>
        <w:adjustRightInd w:val="0"/>
        <w:ind w:firstLine="709"/>
        <w:jc w:val="both"/>
        <w:rPr>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F3555A" w:rsidRPr="00BE16E6" w:rsidRDefault="00F3555A" w:rsidP="00F3555A">
      <w:pPr>
        <w:keepNext/>
        <w:keepLines/>
        <w:adjustRightInd w:val="0"/>
        <w:ind w:firstLine="709"/>
        <w:jc w:val="both"/>
        <w:rPr>
          <w:kern w:val="2"/>
          <w:sz w:val="24"/>
          <w:szCs w:val="24"/>
        </w:rPr>
      </w:pPr>
    </w:p>
    <w:p w:rsidR="00F3555A" w:rsidRPr="00BE16E6" w:rsidRDefault="00F3555A" w:rsidP="00F3555A">
      <w:pPr>
        <w:adjustRightInd w:val="0"/>
        <w:ind w:firstLine="709"/>
        <w:jc w:val="both"/>
        <w:rPr>
          <w:sz w:val="24"/>
          <w:szCs w:val="24"/>
        </w:rPr>
      </w:pPr>
      <w:r w:rsidRPr="00BE16E6">
        <w:rPr>
          <w:kern w:val="2"/>
          <w:sz w:val="24"/>
          <w:szCs w:val="24"/>
        </w:rPr>
        <w:t xml:space="preserve">26. </w:t>
      </w:r>
      <w:r w:rsidRPr="00BE16E6">
        <w:rPr>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BE16E6">
        <w:rPr>
          <w:sz w:val="24"/>
          <w:szCs w:val="24"/>
          <w:u w:val="single"/>
        </w:rPr>
        <w:t>21</w:t>
      </w:r>
      <w:r w:rsidRPr="00BE16E6">
        <w:rPr>
          <w:sz w:val="24"/>
          <w:szCs w:val="24"/>
        </w:rPr>
        <w:t xml:space="preserve"> настоящего административного регламента.</w:t>
      </w:r>
    </w:p>
    <w:p w:rsidR="00F3555A" w:rsidRPr="00BE16E6" w:rsidRDefault="00F3555A" w:rsidP="00F3555A">
      <w:pPr>
        <w:adjustRightInd w:val="0"/>
        <w:ind w:firstLine="709"/>
        <w:jc w:val="both"/>
        <w:rPr>
          <w:sz w:val="24"/>
          <w:szCs w:val="24"/>
        </w:rPr>
      </w:pPr>
      <w:r w:rsidRPr="00BE16E6">
        <w:rPr>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BE16E6">
        <w:rPr>
          <w:sz w:val="24"/>
          <w:szCs w:val="24"/>
          <w:u w:val="single"/>
        </w:rPr>
        <w:t>69</w:t>
      </w:r>
      <w:r w:rsidRPr="00BE16E6">
        <w:rPr>
          <w:sz w:val="24"/>
          <w:szCs w:val="24"/>
        </w:rPr>
        <w:t xml:space="preserve"> настоящего административного регламента.</w:t>
      </w:r>
    </w:p>
    <w:p w:rsidR="00F3555A" w:rsidRPr="00BE16E6" w:rsidRDefault="00F3555A" w:rsidP="00F3555A">
      <w:pPr>
        <w:adjustRightInd w:val="0"/>
        <w:ind w:firstLine="709"/>
        <w:jc w:val="both"/>
        <w:rPr>
          <w:sz w:val="24"/>
          <w:szCs w:val="24"/>
        </w:rPr>
      </w:pPr>
      <w:r w:rsidRPr="00BE16E6">
        <w:rPr>
          <w:sz w:val="24"/>
          <w:szCs w:val="24"/>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3555A" w:rsidRPr="00BE16E6" w:rsidRDefault="00F3555A" w:rsidP="00F3555A">
      <w:pPr>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11. Исчерпывающий перечень оснований для приостановления</w:t>
      </w:r>
    </w:p>
    <w:p w:rsidR="00F3555A" w:rsidRPr="00C62050" w:rsidRDefault="00F3555A" w:rsidP="00F3555A">
      <w:pPr>
        <w:keepNext/>
        <w:keepLines/>
        <w:adjustRightInd w:val="0"/>
        <w:jc w:val="center"/>
        <w:rPr>
          <w:kern w:val="2"/>
          <w:sz w:val="24"/>
          <w:szCs w:val="24"/>
          <w:lang w:eastAsia="ru-RU"/>
        </w:rPr>
      </w:pPr>
      <w:r w:rsidRPr="00C62050">
        <w:rPr>
          <w:kern w:val="2"/>
          <w:sz w:val="24"/>
          <w:szCs w:val="24"/>
          <w:lang w:eastAsia="ru-RU"/>
        </w:rPr>
        <w:t>предоставления или отказа в предоставлении муниципальной услуги</w:t>
      </w:r>
    </w:p>
    <w:p w:rsidR="00F3555A" w:rsidRPr="00C62050" w:rsidRDefault="00F3555A" w:rsidP="00F3555A">
      <w:pPr>
        <w:keepNext/>
        <w:keepLines/>
        <w:adjustRightInd w:val="0"/>
        <w:jc w:val="both"/>
        <w:rPr>
          <w:kern w:val="2"/>
          <w:sz w:val="24"/>
          <w:szCs w:val="24"/>
          <w:lang w:eastAsia="ru-RU"/>
        </w:rPr>
      </w:pPr>
    </w:p>
    <w:p w:rsidR="00F3555A" w:rsidRPr="00C62050" w:rsidRDefault="00F3555A" w:rsidP="00F3555A">
      <w:pPr>
        <w:adjustRightInd w:val="0"/>
        <w:ind w:firstLine="709"/>
        <w:jc w:val="both"/>
        <w:rPr>
          <w:kern w:val="2"/>
          <w:sz w:val="24"/>
          <w:szCs w:val="24"/>
          <w:lang w:eastAsia="ru-RU"/>
        </w:rPr>
      </w:pPr>
      <w:r w:rsidRPr="00C62050">
        <w:rPr>
          <w:kern w:val="2"/>
          <w:sz w:val="24"/>
          <w:szCs w:val="24"/>
          <w:lang w:eastAsia="ru-RU"/>
        </w:rPr>
        <w:t>27.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3555A" w:rsidRPr="00C62050" w:rsidRDefault="00F3555A" w:rsidP="00F3555A">
      <w:pPr>
        <w:adjustRightInd w:val="0"/>
        <w:ind w:firstLine="709"/>
        <w:jc w:val="both"/>
        <w:rPr>
          <w:kern w:val="2"/>
          <w:sz w:val="24"/>
          <w:szCs w:val="24"/>
          <w:lang w:eastAsia="ru-RU"/>
        </w:rPr>
      </w:pPr>
      <w:r w:rsidRPr="00C62050">
        <w:rPr>
          <w:kern w:val="2"/>
          <w:sz w:val="24"/>
          <w:szCs w:val="24"/>
          <w:lang w:eastAsia="ru-RU"/>
        </w:rPr>
        <w:t>28. Основаниями для отказа в предоставлении муниципальной услуги являются:</w:t>
      </w:r>
    </w:p>
    <w:p w:rsidR="00F3555A" w:rsidRPr="00C62050" w:rsidRDefault="00F3555A" w:rsidP="00F3555A">
      <w:pPr>
        <w:adjustRightInd w:val="0"/>
        <w:ind w:firstLine="709"/>
        <w:jc w:val="both"/>
        <w:rPr>
          <w:sz w:val="24"/>
          <w:szCs w:val="24"/>
          <w:lang w:eastAsia="ru-RU"/>
        </w:rPr>
      </w:pPr>
      <w:r w:rsidRPr="00C62050">
        <w:rPr>
          <w:kern w:val="2"/>
          <w:sz w:val="24"/>
          <w:szCs w:val="24"/>
          <w:lang w:eastAsia="ru-RU"/>
        </w:rPr>
        <w:t xml:space="preserve">1) заявление </w:t>
      </w:r>
      <w:r w:rsidRPr="00C62050">
        <w:rPr>
          <w:sz w:val="24"/>
          <w:szCs w:val="24"/>
          <w:lang w:eastAsia="ru-RU"/>
        </w:rPr>
        <w:t xml:space="preserve">не соответствует положениям, предусмотренным пунктом 16 </w:t>
      </w:r>
      <w:r w:rsidRPr="00C62050">
        <w:rPr>
          <w:kern w:val="2"/>
          <w:sz w:val="24"/>
          <w:szCs w:val="24"/>
        </w:rPr>
        <w:t xml:space="preserve">настоящего </w:t>
      </w:r>
      <w:r w:rsidRPr="00C62050">
        <w:rPr>
          <w:sz w:val="24"/>
          <w:szCs w:val="24"/>
          <w:lang w:eastAsia="ru-RU"/>
        </w:rPr>
        <w:t>административного регламента;</w:t>
      </w:r>
    </w:p>
    <w:p w:rsidR="00F3555A" w:rsidRPr="00C62050" w:rsidRDefault="00F3555A" w:rsidP="00F3555A">
      <w:pPr>
        <w:tabs>
          <w:tab w:val="left" w:pos="709"/>
        </w:tabs>
        <w:adjustRightInd w:val="0"/>
        <w:ind w:firstLine="709"/>
        <w:jc w:val="both"/>
        <w:rPr>
          <w:kern w:val="2"/>
          <w:sz w:val="24"/>
          <w:szCs w:val="24"/>
          <w:lang w:eastAsia="ru-RU"/>
        </w:rPr>
      </w:pPr>
      <w:r w:rsidRPr="00C62050">
        <w:rPr>
          <w:kern w:val="2"/>
          <w:sz w:val="24"/>
          <w:szCs w:val="24"/>
          <w:lang w:eastAsia="ru-RU"/>
        </w:rPr>
        <w:t xml:space="preserve">2) заявление </w:t>
      </w:r>
      <w:r w:rsidRPr="00C62050">
        <w:rPr>
          <w:sz w:val="24"/>
          <w:szCs w:val="24"/>
          <w:lang w:eastAsia="ru-RU"/>
        </w:rPr>
        <w:t>подано в иной уполномоченный орган</w:t>
      </w:r>
      <w:r w:rsidRPr="00C62050">
        <w:rPr>
          <w:kern w:val="2"/>
          <w:sz w:val="24"/>
          <w:szCs w:val="24"/>
          <w:lang w:eastAsia="ru-RU"/>
        </w:rPr>
        <w:t>;</w:t>
      </w:r>
    </w:p>
    <w:p w:rsidR="00F3555A" w:rsidRPr="00C62050" w:rsidRDefault="00F3555A" w:rsidP="00F3555A">
      <w:pPr>
        <w:adjustRightInd w:val="0"/>
        <w:ind w:firstLine="709"/>
        <w:jc w:val="both"/>
        <w:rPr>
          <w:bCs/>
          <w:iCs/>
          <w:sz w:val="24"/>
          <w:szCs w:val="24"/>
          <w:lang w:eastAsia="ru-RU"/>
        </w:rPr>
      </w:pPr>
      <w:r w:rsidRPr="00C62050">
        <w:rPr>
          <w:kern w:val="2"/>
          <w:sz w:val="24"/>
          <w:szCs w:val="24"/>
          <w:lang w:eastAsia="ru-RU"/>
        </w:rPr>
        <w:t xml:space="preserve">3) </w:t>
      </w:r>
      <w:r w:rsidRPr="00C62050">
        <w:rPr>
          <w:bCs/>
          <w:iCs/>
          <w:sz w:val="24"/>
          <w:szCs w:val="24"/>
          <w:lang w:eastAsia="ru-RU"/>
        </w:rPr>
        <w:t xml:space="preserve">к заявлению не приложены документы, указанные в пункте 17 </w:t>
      </w:r>
      <w:r w:rsidRPr="00C62050">
        <w:rPr>
          <w:kern w:val="2"/>
          <w:sz w:val="24"/>
          <w:szCs w:val="24"/>
        </w:rPr>
        <w:t xml:space="preserve">настоящего </w:t>
      </w:r>
      <w:r w:rsidRPr="00C62050">
        <w:rPr>
          <w:bCs/>
          <w:iCs/>
          <w:sz w:val="24"/>
          <w:szCs w:val="24"/>
          <w:lang w:eastAsia="ru-RU"/>
        </w:rPr>
        <w:t>административного регламента.</w:t>
      </w:r>
    </w:p>
    <w:p w:rsidR="00F3555A" w:rsidRPr="00C62050" w:rsidRDefault="00F3555A" w:rsidP="00F3555A">
      <w:pPr>
        <w:adjustRightInd w:val="0"/>
        <w:ind w:firstLine="720"/>
        <w:jc w:val="center"/>
        <w:outlineLvl w:val="2"/>
        <w:rPr>
          <w:kern w:val="2"/>
          <w:sz w:val="24"/>
          <w:szCs w:val="24"/>
          <w:lang w:eastAsia="ru-RU"/>
        </w:rPr>
      </w:pPr>
    </w:p>
    <w:p w:rsidR="00F3555A" w:rsidRPr="00C62050" w:rsidRDefault="00F3555A" w:rsidP="00F3555A">
      <w:pPr>
        <w:adjustRightInd w:val="0"/>
        <w:ind w:firstLine="709"/>
        <w:jc w:val="center"/>
        <w:rPr>
          <w:kern w:val="2"/>
          <w:sz w:val="24"/>
          <w:szCs w:val="24"/>
          <w:lang w:eastAsia="ru-RU"/>
        </w:rPr>
      </w:pPr>
      <w:r w:rsidRPr="00C62050">
        <w:rPr>
          <w:kern w:val="2"/>
          <w:sz w:val="24"/>
          <w:szCs w:val="24"/>
          <w:lang w:eastAsia="ru-RU"/>
        </w:rPr>
        <w:t xml:space="preserve">Глава 12. </w:t>
      </w:r>
      <w:bookmarkStart w:id="1" w:name="Par277"/>
      <w:bookmarkEnd w:id="1"/>
      <w:r w:rsidRPr="00C62050">
        <w:rPr>
          <w:kern w:val="2"/>
          <w:sz w:val="24"/>
          <w:szCs w:val="24"/>
          <w:lang w:eastAsia="ru-RU"/>
        </w:rPr>
        <w:t>Размер платы, взимаемой с заявителя при предоставлении муниципальной услуги, и способы ее взимания</w:t>
      </w:r>
    </w:p>
    <w:p w:rsidR="00F3555A" w:rsidRPr="00C62050"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29. Муниципальная услуга предоставляется без взимания государственной пошлины или иной платы.</w:t>
      </w:r>
    </w:p>
    <w:p w:rsidR="00F3555A" w:rsidRPr="00BE16E6" w:rsidRDefault="00F3555A" w:rsidP="00F3555A">
      <w:pPr>
        <w:ind w:firstLine="709"/>
        <w:jc w:val="both"/>
        <w:rPr>
          <w:kern w:val="2"/>
          <w:sz w:val="24"/>
          <w:szCs w:val="24"/>
          <w:lang w:eastAsia="ru-RU"/>
        </w:rPr>
      </w:pPr>
      <w:r w:rsidRPr="00BE16E6">
        <w:rPr>
          <w:kern w:val="2"/>
          <w:sz w:val="24"/>
          <w:szCs w:val="24"/>
          <w:lang w:eastAsia="ru-RU"/>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3555A" w:rsidRPr="00BE16E6" w:rsidRDefault="00F3555A" w:rsidP="00F3555A">
      <w:pPr>
        <w:ind w:firstLine="720"/>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bookmarkStart w:id="2" w:name="Par285"/>
      <w:bookmarkEnd w:id="2"/>
      <w:r w:rsidRPr="00BE16E6">
        <w:rPr>
          <w:kern w:val="2"/>
          <w:sz w:val="24"/>
          <w:szCs w:val="24"/>
          <w:lang w:eastAsia="ru-RU"/>
        </w:rPr>
        <w:t>Глава 13. Максимальный срок ожидания в очереди</w:t>
      </w:r>
      <w:r w:rsidRPr="00BE16E6">
        <w:rPr>
          <w:kern w:val="2"/>
          <w:sz w:val="24"/>
          <w:szCs w:val="24"/>
          <w:lang w:eastAsia="ru-RU"/>
        </w:rPr>
        <w:br/>
        <w:t>при подаче заявления и при получении</w:t>
      </w:r>
      <w:r w:rsidRPr="00BE16E6">
        <w:rPr>
          <w:kern w:val="2"/>
          <w:sz w:val="24"/>
          <w:szCs w:val="24"/>
          <w:lang w:eastAsia="ru-RU"/>
        </w:rPr>
        <w:br/>
        <w:t>результата предоставления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ind w:firstLine="720"/>
        <w:jc w:val="both"/>
        <w:rPr>
          <w:kern w:val="2"/>
          <w:sz w:val="24"/>
          <w:szCs w:val="24"/>
          <w:lang w:eastAsia="ru-RU"/>
        </w:rPr>
      </w:pPr>
      <w:r w:rsidRPr="00BE16E6">
        <w:rPr>
          <w:kern w:val="2"/>
          <w:sz w:val="24"/>
          <w:szCs w:val="24"/>
          <w:lang w:eastAsia="ru-RU"/>
        </w:rPr>
        <w:t>31. Максимальное время ожидания в очереди при подаче заявления и документов не должно превышать 15 минут.</w:t>
      </w:r>
    </w:p>
    <w:p w:rsidR="00F3555A" w:rsidRPr="00BE16E6" w:rsidRDefault="00F3555A" w:rsidP="00F3555A">
      <w:pPr>
        <w:ind w:firstLine="720"/>
        <w:jc w:val="both"/>
        <w:rPr>
          <w:kern w:val="2"/>
          <w:sz w:val="24"/>
          <w:szCs w:val="24"/>
          <w:lang w:eastAsia="ru-RU"/>
        </w:rPr>
      </w:pPr>
      <w:r w:rsidRPr="00BE16E6">
        <w:rPr>
          <w:kern w:val="2"/>
          <w:sz w:val="24"/>
          <w:szCs w:val="24"/>
          <w:lang w:eastAsia="ru-RU"/>
        </w:rPr>
        <w:t>32. Максимальное время ожидания в очереди при получении результата муниципальной услуги не должно превышать 15 минут.</w:t>
      </w:r>
    </w:p>
    <w:p w:rsidR="00F3555A" w:rsidRPr="00BE16E6" w:rsidRDefault="00F3555A" w:rsidP="00F3555A">
      <w:pPr>
        <w:jc w:val="center"/>
        <w:rPr>
          <w:kern w:val="2"/>
          <w:sz w:val="24"/>
          <w:szCs w:val="24"/>
          <w:lang w:eastAsia="ru-RU"/>
        </w:rPr>
      </w:pPr>
    </w:p>
    <w:p w:rsidR="00F3555A" w:rsidRPr="00C62050" w:rsidRDefault="00F3555A" w:rsidP="00F3555A">
      <w:pPr>
        <w:keepNext/>
        <w:keepLines/>
        <w:adjustRightInd w:val="0"/>
        <w:jc w:val="center"/>
        <w:outlineLvl w:val="2"/>
        <w:rPr>
          <w:kern w:val="2"/>
          <w:sz w:val="24"/>
          <w:szCs w:val="24"/>
          <w:lang w:eastAsia="ru-RU"/>
        </w:rPr>
      </w:pPr>
      <w:r w:rsidRPr="00C62050">
        <w:rPr>
          <w:kern w:val="2"/>
          <w:sz w:val="24"/>
          <w:szCs w:val="24"/>
          <w:lang w:eastAsia="ru-RU"/>
        </w:rPr>
        <w:t>Глава 14. Срок регистрации заявления</w:t>
      </w:r>
      <w:r w:rsidRPr="00C62050">
        <w:rPr>
          <w:kern w:val="2"/>
          <w:sz w:val="24"/>
          <w:szCs w:val="24"/>
          <w:lang w:eastAsia="ru-RU"/>
        </w:rPr>
        <w:br/>
      </w:r>
    </w:p>
    <w:p w:rsidR="00F3555A" w:rsidRPr="00BE16E6" w:rsidRDefault="00F3555A" w:rsidP="00F3555A">
      <w:pPr>
        <w:adjustRightInd w:val="0"/>
        <w:ind w:firstLine="709"/>
        <w:jc w:val="both"/>
        <w:rPr>
          <w:kern w:val="2"/>
          <w:sz w:val="24"/>
          <w:szCs w:val="24"/>
        </w:rPr>
      </w:pPr>
      <w:r w:rsidRPr="00BE16E6">
        <w:rPr>
          <w:kern w:val="2"/>
          <w:sz w:val="24"/>
          <w:szCs w:val="24"/>
          <w:lang w:eastAsia="ru-RU"/>
        </w:rPr>
        <w:t>33. Регистрацию заявления осуществляет должностное лицо администрации, ответственное за прием и регистрацию документов, в том числе в электронной ф</w:t>
      </w:r>
      <w:r w:rsidR="00C62050">
        <w:rPr>
          <w:kern w:val="2"/>
          <w:sz w:val="24"/>
          <w:szCs w:val="24"/>
          <w:lang w:eastAsia="ru-RU"/>
        </w:rPr>
        <w:t xml:space="preserve">орме и </w:t>
      </w:r>
      <w:r w:rsidR="00C62050" w:rsidRPr="00E00F59">
        <w:t xml:space="preserve"> в </w:t>
      </w:r>
      <w:r w:rsidR="00C62050" w:rsidRPr="00E00F59">
        <w:lastRenderedPageBreak/>
        <w:t>журнале регистрации обращений за предоставлением муниципальной услуги</w:t>
      </w:r>
      <w:r w:rsidR="00C62050" w:rsidRPr="00BE16E6">
        <w:rPr>
          <w:kern w:val="2"/>
          <w:sz w:val="24"/>
          <w:szCs w:val="24"/>
        </w:rPr>
        <w:t xml:space="preserve"> </w:t>
      </w:r>
      <w:r w:rsidRPr="00BE16E6">
        <w:rPr>
          <w:kern w:val="2"/>
          <w:sz w:val="24"/>
          <w:szCs w:val="24"/>
        </w:rPr>
        <w:t>путем присвоения указанному документу входящего номера с указанием даты получения.</w:t>
      </w:r>
    </w:p>
    <w:p w:rsidR="00F3555A" w:rsidRPr="00BE16E6" w:rsidRDefault="00F3555A" w:rsidP="00F3555A">
      <w:pPr>
        <w:adjustRightInd w:val="0"/>
        <w:ind w:firstLine="709"/>
        <w:jc w:val="both"/>
        <w:rPr>
          <w:kern w:val="2"/>
          <w:sz w:val="24"/>
          <w:szCs w:val="24"/>
        </w:rPr>
      </w:pPr>
      <w:r w:rsidRPr="00BE16E6">
        <w:rPr>
          <w:kern w:val="2"/>
          <w:sz w:val="24"/>
          <w:szCs w:val="24"/>
        </w:rPr>
        <w:t xml:space="preserve">34. Срок регистрации представленного в администрацию заявления при непосредственном обращении заявителя </w:t>
      </w:r>
      <w:r w:rsidRPr="00BE16E6">
        <w:rPr>
          <w:kern w:val="2"/>
          <w:sz w:val="24"/>
          <w:szCs w:val="24"/>
          <w:lang w:eastAsia="ru-RU"/>
        </w:rPr>
        <w:t xml:space="preserve">или его представителя </w:t>
      </w:r>
      <w:r w:rsidRPr="00BE16E6">
        <w:rPr>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заявления.</w:t>
      </w:r>
    </w:p>
    <w:p w:rsidR="00F3555A" w:rsidRPr="00BE16E6" w:rsidRDefault="00F3555A" w:rsidP="00F3555A">
      <w:pPr>
        <w:adjustRightInd w:val="0"/>
        <w:ind w:firstLine="709"/>
        <w:jc w:val="both"/>
        <w:rPr>
          <w:kern w:val="2"/>
          <w:sz w:val="24"/>
          <w:szCs w:val="24"/>
        </w:rPr>
      </w:pPr>
      <w:r w:rsidRPr="00BE16E6">
        <w:rPr>
          <w:kern w:val="2"/>
          <w:sz w:val="24"/>
          <w:szCs w:val="24"/>
        </w:rPr>
        <w:t>35.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F3555A" w:rsidRPr="00BE16E6" w:rsidRDefault="00F3555A" w:rsidP="00F3555A">
      <w:pPr>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15. Требования к помещениям, в которых</w:t>
      </w:r>
      <w:r w:rsidRPr="00BE16E6">
        <w:rPr>
          <w:kern w:val="2"/>
          <w:sz w:val="24"/>
          <w:szCs w:val="24"/>
          <w:lang w:eastAsia="ru-RU"/>
        </w:rPr>
        <w:br/>
        <w:t>предоставляется муниципальная услуга</w:t>
      </w:r>
    </w:p>
    <w:p w:rsidR="00F3555A" w:rsidRPr="00BE16E6" w:rsidRDefault="00F3555A" w:rsidP="00F3555A">
      <w:pPr>
        <w:keepNext/>
        <w:keepLines/>
        <w:ind w:firstLine="709"/>
        <w:jc w:val="both"/>
        <w:rPr>
          <w:kern w:val="2"/>
          <w:sz w:val="24"/>
          <w:szCs w:val="24"/>
          <w:lang w:eastAsia="ru-RU"/>
        </w:rPr>
      </w:pPr>
    </w:p>
    <w:p w:rsidR="00F3555A" w:rsidRPr="00BE16E6" w:rsidRDefault="00F3555A" w:rsidP="00F3555A">
      <w:pPr>
        <w:ind w:firstLine="709"/>
        <w:jc w:val="both"/>
        <w:rPr>
          <w:kern w:val="2"/>
          <w:sz w:val="24"/>
          <w:szCs w:val="24"/>
          <w:lang w:eastAsia="ru-RU"/>
        </w:rPr>
      </w:pPr>
      <w:r w:rsidRPr="00BE16E6">
        <w:rPr>
          <w:kern w:val="2"/>
          <w:sz w:val="24"/>
          <w:szCs w:val="24"/>
          <w:lang w:eastAsia="ru-RU"/>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37. Администрация обеспечивает инвалидам (включая инвалидов, использующих кресла-коляски и собак-проводников):</w:t>
      </w:r>
    </w:p>
    <w:p w:rsidR="00F3555A" w:rsidRPr="00BE16E6" w:rsidRDefault="00F3555A" w:rsidP="00F3555A">
      <w:pPr>
        <w:ind w:firstLine="709"/>
        <w:jc w:val="both"/>
        <w:rPr>
          <w:kern w:val="2"/>
          <w:sz w:val="24"/>
          <w:szCs w:val="24"/>
          <w:lang w:eastAsia="ru-RU"/>
        </w:rPr>
      </w:pPr>
      <w:r w:rsidRPr="00BE16E6">
        <w:rPr>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555A" w:rsidRPr="00BE16E6" w:rsidRDefault="00F3555A" w:rsidP="00F3555A">
      <w:pPr>
        <w:ind w:firstLine="709"/>
        <w:jc w:val="both"/>
        <w:rPr>
          <w:kern w:val="2"/>
          <w:sz w:val="24"/>
          <w:szCs w:val="24"/>
          <w:lang w:eastAsia="ru-RU"/>
        </w:rPr>
      </w:pPr>
      <w:r w:rsidRPr="00BE16E6">
        <w:rPr>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62050">
        <w:rPr>
          <w:kern w:val="2"/>
          <w:sz w:val="24"/>
          <w:szCs w:val="24"/>
          <w:lang w:eastAsia="ru-RU"/>
        </w:rPr>
        <w:t xml:space="preserve">Бельского муниципального образования </w:t>
      </w:r>
      <w:r w:rsidRPr="00BE16E6">
        <w:rPr>
          <w:kern w:val="2"/>
          <w:sz w:val="24"/>
          <w:szCs w:val="24"/>
          <w:lang w:eastAsia="ru-RU"/>
        </w:rPr>
        <w:t>меры для обеспечения доступа инвалидов к месту предоставления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38.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3555A" w:rsidRPr="00BE16E6" w:rsidRDefault="00F3555A" w:rsidP="00F3555A">
      <w:pPr>
        <w:ind w:firstLine="709"/>
        <w:jc w:val="both"/>
        <w:rPr>
          <w:kern w:val="2"/>
          <w:sz w:val="24"/>
          <w:szCs w:val="24"/>
          <w:lang w:eastAsia="ru-RU"/>
        </w:rPr>
      </w:pPr>
      <w:r w:rsidRPr="00BE16E6">
        <w:rPr>
          <w:kern w:val="2"/>
          <w:sz w:val="24"/>
          <w:szCs w:val="24"/>
          <w:lang w:eastAsia="ru-RU"/>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555A" w:rsidRPr="00BE16E6" w:rsidRDefault="00F3555A" w:rsidP="00F3555A">
      <w:pPr>
        <w:ind w:firstLine="709"/>
        <w:jc w:val="both"/>
        <w:rPr>
          <w:kern w:val="2"/>
          <w:sz w:val="24"/>
          <w:szCs w:val="24"/>
          <w:lang w:eastAsia="ru-RU"/>
        </w:rPr>
      </w:pPr>
      <w:r w:rsidRPr="00BE16E6">
        <w:rPr>
          <w:kern w:val="2"/>
          <w:sz w:val="24"/>
          <w:szCs w:val="24"/>
          <w:lang w:eastAsia="ru-RU"/>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555A" w:rsidRPr="00BE16E6" w:rsidRDefault="00F3555A" w:rsidP="00F3555A">
      <w:pPr>
        <w:ind w:firstLine="709"/>
        <w:jc w:val="both"/>
        <w:rPr>
          <w:kern w:val="2"/>
          <w:sz w:val="24"/>
          <w:szCs w:val="24"/>
          <w:lang w:eastAsia="ru-RU"/>
        </w:rPr>
      </w:pPr>
      <w:r w:rsidRPr="00BE16E6">
        <w:rPr>
          <w:kern w:val="2"/>
          <w:sz w:val="24"/>
          <w:szCs w:val="24"/>
          <w:lang w:eastAsia="ru-RU"/>
        </w:rPr>
        <w:t>44. Места для заполнения документов оборудуются информационными стендами, стульями и столами для возможности оформления документов.</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45.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w:t>
      </w:r>
      <w:r w:rsidRPr="00BE16E6">
        <w:rPr>
          <w:kern w:val="2"/>
          <w:sz w:val="24"/>
          <w:szCs w:val="24"/>
          <w:lang w:eastAsia="ru-RU"/>
        </w:rPr>
        <w:lastRenderedPageBreak/>
        <w:t>зрительному восприятию этой информации заявителями или их представителями.</w:t>
      </w:r>
    </w:p>
    <w:p w:rsidR="00F3555A" w:rsidRPr="00BE16E6" w:rsidRDefault="00F3555A" w:rsidP="00F3555A">
      <w:pPr>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u w:val="single"/>
          <w:lang w:eastAsia="ru-RU"/>
        </w:rPr>
      </w:pPr>
      <w:r w:rsidRPr="00BE16E6">
        <w:rPr>
          <w:kern w:val="2"/>
          <w:sz w:val="24"/>
          <w:szCs w:val="24"/>
          <w:lang w:eastAsia="ru-RU"/>
        </w:rPr>
        <w:t xml:space="preserve">Глава 16. </w:t>
      </w:r>
      <w:r w:rsidRPr="00BE16E6">
        <w:rPr>
          <w:kern w:val="2"/>
          <w:sz w:val="24"/>
          <w:szCs w:val="24"/>
          <w:u w:val="single"/>
          <w:lang w:eastAsia="ru-RU"/>
        </w:rPr>
        <w:t>Показатели доступности и качества муниципальной услуги</w:t>
      </w:r>
    </w:p>
    <w:p w:rsidR="00F3555A" w:rsidRPr="00BE16E6" w:rsidRDefault="00F3555A" w:rsidP="00F3555A">
      <w:pPr>
        <w:keepNext/>
        <w:keepLines/>
        <w:ind w:firstLine="709"/>
        <w:jc w:val="both"/>
        <w:rPr>
          <w:kern w:val="2"/>
          <w:sz w:val="24"/>
          <w:szCs w:val="24"/>
          <w:lang w:eastAsia="ru-RU"/>
        </w:rPr>
      </w:pPr>
    </w:p>
    <w:p w:rsidR="00F3555A" w:rsidRPr="00BE16E6" w:rsidRDefault="00F3555A" w:rsidP="00F3555A">
      <w:pPr>
        <w:ind w:firstLine="709"/>
        <w:jc w:val="both"/>
        <w:rPr>
          <w:kern w:val="2"/>
          <w:sz w:val="24"/>
          <w:szCs w:val="24"/>
          <w:lang w:eastAsia="ru-RU"/>
        </w:rPr>
      </w:pPr>
      <w:r w:rsidRPr="00BE16E6">
        <w:rPr>
          <w:kern w:val="2"/>
          <w:sz w:val="24"/>
          <w:szCs w:val="24"/>
          <w:lang w:eastAsia="ru-RU"/>
        </w:rPr>
        <w:t>46. Основными показателями доступности и качества муниципальной услуги являются:</w:t>
      </w:r>
    </w:p>
    <w:p w:rsidR="00F3555A" w:rsidRPr="00BE16E6" w:rsidRDefault="00F3555A" w:rsidP="00F3555A">
      <w:pPr>
        <w:ind w:firstLine="709"/>
        <w:jc w:val="both"/>
        <w:rPr>
          <w:kern w:val="2"/>
          <w:sz w:val="24"/>
          <w:szCs w:val="24"/>
          <w:lang w:eastAsia="ru-RU"/>
        </w:rPr>
      </w:pPr>
      <w:r w:rsidRPr="00BE16E6">
        <w:rPr>
          <w:kern w:val="2"/>
          <w:sz w:val="24"/>
          <w:szCs w:val="24"/>
          <w:lang w:eastAsia="ru-RU"/>
        </w:rPr>
        <w:t>1) соблюдение требований к местам предоставления муниципальной услуги, их транспортной доступности;</w:t>
      </w:r>
    </w:p>
    <w:p w:rsidR="00F3555A" w:rsidRPr="00BE16E6" w:rsidRDefault="00F3555A" w:rsidP="00F3555A">
      <w:pPr>
        <w:ind w:firstLine="709"/>
        <w:jc w:val="both"/>
        <w:rPr>
          <w:kern w:val="2"/>
          <w:sz w:val="24"/>
          <w:szCs w:val="24"/>
          <w:lang w:eastAsia="ru-RU"/>
        </w:rPr>
      </w:pPr>
      <w:r w:rsidRPr="00BE16E6">
        <w:rPr>
          <w:kern w:val="2"/>
          <w:sz w:val="24"/>
          <w:szCs w:val="24"/>
          <w:lang w:eastAsia="ru-RU"/>
        </w:rPr>
        <w:t>2) среднее время ожидания в очереди при подаче документов;</w:t>
      </w:r>
    </w:p>
    <w:p w:rsidR="00F3555A" w:rsidRPr="00BE16E6" w:rsidRDefault="00F3555A" w:rsidP="00F3555A">
      <w:pPr>
        <w:ind w:firstLine="709"/>
        <w:jc w:val="both"/>
        <w:rPr>
          <w:kern w:val="2"/>
          <w:sz w:val="24"/>
          <w:szCs w:val="24"/>
          <w:lang w:eastAsia="ru-RU"/>
        </w:rPr>
      </w:pPr>
      <w:r w:rsidRPr="00BE16E6">
        <w:rPr>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4) количество взаимодействий заявителя или его представителя с должностными лицами, их продолжительность;</w:t>
      </w:r>
    </w:p>
    <w:p w:rsidR="00F3555A" w:rsidRPr="00BE16E6" w:rsidRDefault="00F3555A" w:rsidP="00F3555A">
      <w:pPr>
        <w:ind w:firstLine="709"/>
        <w:jc w:val="both"/>
        <w:rPr>
          <w:kern w:val="2"/>
          <w:sz w:val="24"/>
          <w:szCs w:val="24"/>
          <w:lang w:eastAsia="ru-RU"/>
        </w:rPr>
      </w:pPr>
      <w:r w:rsidRPr="00BE16E6">
        <w:rPr>
          <w:kern w:val="2"/>
          <w:sz w:val="24"/>
          <w:szCs w:val="24"/>
          <w:lang w:eastAsia="ru-RU"/>
        </w:rPr>
        <w:t>5) возможность получения информации о ходе предоставления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 для подачи документов, необходимых для предоставления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2) для получения результата предоставления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E16E6">
        <w:rPr>
          <w:kern w:val="2"/>
          <w:sz w:val="24"/>
          <w:szCs w:val="24"/>
          <w:u w:val="single"/>
          <w:lang w:eastAsia="ru-RU"/>
        </w:rPr>
        <w:t>48</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видов взаимодействия.</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52. Заявитель или его представитель имеет возможность получить информацию о ходе предоставления муниципальной услуги в администрации. </w:t>
      </w:r>
    </w:p>
    <w:p w:rsidR="00F3555A" w:rsidRPr="00BE16E6" w:rsidRDefault="00F3555A" w:rsidP="00F3555A">
      <w:pPr>
        <w:adjustRightInd w:val="0"/>
        <w:ind w:firstLine="720"/>
        <w:jc w:val="center"/>
        <w:outlineLvl w:val="2"/>
        <w:rPr>
          <w:kern w:val="2"/>
          <w:sz w:val="24"/>
          <w:szCs w:val="24"/>
          <w:lang w:eastAsia="ru-RU"/>
        </w:rPr>
      </w:pPr>
    </w:p>
    <w:p w:rsidR="00F3555A" w:rsidRPr="00C62050" w:rsidRDefault="00F3555A" w:rsidP="00F3555A">
      <w:pPr>
        <w:keepNext/>
        <w:keepLines/>
        <w:adjustRightInd w:val="0"/>
        <w:jc w:val="center"/>
        <w:outlineLvl w:val="2"/>
        <w:rPr>
          <w:kern w:val="2"/>
          <w:sz w:val="24"/>
          <w:szCs w:val="24"/>
          <w:lang w:eastAsia="ru-RU"/>
        </w:rPr>
      </w:pPr>
      <w:r w:rsidRPr="00BE16E6">
        <w:rPr>
          <w:kern w:val="2"/>
          <w:sz w:val="24"/>
          <w:szCs w:val="24"/>
          <w:lang w:eastAsia="ru-RU"/>
        </w:rPr>
        <w:t xml:space="preserve">Глава 17. Иные требования </w:t>
      </w:r>
      <w:r w:rsidRPr="00C62050">
        <w:rPr>
          <w:kern w:val="2"/>
          <w:sz w:val="24"/>
          <w:szCs w:val="24"/>
          <w:lang w:eastAsia="ru-RU"/>
        </w:rPr>
        <w:t>к предоставлению муниципальной услуги, в том числе учитывающие особенности предоставления муниципальной услуги в электронной форме</w:t>
      </w:r>
    </w:p>
    <w:p w:rsidR="00F3555A" w:rsidRPr="00C62050" w:rsidRDefault="00F3555A" w:rsidP="00F3555A">
      <w:pPr>
        <w:keepNext/>
        <w:keepLines/>
        <w:adjustRightInd w:val="0"/>
        <w:jc w:val="center"/>
        <w:outlineLvl w:val="2"/>
        <w:rPr>
          <w:kern w:val="2"/>
          <w:sz w:val="24"/>
          <w:szCs w:val="24"/>
          <w:lang w:eastAsia="ru-RU"/>
        </w:rPr>
      </w:pPr>
    </w:p>
    <w:p w:rsidR="00F3555A" w:rsidRPr="00C62050" w:rsidRDefault="00F3555A" w:rsidP="00F3555A">
      <w:pPr>
        <w:adjustRightInd w:val="0"/>
        <w:ind w:firstLine="709"/>
        <w:jc w:val="both"/>
        <w:rPr>
          <w:kern w:val="2"/>
          <w:sz w:val="24"/>
          <w:szCs w:val="24"/>
          <w:lang w:eastAsia="ru-RU"/>
        </w:rPr>
      </w:pPr>
      <w:r w:rsidRPr="00C62050">
        <w:rPr>
          <w:kern w:val="2"/>
          <w:sz w:val="24"/>
          <w:szCs w:val="24"/>
          <w:lang w:eastAsia="ru-RU"/>
        </w:rPr>
        <w:t>53. Муниципальная услуга по экстерриториальному принципу не предоставляется.</w:t>
      </w:r>
    </w:p>
    <w:p w:rsidR="00F3555A" w:rsidRPr="00C62050" w:rsidRDefault="00F3555A" w:rsidP="00F3555A">
      <w:pPr>
        <w:adjustRightInd w:val="0"/>
        <w:ind w:firstLine="709"/>
        <w:jc w:val="both"/>
        <w:rPr>
          <w:kern w:val="2"/>
          <w:sz w:val="24"/>
          <w:szCs w:val="24"/>
          <w:lang w:eastAsia="ru-RU"/>
        </w:rPr>
      </w:pPr>
      <w:r w:rsidRPr="00C62050">
        <w:rPr>
          <w:kern w:val="2"/>
          <w:sz w:val="24"/>
          <w:szCs w:val="24"/>
          <w:lang w:eastAsia="ru-RU"/>
        </w:rPr>
        <w:t xml:space="preserve">54. В соответствии с Перечнем услуг, которые являются необходимыми и обязательными для предоставления муниципальных услуг, </w:t>
      </w:r>
      <w:r w:rsidR="00C62050" w:rsidRPr="007D6B50">
        <w:rPr>
          <w:kern w:val="2"/>
          <w:sz w:val="24"/>
          <w:szCs w:val="24"/>
          <w:lang w:eastAsia="ru-RU"/>
        </w:rPr>
        <w:t xml:space="preserve">утвержденным </w:t>
      </w:r>
      <w:r w:rsidR="00C62050" w:rsidRPr="00855B59">
        <w:rPr>
          <w:kern w:val="2"/>
          <w:sz w:val="24"/>
          <w:szCs w:val="24"/>
          <w:lang w:eastAsia="ru-RU"/>
        </w:rPr>
        <w:t>р</w:t>
      </w:r>
      <w:r w:rsidR="00C62050">
        <w:rPr>
          <w:kern w:val="2"/>
          <w:sz w:val="24"/>
          <w:szCs w:val="24"/>
          <w:lang w:eastAsia="ru-RU"/>
        </w:rPr>
        <w:t>ешением думы</w:t>
      </w:r>
      <w:r w:rsidR="00C62050" w:rsidRPr="00855B59">
        <w:rPr>
          <w:kern w:val="2"/>
          <w:sz w:val="24"/>
          <w:szCs w:val="24"/>
          <w:lang w:eastAsia="ru-RU"/>
        </w:rPr>
        <w:t xml:space="preserve"> </w:t>
      </w:r>
      <w:r w:rsidR="00C62050">
        <w:rPr>
          <w:kern w:val="2"/>
          <w:sz w:val="24"/>
          <w:szCs w:val="24"/>
          <w:lang w:eastAsia="ru-RU"/>
        </w:rPr>
        <w:t xml:space="preserve">Бельского </w:t>
      </w:r>
      <w:r w:rsidR="00C62050" w:rsidRPr="00855B59">
        <w:rPr>
          <w:kern w:val="2"/>
          <w:sz w:val="24"/>
          <w:szCs w:val="24"/>
          <w:lang w:eastAsia="ru-RU"/>
        </w:rPr>
        <w:t xml:space="preserve">муниципального образования от </w:t>
      </w:r>
      <w:r w:rsidR="00C62050" w:rsidRPr="00733E46">
        <w:rPr>
          <w:sz w:val="24"/>
          <w:szCs w:val="24"/>
        </w:rPr>
        <w:t>01.10.2012 №194</w:t>
      </w:r>
      <w:r w:rsidR="00C62050" w:rsidRPr="007D6B50">
        <w:rPr>
          <w:kern w:val="2"/>
          <w:sz w:val="24"/>
          <w:szCs w:val="24"/>
          <w:lang w:eastAsia="ru-RU"/>
        </w:rPr>
        <w:t xml:space="preserve">, </w:t>
      </w:r>
      <w:r w:rsidRPr="00C62050">
        <w:rPr>
          <w:kern w:val="2"/>
          <w:sz w:val="24"/>
          <w:szCs w:val="24"/>
          <w:lang w:eastAsia="ru-RU"/>
        </w:rPr>
        <w:t>услуги, которые являются необходимыми и обязательными</w:t>
      </w:r>
      <w:r w:rsidRPr="00C62050">
        <w:rPr>
          <w:kern w:val="2"/>
          <w:sz w:val="24"/>
          <w:szCs w:val="24"/>
          <w:u w:val="single"/>
          <w:lang w:eastAsia="ru-RU"/>
        </w:rPr>
        <w:t xml:space="preserve"> </w:t>
      </w:r>
      <w:r w:rsidRPr="00C62050">
        <w:rPr>
          <w:kern w:val="2"/>
          <w:sz w:val="24"/>
          <w:szCs w:val="24"/>
          <w:lang w:eastAsia="ru-RU"/>
        </w:rPr>
        <w:t>для предоставления муниципальной услуги, отсутствуют.</w:t>
      </w:r>
    </w:p>
    <w:p w:rsidR="00F3555A" w:rsidRPr="00C62050" w:rsidRDefault="00F3555A" w:rsidP="00F3555A">
      <w:pPr>
        <w:ind w:firstLine="720"/>
        <w:jc w:val="both"/>
        <w:rPr>
          <w:kern w:val="2"/>
          <w:sz w:val="24"/>
          <w:szCs w:val="24"/>
          <w:lang w:eastAsia="ru-RU"/>
        </w:rPr>
      </w:pPr>
      <w:r w:rsidRPr="00C62050">
        <w:rPr>
          <w:kern w:val="2"/>
          <w:sz w:val="24"/>
          <w:szCs w:val="24"/>
          <w:lang w:eastAsia="ru-RU"/>
        </w:rPr>
        <w:t xml:space="preserve">Плата за </w:t>
      </w:r>
      <w:r w:rsidRPr="00C62050">
        <w:rPr>
          <w:kern w:val="2"/>
          <w:sz w:val="24"/>
          <w:szCs w:val="24"/>
        </w:rPr>
        <w:t>услуги, которые являются необходимыми и обязательными для предоставления муниципальной услуги, отсутствует</w:t>
      </w:r>
      <w:r w:rsidRPr="00C62050">
        <w:rPr>
          <w:kern w:val="2"/>
          <w:sz w:val="24"/>
          <w:szCs w:val="24"/>
          <w:lang w:eastAsia="ru-RU"/>
        </w:rPr>
        <w:t>.</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lastRenderedPageBreak/>
        <w:t>56.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E16E6">
        <w:rPr>
          <w:kern w:val="2"/>
          <w:sz w:val="24"/>
          <w:szCs w:val="24"/>
          <w:lang w:val="en-US" w:eastAsia="ru-RU"/>
        </w:rPr>
        <w:t>odt</w:t>
      </w:r>
      <w:r w:rsidRPr="00BE16E6">
        <w:rPr>
          <w:kern w:val="2"/>
          <w:sz w:val="24"/>
          <w:szCs w:val="24"/>
          <w:lang w:eastAsia="ru-RU"/>
        </w:rPr>
        <w:t xml:space="preserve">, txt, xls, xlsx, </w:t>
      </w:r>
      <w:r w:rsidRPr="00BE16E6">
        <w:rPr>
          <w:kern w:val="2"/>
          <w:sz w:val="24"/>
          <w:szCs w:val="24"/>
          <w:lang w:val="en-US" w:eastAsia="ru-RU"/>
        </w:rPr>
        <w:t>ods</w:t>
      </w:r>
      <w:r w:rsidRPr="00BE16E6">
        <w:rPr>
          <w:kern w:val="2"/>
          <w:sz w:val="24"/>
          <w:szCs w:val="24"/>
          <w:lang w:eastAsia="ru-RU"/>
        </w:rPr>
        <w:t>, rtf.</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57. При обращении за предоставлением муниципальной услуги в электронной форме заявитель</w:t>
      </w:r>
      <w:r w:rsidRPr="00BE16E6">
        <w:rPr>
          <w:rFonts w:ascii="Tms Rmn" w:hAnsi="Tms Rmn" w:hint="eastAsia"/>
          <w:kern w:val="2"/>
          <w:sz w:val="24"/>
          <w:szCs w:val="24"/>
          <w:lang w:eastAsia="ru-RU"/>
        </w:rPr>
        <w:t xml:space="preserve"> </w:t>
      </w:r>
      <w:r w:rsidRPr="00BE16E6">
        <w:rPr>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Усиленная квалифицированная электронная подпись должна соответствовать следующим требованиям:</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3555A" w:rsidRPr="00BE16E6" w:rsidRDefault="00F3555A" w:rsidP="00F3555A">
      <w:pPr>
        <w:adjustRightInd w:val="0"/>
        <w:ind w:firstLine="709"/>
        <w:jc w:val="both"/>
        <w:rPr>
          <w:kern w:val="2"/>
          <w:sz w:val="24"/>
          <w:szCs w:val="24"/>
          <w:lang w:eastAsia="ru-RU"/>
        </w:rPr>
      </w:pPr>
    </w:p>
    <w:p w:rsidR="00F3555A" w:rsidRPr="00C62050" w:rsidRDefault="00F3555A" w:rsidP="00F3555A">
      <w:pPr>
        <w:keepNext/>
        <w:keepLines/>
        <w:adjustRightInd w:val="0"/>
        <w:jc w:val="center"/>
        <w:rPr>
          <w:kern w:val="2"/>
          <w:sz w:val="24"/>
          <w:szCs w:val="24"/>
          <w:lang w:eastAsia="ru-RU"/>
        </w:rPr>
      </w:pPr>
      <w:r w:rsidRPr="00BE16E6">
        <w:rPr>
          <w:kern w:val="2"/>
          <w:sz w:val="24"/>
          <w:szCs w:val="24"/>
          <w:lang w:eastAsia="ru-RU"/>
        </w:rPr>
        <w:t xml:space="preserve">РАЗДЕЛ III. </w:t>
      </w:r>
      <w:r w:rsidRPr="00C62050">
        <w:rPr>
          <w:kern w:val="2"/>
          <w:sz w:val="24"/>
          <w:szCs w:val="24"/>
          <w:lang w:eastAsia="ru-RU"/>
        </w:rPr>
        <w:t>СОСТАВ, ПОСЛЕДОВАТЕЛЬНОСТЬ И СРОКИ ВЫПОЛНЕНИЯ АДМИНИСТРАТИВНЫХ ПРОЦЕДУР</w:t>
      </w:r>
    </w:p>
    <w:p w:rsidR="00F3555A" w:rsidRPr="00BE16E6" w:rsidRDefault="00F3555A" w:rsidP="00F3555A">
      <w:pPr>
        <w:keepNext/>
        <w:keepLines/>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bookmarkStart w:id="3" w:name="Par343"/>
      <w:bookmarkEnd w:id="3"/>
      <w:r w:rsidRPr="00BE16E6">
        <w:rPr>
          <w:kern w:val="2"/>
          <w:sz w:val="24"/>
          <w:szCs w:val="24"/>
          <w:lang w:eastAsia="ru-RU"/>
        </w:rPr>
        <w:t>Глава 18. Состав и последовательность административных процедур</w:t>
      </w:r>
    </w:p>
    <w:p w:rsidR="00F3555A" w:rsidRPr="00BE16E6" w:rsidRDefault="00F3555A" w:rsidP="00F3555A">
      <w:pPr>
        <w:keepNext/>
        <w:keepLines/>
        <w:adjustRightInd w:val="0"/>
        <w:ind w:firstLine="709"/>
        <w:jc w:val="both"/>
        <w:rPr>
          <w:kern w:val="2"/>
          <w:sz w:val="24"/>
          <w:szCs w:val="24"/>
          <w:lang w:eastAsia="ru-RU"/>
        </w:rPr>
      </w:pP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59. Предоставление муниципальной услуги включает в себя следующие административные процедуры:</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 прием, регистрация заявления и документов, представленных заявителем или его представителем;</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3555A" w:rsidRPr="00BE16E6" w:rsidRDefault="00F3555A" w:rsidP="00F3555A">
      <w:pPr>
        <w:adjustRightInd w:val="0"/>
        <w:ind w:firstLine="709"/>
        <w:jc w:val="both"/>
        <w:rPr>
          <w:sz w:val="24"/>
          <w:szCs w:val="24"/>
          <w:lang w:eastAsia="ru-RU"/>
        </w:rPr>
      </w:pPr>
      <w:r w:rsidRPr="00BE16E6">
        <w:rPr>
          <w:kern w:val="2"/>
          <w:sz w:val="24"/>
          <w:szCs w:val="24"/>
          <w:lang w:eastAsia="ru-RU"/>
        </w:rPr>
        <w:t xml:space="preserve">4) рассмотрение документов и </w:t>
      </w:r>
      <w:r w:rsidRPr="00BE16E6">
        <w:rPr>
          <w:kern w:val="2"/>
          <w:sz w:val="24"/>
          <w:szCs w:val="24"/>
        </w:rPr>
        <w:t xml:space="preserve">принятие </w:t>
      </w:r>
      <w:r w:rsidRPr="00BE16E6">
        <w:rPr>
          <w:sz w:val="24"/>
          <w:szCs w:val="24"/>
          <w:lang w:eastAsia="ru-RU"/>
        </w:rPr>
        <w:t xml:space="preserve">решения о предоставлении земельного </w:t>
      </w:r>
      <w:r w:rsidRPr="00BE16E6">
        <w:rPr>
          <w:sz w:val="24"/>
          <w:szCs w:val="24"/>
          <w:lang w:eastAsia="ru-RU"/>
        </w:rPr>
        <w:lastRenderedPageBreak/>
        <w:t>участка в собственность бесплатно или</w:t>
      </w:r>
      <w:r w:rsidRPr="00BE16E6">
        <w:rPr>
          <w:kern w:val="2"/>
          <w:sz w:val="24"/>
          <w:szCs w:val="24"/>
        </w:rPr>
        <w:t xml:space="preserve"> </w:t>
      </w:r>
      <w:r w:rsidRPr="00BE16E6">
        <w:rPr>
          <w:sz w:val="24"/>
          <w:szCs w:val="24"/>
          <w:lang w:eastAsia="ru-RU"/>
        </w:rPr>
        <w:t>решения об отказе в предоставлении земельного участка в собственность бесплатно;</w:t>
      </w:r>
    </w:p>
    <w:p w:rsidR="00F3555A" w:rsidRPr="00BE16E6" w:rsidRDefault="00F3555A" w:rsidP="00F3555A">
      <w:pPr>
        <w:adjustRightInd w:val="0"/>
        <w:ind w:firstLine="709"/>
        <w:jc w:val="both"/>
        <w:rPr>
          <w:kern w:val="2"/>
          <w:sz w:val="24"/>
          <w:szCs w:val="24"/>
        </w:rPr>
      </w:pPr>
      <w:r w:rsidRPr="00BE16E6">
        <w:rPr>
          <w:kern w:val="2"/>
          <w:sz w:val="24"/>
          <w:szCs w:val="24"/>
        </w:rPr>
        <w:t xml:space="preserve">5) выдача (направление) заявителю </w:t>
      </w:r>
      <w:r w:rsidRPr="00BE16E6">
        <w:rPr>
          <w:kern w:val="2"/>
          <w:sz w:val="24"/>
          <w:szCs w:val="24"/>
          <w:lang w:eastAsia="ru-RU"/>
        </w:rPr>
        <w:t xml:space="preserve">или его представителю </w:t>
      </w:r>
      <w:r w:rsidRPr="00BE16E6">
        <w:rPr>
          <w:kern w:val="2"/>
          <w:sz w:val="24"/>
          <w:szCs w:val="24"/>
        </w:rPr>
        <w:t xml:space="preserve">результата муниципальной услуги или уведомления </w:t>
      </w:r>
      <w:r w:rsidRPr="00BE16E6">
        <w:rPr>
          <w:kern w:val="2"/>
          <w:sz w:val="24"/>
          <w:szCs w:val="24"/>
          <w:lang w:eastAsia="ru-RU"/>
        </w:rPr>
        <w:t>об отказе в предоставлении муниципальной услуги.</w:t>
      </w:r>
    </w:p>
    <w:p w:rsidR="00F3555A" w:rsidRPr="00BE16E6" w:rsidRDefault="00F3555A" w:rsidP="00F3555A">
      <w:pPr>
        <w:adjustRightInd w:val="0"/>
        <w:ind w:firstLine="709"/>
        <w:jc w:val="both"/>
        <w:rPr>
          <w:kern w:val="2"/>
          <w:sz w:val="24"/>
          <w:szCs w:val="24"/>
        </w:rPr>
      </w:pPr>
      <w:r w:rsidRPr="00BE16E6">
        <w:rPr>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F3555A" w:rsidRPr="00BE16E6" w:rsidRDefault="00F3555A" w:rsidP="00F3555A">
      <w:pPr>
        <w:adjustRightInd w:val="0"/>
        <w:ind w:firstLine="709"/>
        <w:jc w:val="both"/>
        <w:rPr>
          <w:kern w:val="2"/>
          <w:sz w:val="24"/>
          <w:szCs w:val="24"/>
        </w:rPr>
      </w:pPr>
      <w:r w:rsidRPr="00BE16E6">
        <w:rPr>
          <w:kern w:val="2"/>
          <w:sz w:val="24"/>
          <w:szCs w:val="24"/>
        </w:rPr>
        <w:t xml:space="preserve">1) прием, регистрация заявления и документов, представленных заявителем </w:t>
      </w:r>
      <w:r w:rsidRPr="00BE16E6">
        <w:rPr>
          <w:kern w:val="2"/>
          <w:sz w:val="24"/>
          <w:szCs w:val="24"/>
          <w:lang w:eastAsia="ru-RU"/>
        </w:rPr>
        <w:t>или его представителем</w:t>
      </w:r>
      <w:r w:rsidRPr="00BE16E6">
        <w:rPr>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3555A" w:rsidRPr="00BE16E6" w:rsidRDefault="00F3555A" w:rsidP="00F3555A">
      <w:pPr>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19. Прием, регистрация заявления и документов,</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представленных заявителем или его представителем</w:t>
      </w:r>
    </w:p>
    <w:p w:rsidR="00F3555A" w:rsidRPr="00BE16E6" w:rsidRDefault="00F3555A" w:rsidP="00F3555A">
      <w:pPr>
        <w:keepNext/>
        <w:keepLines/>
        <w:adjustRightInd w:val="0"/>
        <w:jc w:val="both"/>
        <w:rPr>
          <w:kern w:val="2"/>
          <w:sz w:val="24"/>
          <w:szCs w:val="24"/>
        </w:rPr>
      </w:pPr>
      <w:bookmarkStart w:id="4" w:name="Par355"/>
      <w:bookmarkEnd w:id="4"/>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E16E6">
        <w:rPr>
          <w:kern w:val="2"/>
          <w:sz w:val="24"/>
          <w:szCs w:val="24"/>
          <w:u w:val="single"/>
          <w:lang w:eastAsia="ru-RU"/>
        </w:rPr>
        <w:t>19</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w:t>
      </w:r>
    </w:p>
    <w:p w:rsidR="00F3555A" w:rsidRPr="00BE16E6" w:rsidRDefault="00F3555A" w:rsidP="00F3555A">
      <w:pPr>
        <w:ind w:firstLine="709"/>
        <w:jc w:val="both"/>
        <w:rPr>
          <w:i/>
          <w:kern w:val="2"/>
          <w:sz w:val="24"/>
          <w:szCs w:val="24"/>
          <w:lang w:eastAsia="ru-RU"/>
        </w:rPr>
      </w:pPr>
      <w:r w:rsidRPr="00BE16E6">
        <w:rPr>
          <w:kern w:val="2"/>
          <w:sz w:val="24"/>
          <w:szCs w:val="24"/>
          <w:lang w:eastAsia="ru-RU"/>
        </w:rPr>
        <w:t>62.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3555A" w:rsidRPr="00BE16E6" w:rsidRDefault="00F3555A" w:rsidP="00F3555A">
      <w:pPr>
        <w:ind w:firstLine="709"/>
        <w:jc w:val="both"/>
        <w:rPr>
          <w:i/>
          <w:kern w:val="2"/>
          <w:sz w:val="24"/>
          <w:szCs w:val="24"/>
          <w:lang w:eastAsia="ru-RU"/>
        </w:rPr>
      </w:pPr>
      <w:r w:rsidRPr="00BE16E6">
        <w:rPr>
          <w:kern w:val="2"/>
          <w:sz w:val="24"/>
          <w:szCs w:val="24"/>
          <w:lang w:eastAsia="ru-RU"/>
        </w:rPr>
        <w:t>63.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w:t>
      </w:r>
      <w:r w:rsidR="00815A36">
        <w:rPr>
          <w:kern w:val="2"/>
          <w:sz w:val="24"/>
          <w:szCs w:val="24"/>
          <w:lang w:eastAsia="ru-RU"/>
        </w:rPr>
        <w:t xml:space="preserve"> </w:t>
      </w:r>
      <w:r w:rsidR="00815A36" w:rsidRPr="00E00F59">
        <w:t>в журнале регистрации обращений за предоставлением муниципальной услуги</w:t>
      </w:r>
      <w:r w:rsidRPr="00BE16E6">
        <w:rPr>
          <w:i/>
          <w:kern w:val="2"/>
          <w:sz w:val="24"/>
          <w:szCs w:val="24"/>
          <w:lang w:eastAsia="ru-RU"/>
        </w:rPr>
        <w:t>.</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64. Срок регистрации представленного в администрацию </w:t>
      </w:r>
      <w:r w:rsidRPr="00BE16E6">
        <w:rPr>
          <w:kern w:val="2"/>
          <w:sz w:val="24"/>
          <w:szCs w:val="24"/>
        </w:rPr>
        <w:t>заявления при</w:t>
      </w:r>
      <w:r w:rsidRPr="00BE16E6">
        <w:rPr>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65. Должностное лицо </w:t>
      </w:r>
      <w:r w:rsidRPr="00BE16E6">
        <w:rPr>
          <w:sz w:val="24"/>
          <w:szCs w:val="24"/>
        </w:rPr>
        <w:t>администрации</w:t>
      </w:r>
      <w:r w:rsidRPr="00BE16E6">
        <w:rPr>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E16E6">
        <w:rPr>
          <w:kern w:val="2"/>
          <w:sz w:val="24"/>
          <w:szCs w:val="24"/>
          <w:u w:val="single"/>
          <w:lang w:eastAsia="ru-RU"/>
        </w:rPr>
        <w:t>26</w:t>
      </w:r>
      <w:r w:rsidRPr="00BE16E6">
        <w:rPr>
          <w:kern w:val="2"/>
          <w:sz w:val="24"/>
          <w:szCs w:val="24"/>
          <w:lang w:eastAsia="ru-RU"/>
        </w:rPr>
        <w:t xml:space="preserve"> </w:t>
      </w:r>
      <w:r w:rsidRPr="00BE16E6">
        <w:rPr>
          <w:sz w:val="24"/>
          <w:szCs w:val="24"/>
        </w:rPr>
        <w:t>настоящего административного регламента,</w:t>
      </w:r>
      <w:r w:rsidRPr="00BE16E6">
        <w:rPr>
          <w:kern w:val="2"/>
          <w:sz w:val="24"/>
          <w:szCs w:val="24"/>
          <w:lang w:eastAsia="ru-RU"/>
        </w:rPr>
        <w:t xml:space="preserve"> в срок </w:t>
      </w:r>
      <w:r w:rsidRPr="00BE16E6">
        <w:rPr>
          <w:sz w:val="24"/>
          <w:szCs w:val="24"/>
        </w:rPr>
        <w:t>не позднее одного рабочего дня со дня получения заявления и документов</w:t>
      </w:r>
      <w:r w:rsidRPr="00BE16E6">
        <w:rPr>
          <w:kern w:val="2"/>
          <w:sz w:val="24"/>
          <w:szCs w:val="24"/>
          <w:lang w:eastAsia="ru-RU"/>
        </w:rPr>
        <w:t>.</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 xml:space="preserve">66. В случае поступления заявления, подписанного усиленной квалифицированной электронной подписью, должностным лицом </w:t>
      </w:r>
      <w:r w:rsidRPr="00BE16E6">
        <w:rPr>
          <w:sz w:val="24"/>
          <w:szCs w:val="24"/>
        </w:rPr>
        <w:t>администрации</w:t>
      </w:r>
      <w:r w:rsidRPr="00BE16E6">
        <w:rPr>
          <w:kern w:val="2"/>
          <w:sz w:val="24"/>
          <w:szCs w:val="24"/>
          <w:lang w:eastAsia="ru-RU"/>
        </w:rPr>
        <w:t xml:space="preserve">, ответственным за прием и регистрацию документов, в ходе проверки, предусмотренной пунктом </w:t>
      </w:r>
      <w:r w:rsidRPr="00BE16E6">
        <w:rPr>
          <w:kern w:val="2"/>
          <w:sz w:val="24"/>
          <w:szCs w:val="24"/>
          <w:u w:val="single"/>
          <w:lang w:eastAsia="ru-RU"/>
        </w:rPr>
        <w:t>65</w:t>
      </w:r>
      <w:r w:rsidRPr="00BE16E6">
        <w:rPr>
          <w:kern w:val="2"/>
          <w:sz w:val="24"/>
          <w:szCs w:val="24"/>
          <w:lang w:eastAsia="ru-RU"/>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E16E6">
        <w:rPr>
          <w:kern w:val="2"/>
          <w:sz w:val="24"/>
          <w:szCs w:val="24"/>
          <w:u w:val="single"/>
          <w:lang w:eastAsia="ru-RU"/>
        </w:rPr>
        <w:t>57</w:t>
      </w:r>
      <w:r w:rsidRPr="00BE16E6">
        <w:rPr>
          <w:kern w:val="2"/>
          <w:sz w:val="24"/>
          <w:szCs w:val="24"/>
          <w:lang w:eastAsia="ru-RU"/>
        </w:rPr>
        <w:t xml:space="preserve"> настоящего административного регламента.</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 xml:space="preserve">67. Проверка усиленной квалифицированной электронной подписи может осуществляться должностным лицом </w:t>
      </w:r>
      <w:r w:rsidRPr="00BE16E6">
        <w:rPr>
          <w:sz w:val="24"/>
          <w:szCs w:val="24"/>
        </w:rPr>
        <w:t>администрации</w:t>
      </w:r>
      <w:r w:rsidRPr="00BE16E6">
        <w:rPr>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68. В случае выявления в представленных документах обстоятельств, </w:t>
      </w:r>
      <w:r w:rsidRPr="00BE16E6">
        <w:rPr>
          <w:kern w:val="2"/>
          <w:sz w:val="24"/>
          <w:szCs w:val="24"/>
          <w:lang w:eastAsia="ru-RU"/>
        </w:rPr>
        <w:lastRenderedPageBreak/>
        <w:t xml:space="preserve">предусмотренных пунктом </w:t>
      </w:r>
      <w:r w:rsidRPr="00BE16E6">
        <w:rPr>
          <w:kern w:val="2"/>
          <w:sz w:val="24"/>
          <w:szCs w:val="24"/>
          <w:u w:val="single"/>
          <w:lang w:eastAsia="ru-RU"/>
        </w:rPr>
        <w:t>26</w:t>
      </w:r>
      <w:r w:rsidRPr="00BE16E6">
        <w:rPr>
          <w:kern w:val="2"/>
          <w:sz w:val="24"/>
          <w:szCs w:val="24"/>
          <w:lang w:eastAsia="ru-RU"/>
        </w:rPr>
        <w:t xml:space="preserve"> </w:t>
      </w:r>
      <w:r w:rsidRPr="00BE16E6">
        <w:rPr>
          <w:sz w:val="24"/>
          <w:szCs w:val="24"/>
        </w:rPr>
        <w:t>настоящего административного регламента,</w:t>
      </w:r>
      <w:r w:rsidRPr="00BE16E6">
        <w:rPr>
          <w:kern w:val="2"/>
          <w:sz w:val="24"/>
          <w:szCs w:val="24"/>
          <w:lang w:eastAsia="ru-RU"/>
        </w:rPr>
        <w:t xml:space="preserve"> должностное лицо </w:t>
      </w:r>
      <w:r w:rsidRPr="00BE16E6">
        <w:rPr>
          <w:sz w:val="24"/>
          <w:szCs w:val="24"/>
        </w:rPr>
        <w:t>администрации</w:t>
      </w:r>
      <w:r w:rsidRPr="00BE16E6">
        <w:rPr>
          <w:kern w:val="2"/>
          <w:sz w:val="24"/>
          <w:szCs w:val="24"/>
          <w:lang w:eastAsia="ru-RU"/>
        </w:rPr>
        <w:t xml:space="preserve">, ответственное за прием и регистрацию документов, не позднее срока, предусмотренного пунктом </w:t>
      </w:r>
      <w:r w:rsidRPr="00BE16E6">
        <w:rPr>
          <w:kern w:val="2"/>
          <w:sz w:val="24"/>
          <w:szCs w:val="24"/>
          <w:u w:val="single"/>
          <w:lang w:eastAsia="ru-RU"/>
        </w:rPr>
        <w:t>65</w:t>
      </w:r>
      <w:r w:rsidRPr="00BE16E6">
        <w:rPr>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F3555A" w:rsidRPr="00BE16E6" w:rsidRDefault="00F3555A" w:rsidP="00F3555A">
      <w:pPr>
        <w:ind w:firstLine="709"/>
        <w:jc w:val="both"/>
        <w:rPr>
          <w:sz w:val="24"/>
          <w:szCs w:val="24"/>
        </w:rPr>
      </w:pPr>
      <w:r w:rsidRPr="00BE16E6">
        <w:rPr>
          <w:sz w:val="24"/>
          <w:szCs w:val="24"/>
        </w:rPr>
        <w:t xml:space="preserve">69. В случае отказа в приеме документов, поданных путем личного обращения, </w:t>
      </w:r>
      <w:r w:rsidRPr="00BE16E6">
        <w:rPr>
          <w:kern w:val="2"/>
          <w:sz w:val="24"/>
          <w:szCs w:val="24"/>
          <w:lang w:eastAsia="ru-RU"/>
        </w:rPr>
        <w:t xml:space="preserve">должностное лицо </w:t>
      </w:r>
      <w:r w:rsidRPr="00BE16E6">
        <w:rPr>
          <w:sz w:val="24"/>
          <w:szCs w:val="24"/>
        </w:rPr>
        <w:t>администрации</w:t>
      </w:r>
      <w:r w:rsidRPr="00BE16E6">
        <w:rPr>
          <w:kern w:val="2"/>
          <w:sz w:val="24"/>
          <w:szCs w:val="24"/>
          <w:lang w:eastAsia="ru-RU"/>
        </w:rPr>
        <w:t>, ответственное за прием и регистрацию документов,</w:t>
      </w:r>
      <w:r w:rsidRPr="00BE16E6">
        <w:rPr>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3555A" w:rsidRPr="00BE16E6" w:rsidRDefault="00F3555A" w:rsidP="00F3555A">
      <w:pPr>
        <w:ind w:firstLine="709"/>
        <w:jc w:val="both"/>
        <w:rPr>
          <w:sz w:val="24"/>
          <w:szCs w:val="24"/>
        </w:rPr>
      </w:pPr>
      <w:r w:rsidRPr="00BE16E6">
        <w:rPr>
          <w:sz w:val="24"/>
          <w:szCs w:val="24"/>
        </w:rPr>
        <w:t xml:space="preserve">В случае отказа в приеме документов, поданных через организации почтовой связи, </w:t>
      </w:r>
      <w:r w:rsidRPr="00BE16E6">
        <w:rPr>
          <w:kern w:val="2"/>
          <w:sz w:val="24"/>
          <w:szCs w:val="24"/>
          <w:lang w:eastAsia="ru-RU"/>
        </w:rPr>
        <w:t xml:space="preserve">должностное лицо </w:t>
      </w:r>
      <w:r w:rsidRPr="00BE16E6">
        <w:rPr>
          <w:sz w:val="24"/>
          <w:szCs w:val="24"/>
        </w:rPr>
        <w:t>администрации</w:t>
      </w:r>
      <w:r w:rsidRPr="00BE16E6">
        <w:rPr>
          <w:kern w:val="2"/>
          <w:sz w:val="24"/>
          <w:szCs w:val="24"/>
          <w:lang w:eastAsia="ru-RU"/>
        </w:rPr>
        <w:t>, ответственное за прием и регистрацию документов</w:t>
      </w:r>
      <w:r w:rsidRPr="00BE16E6">
        <w:rPr>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F3555A" w:rsidRPr="00BE16E6" w:rsidRDefault="00F3555A" w:rsidP="00F3555A">
      <w:pPr>
        <w:ind w:firstLine="709"/>
        <w:jc w:val="both"/>
        <w:rPr>
          <w:sz w:val="24"/>
          <w:szCs w:val="24"/>
        </w:rPr>
      </w:pPr>
      <w:r w:rsidRPr="00BE16E6">
        <w:rPr>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E16E6">
        <w:rPr>
          <w:kern w:val="2"/>
          <w:sz w:val="24"/>
          <w:szCs w:val="24"/>
          <w:lang w:eastAsia="ru-RU"/>
        </w:rPr>
        <w:t xml:space="preserve">должностное лицо </w:t>
      </w:r>
      <w:r w:rsidRPr="00BE16E6">
        <w:rPr>
          <w:sz w:val="24"/>
          <w:szCs w:val="24"/>
        </w:rPr>
        <w:t>администрации</w:t>
      </w:r>
      <w:r w:rsidRPr="00BE16E6">
        <w:rPr>
          <w:kern w:val="2"/>
          <w:sz w:val="24"/>
          <w:szCs w:val="24"/>
          <w:lang w:eastAsia="ru-RU"/>
        </w:rPr>
        <w:t>, ответственное за прием и регистрацию документов</w:t>
      </w:r>
      <w:r w:rsidRPr="00BE16E6">
        <w:rPr>
          <w:sz w:val="24"/>
          <w:szCs w:val="24"/>
        </w:rPr>
        <w:t>, направляет уведомление об отказе в приеме документов по адресу электронной почты, указанному в заявлении.</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70. При отсутствии в представленных заявителем или его представителем документах оснований, предусмотренных пунктом </w:t>
      </w:r>
      <w:r w:rsidRPr="00BE16E6">
        <w:rPr>
          <w:kern w:val="2"/>
          <w:sz w:val="24"/>
          <w:szCs w:val="24"/>
          <w:u w:val="single"/>
          <w:lang w:eastAsia="ru-RU"/>
        </w:rPr>
        <w:t>26</w:t>
      </w:r>
      <w:r w:rsidRPr="00BE16E6">
        <w:rPr>
          <w:kern w:val="2"/>
          <w:sz w:val="24"/>
          <w:szCs w:val="24"/>
          <w:lang w:eastAsia="ru-RU"/>
        </w:rPr>
        <w:t xml:space="preserve"> </w:t>
      </w:r>
      <w:r w:rsidRPr="00BE16E6">
        <w:rPr>
          <w:sz w:val="24"/>
          <w:szCs w:val="24"/>
        </w:rPr>
        <w:t>настоящего административного регламента</w:t>
      </w:r>
      <w:r w:rsidRPr="00BE16E6">
        <w:rPr>
          <w:kern w:val="2"/>
          <w:sz w:val="24"/>
          <w:szCs w:val="24"/>
          <w:lang w:eastAsia="ru-RU"/>
        </w:rPr>
        <w:t xml:space="preserve">, должностное лицо  </w:t>
      </w:r>
      <w:r w:rsidRPr="00BE16E6">
        <w:rPr>
          <w:sz w:val="24"/>
          <w:szCs w:val="24"/>
        </w:rPr>
        <w:t>администрации</w:t>
      </w:r>
      <w:r w:rsidRPr="00BE16E6">
        <w:rPr>
          <w:kern w:val="2"/>
          <w:sz w:val="24"/>
          <w:szCs w:val="24"/>
          <w:lang w:eastAsia="ru-RU"/>
        </w:rPr>
        <w:t xml:space="preserve">, ответственное за прием и регистрацию документов, не позднее срока, предусмотренного пунктом </w:t>
      </w:r>
      <w:r w:rsidRPr="00BE16E6">
        <w:rPr>
          <w:kern w:val="2"/>
          <w:sz w:val="24"/>
          <w:szCs w:val="24"/>
          <w:u w:val="single"/>
          <w:lang w:eastAsia="ru-RU"/>
        </w:rPr>
        <w:t>65</w:t>
      </w:r>
      <w:r w:rsidRPr="00BE16E6">
        <w:rPr>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71. В случае принятия указанного в пункте </w:t>
      </w:r>
      <w:r w:rsidRPr="00BE16E6">
        <w:rPr>
          <w:kern w:val="2"/>
          <w:sz w:val="24"/>
          <w:szCs w:val="24"/>
          <w:u w:val="single"/>
          <w:lang w:eastAsia="ru-RU"/>
        </w:rPr>
        <w:t>70</w:t>
      </w:r>
      <w:r w:rsidRPr="00BE16E6">
        <w:rPr>
          <w:kern w:val="2"/>
          <w:sz w:val="24"/>
          <w:szCs w:val="24"/>
          <w:lang w:eastAsia="ru-RU"/>
        </w:rPr>
        <w:t xml:space="preserve"> </w:t>
      </w:r>
      <w:r w:rsidRPr="00BE16E6">
        <w:rPr>
          <w:sz w:val="24"/>
          <w:szCs w:val="24"/>
        </w:rPr>
        <w:t>настоящего административного регламента</w:t>
      </w:r>
      <w:r w:rsidRPr="00BE16E6">
        <w:rPr>
          <w:kern w:val="2"/>
          <w:sz w:val="24"/>
          <w:szCs w:val="24"/>
          <w:lang w:eastAsia="ru-RU"/>
        </w:rPr>
        <w:t xml:space="preserve"> решения должностное лицо </w:t>
      </w:r>
      <w:r w:rsidRPr="00BE16E6">
        <w:rPr>
          <w:sz w:val="24"/>
          <w:szCs w:val="24"/>
        </w:rPr>
        <w:t>администрации</w:t>
      </w:r>
      <w:r w:rsidRPr="00BE16E6">
        <w:rPr>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BE16E6">
        <w:rPr>
          <w:sz w:val="24"/>
          <w:szCs w:val="24"/>
        </w:rPr>
        <w:t>администрацией</w:t>
      </w:r>
      <w:r w:rsidRPr="00BE16E6">
        <w:rPr>
          <w:kern w:val="2"/>
          <w:sz w:val="24"/>
          <w:szCs w:val="24"/>
          <w:lang w:eastAsia="ru-RU"/>
        </w:rPr>
        <w:t xml:space="preserve"> документов. Второй экземпляр расписки приобщается к представленным в </w:t>
      </w:r>
      <w:r w:rsidRPr="00BE16E6">
        <w:rPr>
          <w:sz w:val="24"/>
          <w:szCs w:val="24"/>
        </w:rPr>
        <w:t>администрацию</w:t>
      </w:r>
      <w:r w:rsidRPr="00BE16E6">
        <w:rPr>
          <w:kern w:val="2"/>
          <w:sz w:val="24"/>
          <w:szCs w:val="24"/>
          <w:lang w:eastAsia="ru-RU"/>
        </w:rPr>
        <w:t xml:space="preserve"> документам.</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BE16E6">
        <w:rPr>
          <w:sz w:val="24"/>
          <w:szCs w:val="24"/>
        </w:rPr>
        <w:t>администрации</w:t>
      </w:r>
      <w:r w:rsidRPr="00BE16E6">
        <w:rPr>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E16E6">
        <w:rPr>
          <w:sz w:val="24"/>
          <w:szCs w:val="24"/>
        </w:rPr>
        <w:t>администрацию</w:t>
      </w:r>
      <w:r w:rsidRPr="00BE16E6">
        <w:rPr>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E16E6">
        <w:rPr>
          <w:sz w:val="24"/>
          <w:szCs w:val="24"/>
        </w:rPr>
        <w:t>администрацию</w:t>
      </w:r>
      <w:r w:rsidRPr="00BE16E6">
        <w:rPr>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w:t>
      </w:r>
      <w:r w:rsidRPr="00BE16E6">
        <w:rPr>
          <w:sz w:val="24"/>
          <w:szCs w:val="24"/>
        </w:rPr>
        <w:t>администрации</w:t>
      </w:r>
      <w:r w:rsidRPr="00BE16E6">
        <w:rPr>
          <w:kern w:val="2"/>
          <w:sz w:val="24"/>
          <w:szCs w:val="24"/>
          <w:lang w:eastAsia="ru-RU"/>
        </w:rPr>
        <w:t xml:space="preserve">) в течение трех рабочих дней со дня получения </w:t>
      </w:r>
      <w:r w:rsidRPr="00BE16E6">
        <w:rPr>
          <w:sz w:val="24"/>
          <w:szCs w:val="24"/>
        </w:rPr>
        <w:t>администрацией</w:t>
      </w:r>
      <w:r w:rsidRPr="00BE16E6">
        <w:rPr>
          <w:kern w:val="2"/>
          <w:sz w:val="24"/>
          <w:szCs w:val="24"/>
          <w:lang w:eastAsia="ru-RU"/>
        </w:rPr>
        <w:t xml:space="preserve"> документов.</w:t>
      </w:r>
    </w:p>
    <w:p w:rsidR="00F3555A" w:rsidRPr="00BE16E6" w:rsidRDefault="00F3555A" w:rsidP="00F3555A">
      <w:pPr>
        <w:ind w:firstLine="709"/>
        <w:jc w:val="both"/>
        <w:rPr>
          <w:sz w:val="24"/>
          <w:szCs w:val="24"/>
        </w:rPr>
      </w:pPr>
      <w:r w:rsidRPr="00BE16E6">
        <w:rPr>
          <w:kern w:val="2"/>
          <w:sz w:val="24"/>
          <w:szCs w:val="24"/>
          <w:lang w:eastAsia="ru-RU"/>
        </w:rPr>
        <w:t xml:space="preserve">72. Результатом административной процедуры является прием </w:t>
      </w:r>
      <w:r w:rsidRPr="00BE16E6">
        <w:rPr>
          <w:sz w:val="24"/>
          <w:szCs w:val="24"/>
        </w:rPr>
        <w:t xml:space="preserve">представленных заявителем или его представителем документов </w:t>
      </w:r>
      <w:r w:rsidRPr="00BE16E6">
        <w:rPr>
          <w:kern w:val="2"/>
          <w:sz w:val="24"/>
          <w:szCs w:val="24"/>
          <w:lang w:eastAsia="ru-RU"/>
        </w:rPr>
        <w:t xml:space="preserve">и их </w:t>
      </w:r>
      <w:r w:rsidRPr="00BE16E6">
        <w:rPr>
          <w:sz w:val="24"/>
          <w:szCs w:val="24"/>
        </w:rPr>
        <w:t xml:space="preserve">передача </w:t>
      </w:r>
      <w:r w:rsidRPr="00BE16E6">
        <w:rPr>
          <w:kern w:val="2"/>
          <w:sz w:val="24"/>
          <w:szCs w:val="24"/>
          <w:lang w:eastAsia="ru-RU"/>
        </w:rPr>
        <w:t>должностному лицу администрации, ответственному за предоставление муниципальной услуги,</w:t>
      </w:r>
      <w:r w:rsidRPr="00BE16E6">
        <w:rPr>
          <w:sz w:val="24"/>
          <w:szCs w:val="24"/>
        </w:rPr>
        <w:t xml:space="preserve"> либо направление заявителю или его представителю уведомления об отказе в приеме документов.</w:t>
      </w:r>
    </w:p>
    <w:p w:rsidR="00F3555A" w:rsidRPr="00BE16E6" w:rsidRDefault="00F3555A" w:rsidP="00F3555A">
      <w:pPr>
        <w:ind w:firstLine="709"/>
        <w:jc w:val="both"/>
        <w:rPr>
          <w:sz w:val="24"/>
          <w:szCs w:val="24"/>
        </w:rPr>
      </w:pPr>
      <w:r w:rsidRPr="00BE16E6">
        <w:rPr>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BE16E6">
        <w:rPr>
          <w:sz w:val="24"/>
          <w:szCs w:val="24"/>
        </w:rPr>
        <w:t>администрации</w:t>
      </w:r>
      <w:r w:rsidRPr="00BE16E6">
        <w:rPr>
          <w:kern w:val="2"/>
          <w:sz w:val="24"/>
          <w:szCs w:val="24"/>
          <w:lang w:eastAsia="ru-RU"/>
        </w:rPr>
        <w:t>,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w:t>
      </w:r>
      <w:r w:rsidR="00815A36">
        <w:rPr>
          <w:kern w:val="2"/>
          <w:sz w:val="24"/>
          <w:szCs w:val="24"/>
          <w:lang w:eastAsia="ru-RU"/>
        </w:rPr>
        <w:t xml:space="preserve"> в журнале регистрации </w:t>
      </w:r>
      <w:r w:rsidRPr="00BE16E6">
        <w:rPr>
          <w:sz w:val="24"/>
          <w:szCs w:val="24"/>
        </w:rPr>
        <w:t>либо уведомления об отказе в приеме документов.</w:t>
      </w:r>
    </w:p>
    <w:p w:rsidR="00F3555A" w:rsidRPr="00BE16E6" w:rsidRDefault="00F3555A" w:rsidP="00F3555A">
      <w:pPr>
        <w:ind w:firstLine="709"/>
        <w:jc w:val="both"/>
        <w:rPr>
          <w:sz w:val="24"/>
          <w:szCs w:val="24"/>
        </w:rPr>
      </w:pPr>
    </w:p>
    <w:p w:rsidR="00F3555A" w:rsidRPr="00BE16E6" w:rsidRDefault="00F3555A" w:rsidP="00F3555A">
      <w:pPr>
        <w:keepNext/>
        <w:jc w:val="center"/>
        <w:rPr>
          <w:kern w:val="2"/>
          <w:sz w:val="24"/>
          <w:szCs w:val="24"/>
          <w:lang w:eastAsia="ru-RU"/>
        </w:rPr>
      </w:pPr>
      <w:r w:rsidRPr="00BE16E6">
        <w:rPr>
          <w:kern w:val="2"/>
          <w:sz w:val="24"/>
          <w:szCs w:val="24"/>
          <w:lang w:eastAsia="ru-RU"/>
        </w:rPr>
        <w:t>Глава 20. Принятие решения о принятии заявления к рассмотрению</w:t>
      </w:r>
      <w:r w:rsidRPr="00BE16E6">
        <w:rPr>
          <w:kern w:val="2"/>
          <w:sz w:val="24"/>
          <w:szCs w:val="24"/>
          <w:lang w:eastAsia="ru-RU"/>
        </w:rPr>
        <w:br/>
        <w:t>или решения об отказе в предоставлении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74.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 xml:space="preserve">75.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BE16E6">
        <w:rPr>
          <w:kern w:val="2"/>
          <w:sz w:val="24"/>
          <w:szCs w:val="24"/>
          <w:u w:val="single"/>
          <w:lang w:eastAsia="ru-RU"/>
        </w:rPr>
        <w:t>28</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76. В случае установления в ходе проверки, предусмотренной пунктом </w:t>
      </w:r>
      <w:r w:rsidRPr="00BE16E6">
        <w:rPr>
          <w:kern w:val="2"/>
          <w:sz w:val="24"/>
          <w:szCs w:val="24"/>
          <w:u w:val="single"/>
          <w:lang w:eastAsia="ru-RU"/>
        </w:rPr>
        <w:t>75</w:t>
      </w:r>
      <w:r w:rsidRPr="00BE16E6">
        <w:rPr>
          <w:kern w:val="2"/>
          <w:sz w:val="24"/>
          <w:szCs w:val="24"/>
          <w:lang w:eastAsia="ru-RU"/>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BE16E6">
        <w:rPr>
          <w:kern w:val="2"/>
          <w:sz w:val="24"/>
          <w:szCs w:val="24"/>
          <w:u w:val="single"/>
          <w:lang w:eastAsia="ru-RU"/>
        </w:rPr>
        <w:t>28</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BE16E6">
        <w:rPr>
          <w:kern w:val="2"/>
          <w:sz w:val="24"/>
          <w:szCs w:val="24"/>
          <w:u w:val="single"/>
          <w:lang w:eastAsia="ru-RU"/>
        </w:rPr>
        <w:t>75</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3555A" w:rsidRPr="00BE16E6" w:rsidRDefault="00F3555A" w:rsidP="00F3555A">
      <w:pPr>
        <w:adjustRightInd w:val="0"/>
        <w:ind w:firstLine="720"/>
        <w:jc w:val="both"/>
        <w:rPr>
          <w:i/>
          <w:kern w:val="2"/>
          <w:sz w:val="24"/>
          <w:szCs w:val="24"/>
          <w:lang w:eastAsia="ru-RU"/>
        </w:rPr>
      </w:pPr>
      <w:r w:rsidRPr="00BE16E6">
        <w:rPr>
          <w:kern w:val="2"/>
          <w:sz w:val="24"/>
          <w:szCs w:val="24"/>
          <w:lang w:eastAsia="ru-RU"/>
        </w:rPr>
        <w:t>В случае установления  в ходе проверки, предусмотренной пунктом </w:t>
      </w:r>
      <w:r w:rsidRPr="00BE16E6">
        <w:rPr>
          <w:kern w:val="2"/>
          <w:sz w:val="24"/>
          <w:szCs w:val="24"/>
          <w:u w:val="single"/>
          <w:lang w:eastAsia="ru-RU"/>
        </w:rPr>
        <w:t>75</w:t>
      </w:r>
      <w:r w:rsidRPr="00BE16E6">
        <w:rPr>
          <w:kern w:val="2"/>
          <w:sz w:val="24"/>
          <w:szCs w:val="24"/>
          <w:lang w:eastAsia="ru-RU"/>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Pr="00BE16E6">
        <w:rPr>
          <w:kern w:val="2"/>
          <w:sz w:val="24"/>
          <w:szCs w:val="24"/>
          <w:u w:val="single"/>
          <w:lang w:eastAsia="ru-RU"/>
        </w:rPr>
        <w:t>28</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BE16E6">
        <w:rPr>
          <w:kern w:val="2"/>
          <w:sz w:val="24"/>
          <w:szCs w:val="24"/>
          <w:u w:val="single"/>
          <w:lang w:eastAsia="ru-RU"/>
        </w:rPr>
        <w:t>75</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815A36">
        <w:rPr>
          <w:kern w:val="2"/>
          <w:sz w:val="24"/>
          <w:szCs w:val="24"/>
        </w:rPr>
        <w:t>журнале регистрации</w:t>
      </w:r>
      <w:r w:rsidRPr="00BE16E6">
        <w:rPr>
          <w:i/>
          <w:kern w:val="2"/>
          <w:sz w:val="24"/>
          <w:szCs w:val="24"/>
          <w:lang w:eastAsia="ru-RU"/>
        </w:rPr>
        <w:t>.</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77.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3555A" w:rsidRPr="00BE16E6" w:rsidRDefault="00F3555A" w:rsidP="00F3555A">
      <w:pPr>
        <w:adjustRightInd w:val="0"/>
        <w:ind w:firstLine="720"/>
        <w:jc w:val="both"/>
        <w:rPr>
          <w:kern w:val="2"/>
          <w:sz w:val="24"/>
          <w:szCs w:val="24"/>
          <w:lang w:eastAsia="ru-RU"/>
        </w:rPr>
      </w:pPr>
      <w:r w:rsidRPr="00BE16E6">
        <w:rPr>
          <w:kern w:val="2"/>
          <w:sz w:val="24"/>
          <w:szCs w:val="24"/>
          <w:lang w:eastAsia="ru-RU"/>
        </w:rPr>
        <w:t xml:space="preserve">78. Способом фиксации результата административной процедуры является запись в </w:t>
      </w:r>
      <w:r w:rsidR="00815A36">
        <w:rPr>
          <w:kern w:val="2"/>
          <w:sz w:val="24"/>
          <w:szCs w:val="24"/>
        </w:rPr>
        <w:t>журнале регистрации</w:t>
      </w:r>
      <w:r w:rsidRPr="00BE16E6">
        <w:rPr>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21. Формирование и направление межведомственных</w:t>
      </w:r>
      <w:r w:rsidRPr="00BE16E6">
        <w:rPr>
          <w:kern w:val="2"/>
          <w:sz w:val="24"/>
          <w:szCs w:val="24"/>
          <w:lang w:eastAsia="ru-RU"/>
        </w:rPr>
        <w:br/>
        <w:t>запросов в органы (организации), участвующие</w:t>
      </w:r>
      <w:r w:rsidRPr="00BE16E6">
        <w:rPr>
          <w:kern w:val="2"/>
          <w:sz w:val="24"/>
          <w:szCs w:val="24"/>
          <w:lang w:eastAsia="ru-RU"/>
        </w:rPr>
        <w:br/>
        <w:t>в предоставлении муниципальной услуги</w:t>
      </w:r>
    </w:p>
    <w:p w:rsidR="00F3555A" w:rsidRPr="00BE16E6" w:rsidRDefault="00F3555A" w:rsidP="00F3555A">
      <w:pPr>
        <w:keepNext/>
        <w:keepLines/>
        <w:adjustRightInd w:val="0"/>
        <w:ind w:firstLine="709"/>
        <w:jc w:val="both"/>
        <w:rPr>
          <w:kern w:val="2"/>
          <w:sz w:val="24"/>
          <w:szCs w:val="24"/>
        </w:rPr>
      </w:pPr>
    </w:p>
    <w:p w:rsidR="00F3555A" w:rsidRPr="00BE16E6" w:rsidRDefault="00F3555A" w:rsidP="00F3555A">
      <w:pPr>
        <w:adjustRightInd w:val="0"/>
        <w:ind w:firstLine="709"/>
        <w:jc w:val="both"/>
        <w:rPr>
          <w:kern w:val="2"/>
          <w:sz w:val="24"/>
          <w:szCs w:val="24"/>
        </w:rPr>
      </w:pPr>
      <w:r w:rsidRPr="00BE16E6">
        <w:rPr>
          <w:kern w:val="2"/>
          <w:sz w:val="24"/>
          <w:szCs w:val="24"/>
        </w:rPr>
        <w:t xml:space="preserve">79. Основанием для начала административной процедуры является непредставление заявителем </w:t>
      </w:r>
      <w:r w:rsidRPr="00BE16E6">
        <w:rPr>
          <w:kern w:val="2"/>
          <w:sz w:val="24"/>
          <w:szCs w:val="24"/>
          <w:lang w:eastAsia="ru-RU"/>
        </w:rPr>
        <w:t xml:space="preserve">или его представителем </w:t>
      </w:r>
      <w:r w:rsidRPr="00BE16E6">
        <w:rPr>
          <w:kern w:val="2"/>
          <w:sz w:val="24"/>
          <w:szCs w:val="24"/>
        </w:rPr>
        <w:t xml:space="preserve">хотя бы одного из документов, указанных в пункте </w:t>
      </w:r>
      <w:r w:rsidRPr="00BE16E6">
        <w:rPr>
          <w:kern w:val="2"/>
          <w:sz w:val="24"/>
          <w:szCs w:val="24"/>
          <w:u w:val="single"/>
        </w:rPr>
        <w:t xml:space="preserve">22 </w:t>
      </w:r>
      <w:r w:rsidRPr="00BE16E6">
        <w:rPr>
          <w:kern w:val="2"/>
          <w:sz w:val="24"/>
          <w:szCs w:val="24"/>
        </w:rPr>
        <w:t>настоящего административного регламента, при условии его отсутствия в распоряжении администрации.</w:t>
      </w:r>
    </w:p>
    <w:p w:rsidR="00F3555A" w:rsidRPr="00BE16E6" w:rsidRDefault="00F3555A" w:rsidP="00F3555A">
      <w:pPr>
        <w:adjustRightInd w:val="0"/>
        <w:ind w:firstLine="709"/>
        <w:jc w:val="both"/>
        <w:rPr>
          <w:kern w:val="2"/>
          <w:sz w:val="24"/>
          <w:szCs w:val="24"/>
        </w:rPr>
      </w:pPr>
      <w:r w:rsidRPr="00BE16E6">
        <w:rPr>
          <w:kern w:val="2"/>
          <w:sz w:val="24"/>
          <w:szCs w:val="24"/>
        </w:rPr>
        <w:t>80.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F3555A" w:rsidRPr="00BE16E6" w:rsidRDefault="00F3555A" w:rsidP="00F3555A">
      <w:pPr>
        <w:adjustRightInd w:val="0"/>
        <w:ind w:firstLine="709"/>
        <w:jc w:val="both"/>
        <w:rPr>
          <w:kern w:val="2"/>
          <w:sz w:val="24"/>
          <w:szCs w:val="24"/>
        </w:rPr>
      </w:pPr>
      <w:r w:rsidRPr="00BE16E6">
        <w:rPr>
          <w:kern w:val="2"/>
          <w:sz w:val="24"/>
          <w:szCs w:val="24"/>
        </w:rPr>
        <w:t xml:space="preserve">1) в </w:t>
      </w:r>
      <w:r w:rsidRPr="00BE16E6">
        <w:rPr>
          <w:kern w:val="2"/>
          <w:sz w:val="24"/>
          <w:szCs w:val="24"/>
          <w:lang w:eastAsia="ru-RU"/>
        </w:rPr>
        <w:t>Федеральную налоговую службу или ее территориальный орган</w:t>
      </w:r>
      <w:r w:rsidRPr="00BE16E6">
        <w:rPr>
          <w:kern w:val="2"/>
          <w:sz w:val="24"/>
          <w:szCs w:val="24"/>
        </w:rPr>
        <w:t xml:space="preserve"> – в целях получения:</w:t>
      </w:r>
    </w:p>
    <w:p w:rsidR="00F3555A" w:rsidRPr="00BE16E6" w:rsidRDefault="00F3555A" w:rsidP="00F3555A">
      <w:pPr>
        <w:adjustRightInd w:val="0"/>
        <w:ind w:firstLine="709"/>
        <w:jc w:val="both"/>
        <w:rPr>
          <w:kern w:val="2"/>
          <w:sz w:val="24"/>
          <w:szCs w:val="24"/>
        </w:rPr>
      </w:pPr>
      <w:r w:rsidRPr="00BE16E6">
        <w:rPr>
          <w:kern w:val="2"/>
          <w:sz w:val="24"/>
          <w:szCs w:val="24"/>
        </w:rPr>
        <w:t>а) выписки из ЕГРЮЛ в случае, если заявителем является юридическое лицо;</w:t>
      </w:r>
    </w:p>
    <w:p w:rsidR="00F3555A" w:rsidRPr="00BE16E6" w:rsidRDefault="00F3555A" w:rsidP="00F3555A">
      <w:pPr>
        <w:adjustRightInd w:val="0"/>
        <w:ind w:firstLine="709"/>
        <w:jc w:val="both"/>
        <w:rPr>
          <w:sz w:val="24"/>
          <w:szCs w:val="24"/>
          <w:lang w:eastAsia="ru-RU"/>
        </w:rPr>
      </w:pPr>
      <w:r w:rsidRPr="00BE16E6">
        <w:rPr>
          <w:kern w:val="2"/>
          <w:sz w:val="24"/>
          <w:szCs w:val="24"/>
        </w:rPr>
        <w:t xml:space="preserve">б) </w:t>
      </w:r>
      <w:r w:rsidRPr="00BE16E6">
        <w:rPr>
          <w:sz w:val="24"/>
          <w:szCs w:val="24"/>
          <w:lang w:eastAsia="ru-RU"/>
        </w:rPr>
        <w:t>выписки из ЕГРЮЛ либо выписки из ЕГРИП в отношении работодателя заявителя;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в) выписки из ЕГРЮЛ в отношении СНТ или ОНТ;</w:t>
      </w:r>
    </w:p>
    <w:p w:rsidR="00F3555A" w:rsidRPr="00BE16E6" w:rsidRDefault="00F3555A" w:rsidP="00F3555A">
      <w:pPr>
        <w:adjustRightInd w:val="0"/>
        <w:ind w:firstLine="709"/>
        <w:jc w:val="both"/>
        <w:rPr>
          <w:sz w:val="24"/>
          <w:szCs w:val="24"/>
        </w:rPr>
      </w:pPr>
      <w:r w:rsidRPr="00BE16E6">
        <w:rPr>
          <w:sz w:val="24"/>
          <w:szCs w:val="24"/>
          <w:lang w:eastAsia="ru-RU"/>
        </w:rPr>
        <w:t xml:space="preserve">г) </w:t>
      </w:r>
      <w:r w:rsidRPr="00BE16E6">
        <w:rPr>
          <w:sz w:val="24"/>
          <w:szCs w:val="24"/>
        </w:rPr>
        <w:t>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3555A" w:rsidRPr="00BE16E6" w:rsidRDefault="00F3555A" w:rsidP="00F3555A">
      <w:pPr>
        <w:adjustRightInd w:val="0"/>
        <w:ind w:firstLine="709"/>
        <w:jc w:val="both"/>
        <w:rPr>
          <w:sz w:val="24"/>
          <w:szCs w:val="24"/>
          <w:lang w:eastAsia="ru-RU"/>
        </w:rPr>
      </w:pPr>
      <w:r w:rsidRPr="00BE16E6">
        <w:rPr>
          <w:sz w:val="24"/>
          <w:szCs w:val="24"/>
          <w:lang w:eastAsia="ru-RU"/>
        </w:rPr>
        <w:t>д) свидетельства о смерти одного из родителей;</w:t>
      </w:r>
    </w:p>
    <w:p w:rsidR="00F3555A" w:rsidRPr="00BE16E6" w:rsidRDefault="00F3555A" w:rsidP="00F3555A">
      <w:pPr>
        <w:adjustRightInd w:val="0"/>
        <w:ind w:firstLine="709"/>
        <w:jc w:val="both"/>
        <w:rPr>
          <w:sz w:val="24"/>
          <w:szCs w:val="24"/>
          <w:lang w:eastAsia="ru-RU"/>
        </w:rPr>
      </w:pPr>
      <w:r w:rsidRPr="00BE16E6">
        <w:rPr>
          <w:sz w:val="24"/>
          <w:szCs w:val="24"/>
          <w:lang w:eastAsia="ru-RU"/>
        </w:rPr>
        <w:lastRenderedPageBreak/>
        <w:t>е) свидетельства о расторжении брака;</w:t>
      </w:r>
    </w:p>
    <w:p w:rsidR="00F3555A" w:rsidRPr="00BE16E6" w:rsidRDefault="00F3555A" w:rsidP="00F3555A">
      <w:pPr>
        <w:adjustRightInd w:val="0"/>
        <w:ind w:firstLine="709"/>
        <w:jc w:val="both"/>
        <w:rPr>
          <w:sz w:val="24"/>
          <w:szCs w:val="24"/>
          <w:lang w:eastAsia="ru-RU"/>
        </w:rPr>
      </w:pPr>
      <w:r w:rsidRPr="00BE16E6">
        <w:rPr>
          <w:sz w:val="24"/>
          <w:szCs w:val="24"/>
          <w:lang w:eastAsia="ru-RU"/>
        </w:rPr>
        <w:t>ж) свидетельства о заключении брака;</w:t>
      </w:r>
    </w:p>
    <w:p w:rsidR="00F3555A" w:rsidRPr="00BE16E6" w:rsidRDefault="00F3555A" w:rsidP="00F3555A">
      <w:pPr>
        <w:adjustRightInd w:val="0"/>
        <w:ind w:firstLine="709"/>
        <w:jc w:val="both"/>
        <w:rPr>
          <w:kern w:val="2"/>
          <w:sz w:val="24"/>
          <w:szCs w:val="24"/>
        </w:rPr>
      </w:pPr>
      <w:r w:rsidRPr="00BE16E6">
        <w:rPr>
          <w:kern w:val="2"/>
          <w:sz w:val="24"/>
          <w:szCs w:val="24"/>
        </w:rPr>
        <w:t xml:space="preserve">2) в Федеральную службу государственной регистрации, кадастра и картографии </w:t>
      </w:r>
      <w:r w:rsidRPr="00BE16E6">
        <w:rPr>
          <w:kern w:val="2"/>
          <w:sz w:val="24"/>
          <w:szCs w:val="24"/>
          <w:lang w:eastAsia="ru-RU"/>
        </w:rPr>
        <w:t>или ее территориальный орган</w:t>
      </w:r>
      <w:r w:rsidRPr="00BE16E6">
        <w:rPr>
          <w:kern w:val="2"/>
          <w:sz w:val="24"/>
          <w:szCs w:val="24"/>
        </w:rPr>
        <w:t xml:space="preserve"> – в целях получения:</w:t>
      </w:r>
    </w:p>
    <w:p w:rsidR="00F3555A" w:rsidRPr="00BE16E6" w:rsidRDefault="00F3555A" w:rsidP="00F3555A">
      <w:pPr>
        <w:adjustRightInd w:val="0"/>
        <w:ind w:firstLine="709"/>
        <w:jc w:val="both"/>
        <w:rPr>
          <w:sz w:val="24"/>
          <w:szCs w:val="24"/>
        </w:rPr>
      </w:pPr>
      <w:r w:rsidRPr="00BE16E6">
        <w:rPr>
          <w:kern w:val="2"/>
          <w:sz w:val="24"/>
          <w:szCs w:val="24"/>
        </w:rPr>
        <w:t xml:space="preserve">а) выписки из ЕГРН </w:t>
      </w:r>
      <w:r w:rsidRPr="00BE16E6">
        <w:rPr>
          <w:sz w:val="24"/>
          <w:szCs w:val="24"/>
        </w:rPr>
        <w:t>об объекте недвижимости (об испрашиваемом земельном участке);</w:t>
      </w:r>
    </w:p>
    <w:p w:rsidR="00F3555A" w:rsidRPr="00BE16E6" w:rsidRDefault="00F3555A" w:rsidP="00F3555A">
      <w:pPr>
        <w:adjustRightInd w:val="0"/>
        <w:ind w:firstLine="709"/>
        <w:jc w:val="both"/>
        <w:rPr>
          <w:sz w:val="24"/>
          <w:szCs w:val="24"/>
          <w:lang w:eastAsia="ru-RU"/>
        </w:rPr>
      </w:pPr>
      <w:r w:rsidRPr="00BE16E6">
        <w:rPr>
          <w:sz w:val="24"/>
          <w:szCs w:val="24"/>
        </w:rPr>
        <w:t>б) выписки из ЕГРН об объекте недвижимости (о здании и (или) сооружении, расположенном(ых) на испрашиваемом земельном участке)</w:t>
      </w:r>
      <w:r w:rsidRPr="00BE16E6">
        <w:rPr>
          <w:sz w:val="24"/>
          <w:szCs w:val="24"/>
          <w:lang w:eastAsia="ru-RU"/>
        </w:rPr>
        <w:t>;</w:t>
      </w:r>
    </w:p>
    <w:p w:rsidR="00F3555A" w:rsidRPr="00BE16E6" w:rsidRDefault="00F3555A" w:rsidP="00F3555A">
      <w:pPr>
        <w:adjustRightInd w:val="0"/>
        <w:ind w:firstLine="709"/>
        <w:jc w:val="both"/>
        <w:rPr>
          <w:sz w:val="24"/>
          <w:szCs w:val="24"/>
          <w:lang w:eastAsia="ru-RU"/>
        </w:rPr>
      </w:pPr>
      <w:r w:rsidRPr="00BE16E6">
        <w:rPr>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F3555A" w:rsidRPr="00BE16E6" w:rsidRDefault="00F3555A" w:rsidP="00F3555A">
      <w:pPr>
        <w:adjustRightInd w:val="0"/>
        <w:ind w:firstLine="709"/>
        <w:jc w:val="both"/>
        <w:rPr>
          <w:sz w:val="24"/>
          <w:szCs w:val="24"/>
        </w:rPr>
      </w:pPr>
      <w:r w:rsidRPr="00BE16E6">
        <w:rPr>
          <w:sz w:val="24"/>
          <w:szCs w:val="24"/>
          <w:lang w:eastAsia="ru-RU"/>
        </w:rPr>
        <w:t xml:space="preserve">д) </w:t>
      </w:r>
      <w:r w:rsidRPr="00BE16E6">
        <w:rPr>
          <w:sz w:val="24"/>
          <w:szCs w:val="24"/>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33" w:history="1">
        <w:r w:rsidRPr="00BE16E6">
          <w:rPr>
            <w:sz w:val="24"/>
            <w:szCs w:val="24"/>
          </w:rPr>
          <w:t>указа</w:t>
        </w:r>
      </w:hyperlink>
      <w:r w:rsidRPr="00BE16E6">
        <w:rPr>
          <w:sz w:val="24"/>
          <w:szCs w:val="24"/>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F3555A" w:rsidRPr="00BE16E6" w:rsidRDefault="00F3555A" w:rsidP="00F3555A">
      <w:pPr>
        <w:adjustRightInd w:val="0"/>
        <w:ind w:firstLine="709"/>
        <w:jc w:val="both"/>
        <w:rPr>
          <w:sz w:val="24"/>
          <w:szCs w:val="24"/>
        </w:rPr>
      </w:pPr>
      <w:r w:rsidRPr="00BE16E6">
        <w:rPr>
          <w:sz w:val="24"/>
          <w:szCs w:val="24"/>
          <w:lang w:eastAsia="ru-RU"/>
        </w:rPr>
        <w:t>3) в органы местного самоуправления иных муниципальных образований – в целях получения</w:t>
      </w:r>
      <w:r w:rsidRPr="00BE16E6">
        <w:rPr>
          <w:sz w:val="24"/>
          <w:szCs w:val="24"/>
        </w:rPr>
        <w:t>:</w:t>
      </w:r>
    </w:p>
    <w:p w:rsidR="00F3555A" w:rsidRPr="00BE16E6" w:rsidRDefault="00F3555A" w:rsidP="00F3555A">
      <w:pPr>
        <w:adjustRightInd w:val="0"/>
        <w:ind w:firstLine="709"/>
        <w:jc w:val="both"/>
        <w:rPr>
          <w:sz w:val="24"/>
          <w:szCs w:val="24"/>
          <w:lang w:eastAsia="ru-RU"/>
        </w:rPr>
      </w:pPr>
      <w:r w:rsidRPr="00BE16E6">
        <w:rPr>
          <w:sz w:val="24"/>
          <w:szCs w:val="24"/>
        </w:rPr>
        <w:t xml:space="preserve">а) </w:t>
      </w:r>
      <w:r w:rsidRPr="00BE16E6">
        <w:rPr>
          <w:sz w:val="24"/>
          <w:szCs w:val="24"/>
          <w:lang w:eastAsia="ru-RU"/>
        </w:rPr>
        <w:t>договора аренды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F3555A" w:rsidRPr="00BE16E6" w:rsidRDefault="00F3555A" w:rsidP="00F3555A">
      <w:pPr>
        <w:adjustRightInd w:val="0"/>
        <w:ind w:firstLine="709"/>
        <w:jc w:val="both"/>
        <w:rPr>
          <w:sz w:val="24"/>
          <w:szCs w:val="24"/>
          <w:lang w:eastAsia="ru-RU"/>
        </w:rPr>
      </w:pPr>
      <w:r w:rsidRPr="00BE16E6">
        <w:rPr>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д) </w:t>
      </w:r>
      <w:r w:rsidRPr="00BE16E6">
        <w:rPr>
          <w:sz w:val="24"/>
          <w:szCs w:val="24"/>
        </w:rPr>
        <w:t>д</w:t>
      </w:r>
      <w:r w:rsidRPr="00BE16E6">
        <w:rPr>
          <w:sz w:val="24"/>
          <w:szCs w:val="24"/>
          <w:lang w:eastAsia="ru-RU"/>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3555A" w:rsidRPr="00BE16E6" w:rsidRDefault="00F3555A" w:rsidP="00F3555A">
      <w:pPr>
        <w:adjustRightInd w:val="0"/>
        <w:ind w:firstLine="709"/>
        <w:jc w:val="both"/>
        <w:rPr>
          <w:sz w:val="24"/>
          <w:szCs w:val="24"/>
        </w:rPr>
      </w:pPr>
      <w:r w:rsidRPr="00BE16E6">
        <w:rPr>
          <w:sz w:val="24"/>
          <w:szCs w:val="24"/>
          <w:lang w:eastAsia="ru-RU"/>
        </w:rPr>
        <w:t xml:space="preserve">4) в </w:t>
      </w:r>
      <w:r w:rsidRPr="00BE16E6">
        <w:rPr>
          <w:sz w:val="24"/>
          <w:szCs w:val="24"/>
        </w:rPr>
        <w:t>министерство социального развития, опеки и попечительства Иркутской области – в целях получения: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а) акта органа опеки и попечительства о назначении опекуна или попечителя;</w:t>
      </w:r>
    </w:p>
    <w:p w:rsidR="00F3555A" w:rsidRPr="00BE16E6" w:rsidRDefault="00F3555A" w:rsidP="00F3555A">
      <w:pPr>
        <w:adjustRightInd w:val="0"/>
        <w:ind w:firstLine="709"/>
        <w:jc w:val="both"/>
        <w:rPr>
          <w:sz w:val="24"/>
          <w:szCs w:val="24"/>
          <w:lang w:eastAsia="ru-RU"/>
        </w:rPr>
      </w:pPr>
      <w:r w:rsidRPr="00BE16E6">
        <w:rPr>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5) в </w:t>
      </w:r>
      <w:r w:rsidRPr="00BE16E6">
        <w:rPr>
          <w:sz w:val="24"/>
          <w:szCs w:val="24"/>
        </w:rPr>
        <w:t>службу записи актов гражданского состояния Иркутской области – в целях получения</w:t>
      </w:r>
      <w:r w:rsidRPr="00BE16E6">
        <w:rPr>
          <w:sz w:val="24"/>
          <w:szCs w:val="24"/>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F3555A" w:rsidRPr="00BE16E6" w:rsidRDefault="00F3555A" w:rsidP="00F3555A">
      <w:pPr>
        <w:adjustRightInd w:val="0"/>
        <w:ind w:firstLine="709"/>
        <w:jc w:val="both"/>
        <w:rPr>
          <w:bCs/>
          <w:sz w:val="24"/>
          <w:szCs w:val="24"/>
        </w:rPr>
      </w:pPr>
      <w:r w:rsidRPr="00BE16E6">
        <w:rPr>
          <w:sz w:val="24"/>
          <w:szCs w:val="24"/>
          <w:lang w:eastAsia="ru-RU"/>
        </w:rPr>
        <w:t xml:space="preserve">6) в </w:t>
      </w:r>
      <w:r w:rsidRPr="00BE16E6">
        <w:rPr>
          <w:bCs/>
          <w:sz w:val="24"/>
          <w:szCs w:val="24"/>
        </w:rPr>
        <w:t xml:space="preserve">министерство </w:t>
      </w:r>
      <w:r w:rsidRPr="00815A36">
        <w:rPr>
          <w:bCs/>
          <w:sz w:val="24"/>
          <w:szCs w:val="24"/>
        </w:rPr>
        <w:t xml:space="preserve">строительства </w:t>
      </w:r>
      <w:r w:rsidRPr="00BE16E6">
        <w:rPr>
          <w:bCs/>
          <w:sz w:val="24"/>
          <w:szCs w:val="24"/>
        </w:rPr>
        <w:t>Иркутской области – в целях получения: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w:t>
      </w:r>
      <w:r w:rsidRPr="00BE16E6">
        <w:rPr>
          <w:sz w:val="24"/>
          <w:szCs w:val="24"/>
          <w:lang w:eastAsia="ru-RU"/>
        </w:rPr>
        <w:lastRenderedPageBreak/>
        <w:t>«Об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7) в информационный центр Министерства внутренних дел Российской Федерации – в целях получения: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8) в </w:t>
      </w:r>
      <w:r w:rsidRPr="00BE16E6">
        <w:rPr>
          <w:kern w:val="2"/>
          <w:sz w:val="24"/>
          <w:szCs w:val="24"/>
          <w:lang w:eastAsia="ru-RU"/>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w:t>
      </w:r>
      <w:r w:rsidRPr="00BE16E6">
        <w:rPr>
          <w:sz w:val="24"/>
          <w:szCs w:val="24"/>
          <w:lang w:eastAsia="ru-RU"/>
        </w:rPr>
        <w:t>– в целях получения сведений о регистрации заявителя (заявителей) по месту пребывания;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9)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w:t>
      </w:r>
      <w:r w:rsidRPr="00BE16E6">
        <w:rPr>
          <w:sz w:val="24"/>
          <w:szCs w:val="24"/>
          <w:lang w:eastAsia="ru-RU"/>
        </w:rPr>
        <w:lastRenderedPageBreak/>
        <w:t>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10)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11) в Енисейское бассейновое водное управление Федерального агентства водных ресурсов – в целях получения заключения о нахождении (ненахождении) земельного участка в границах водоохранной зоны, в пределах береговой полосы;</w:t>
      </w:r>
    </w:p>
    <w:p w:rsidR="00F3555A" w:rsidRPr="00815A36" w:rsidRDefault="00F3555A" w:rsidP="00F3555A">
      <w:pPr>
        <w:adjustRightInd w:val="0"/>
        <w:ind w:firstLine="709"/>
        <w:jc w:val="both"/>
        <w:rPr>
          <w:sz w:val="24"/>
          <w:szCs w:val="24"/>
          <w:lang w:eastAsia="ru-RU"/>
        </w:rPr>
      </w:pPr>
      <w:r w:rsidRPr="00815A36">
        <w:rPr>
          <w:sz w:val="24"/>
          <w:szCs w:val="24"/>
          <w:lang w:eastAsia="ru-RU"/>
        </w:rPr>
        <w:t>12)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F3555A" w:rsidRPr="00815A36" w:rsidRDefault="00F3555A" w:rsidP="00F3555A">
      <w:pPr>
        <w:adjustRightInd w:val="0"/>
        <w:ind w:firstLine="709"/>
        <w:jc w:val="both"/>
        <w:rPr>
          <w:sz w:val="24"/>
          <w:szCs w:val="24"/>
          <w:lang w:eastAsia="ru-RU"/>
        </w:rPr>
      </w:pPr>
      <w:r w:rsidRPr="00815A36">
        <w:rPr>
          <w:sz w:val="24"/>
          <w:szCs w:val="24"/>
          <w:lang w:eastAsia="ru-RU"/>
        </w:rPr>
        <w:t>13)  в Пенсионный фонд Российской Федерации – в целях получения:</w:t>
      </w:r>
    </w:p>
    <w:p w:rsidR="00F3555A" w:rsidRPr="00815A36" w:rsidRDefault="00F3555A" w:rsidP="00F3555A">
      <w:pPr>
        <w:adjustRightInd w:val="0"/>
        <w:ind w:firstLine="709"/>
        <w:jc w:val="both"/>
        <w:rPr>
          <w:sz w:val="24"/>
          <w:szCs w:val="24"/>
          <w:lang w:eastAsia="ru-RU"/>
        </w:rPr>
      </w:pPr>
      <w:r w:rsidRPr="00815A36">
        <w:rPr>
          <w:sz w:val="24"/>
          <w:szCs w:val="24"/>
          <w:lang w:eastAsia="ru-RU"/>
        </w:rPr>
        <w:t xml:space="preserve"> сведений о трудовой деятельности за периоды с 1 января 2020 года, оформленных в установленном законодательством порядке;</w:t>
      </w:r>
    </w:p>
    <w:p w:rsidR="00F3555A" w:rsidRPr="00815A36" w:rsidRDefault="00F3555A" w:rsidP="00F3555A">
      <w:pPr>
        <w:adjustRightInd w:val="0"/>
        <w:ind w:firstLine="709"/>
        <w:jc w:val="both"/>
        <w:rPr>
          <w:sz w:val="24"/>
          <w:szCs w:val="24"/>
          <w:lang w:eastAsia="ru-RU"/>
        </w:rPr>
      </w:pPr>
      <w:r w:rsidRPr="00815A36">
        <w:rPr>
          <w:sz w:val="24"/>
          <w:szCs w:val="24"/>
          <w:lang w:eastAsia="ru-RU"/>
        </w:rPr>
        <w:t>сведений, подтверждающих факт установления инвалидности;</w:t>
      </w:r>
    </w:p>
    <w:p w:rsidR="00F3555A" w:rsidRPr="00815A36" w:rsidRDefault="00F3555A" w:rsidP="00F3555A">
      <w:pPr>
        <w:adjustRightInd w:val="0"/>
        <w:ind w:firstLine="709"/>
        <w:jc w:val="both"/>
        <w:rPr>
          <w:sz w:val="24"/>
          <w:szCs w:val="24"/>
          <w:lang w:eastAsia="ru-RU"/>
        </w:rPr>
      </w:pPr>
      <w:r w:rsidRPr="00815A36">
        <w:rPr>
          <w:sz w:val="24"/>
          <w:szCs w:val="24"/>
          <w:lang w:eastAsia="ru-RU"/>
        </w:rPr>
        <w:t xml:space="preserve">14) в </w:t>
      </w:r>
      <w:r w:rsidRPr="00815A36">
        <w:rPr>
          <w:kern w:val="2"/>
          <w:sz w:val="24"/>
          <w:szCs w:val="24"/>
          <w:lang w:eastAsia="ru-RU"/>
        </w:rPr>
        <w:t xml:space="preserve">Федеральную службу </w:t>
      </w:r>
      <w:r w:rsidRPr="00815A36">
        <w:rPr>
          <w:sz w:val="24"/>
          <w:szCs w:val="24"/>
          <w:lang w:eastAsia="ru-RU"/>
        </w:rPr>
        <w:t xml:space="preserve">по надзору в сфере образования и науки -  в целях получения документа об образовании. </w:t>
      </w:r>
    </w:p>
    <w:p w:rsidR="00F3555A" w:rsidRPr="00BE16E6" w:rsidRDefault="00F3555A" w:rsidP="00F3555A">
      <w:pPr>
        <w:adjustRightInd w:val="0"/>
        <w:ind w:firstLine="709"/>
        <w:jc w:val="both"/>
        <w:rPr>
          <w:kern w:val="2"/>
          <w:sz w:val="24"/>
          <w:szCs w:val="24"/>
        </w:rPr>
      </w:pPr>
      <w:r w:rsidRPr="00BE16E6">
        <w:rPr>
          <w:kern w:val="2"/>
          <w:sz w:val="24"/>
          <w:szCs w:val="24"/>
        </w:rPr>
        <w:t xml:space="preserve">81. Межведомственный запрос о представлении документов, указанных в пункте </w:t>
      </w:r>
      <w:r w:rsidRPr="00BE16E6">
        <w:rPr>
          <w:kern w:val="2"/>
          <w:sz w:val="24"/>
          <w:szCs w:val="24"/>
          <w:u w:val="single"/>
        </w:rPr>
        <w:t>22</w:t>
      </w:r>
      <w:r w:rsidRPr="00BE16E6">
        <w:rPr>
          <w:kern w:val="2"/>
          <w:sz w:val="24"/>
          <w:szCs w:val="24"/>
        </w:rPr>
        <w:t xml:space="preserve"> настоящего административного регламента, формируется в соответствии с требованиями статьи 7</w:t>
      </w:r>
      <w:r w:rsidRPr="00BE16E6">
        <w:rPr>
          <w:kern w:val="2"/>
          <w:sz w:val="24"/>
          <w:szCs w:val="24"/>
          <w:vertAlign w:val="superscript"/>
        </w:rPr>
        <w:t>2</w:t>
      </w:r>
      <w:r w:rsidRPr="00BE16E6">
        <w:rPr>
          <w:kern w:val="2"/>
          <w:sz w:val="24"/>
          <w:szCs w:val="24"/>
        </w:rPr>
        <w:t xml:space="preserve"> Федерального закона от 27 июля 2010 года № 210</w:t>
      </w:r>
      <w:r w:rsidRPr="00BE16E6">
        <w:rPr>
          <w:kern w:val="2"/>
          <w:sz w:val="24"/>
          <w:szCs w:val="24"/>
        </w:rPr>
        <w:noBreakHyphen/>
        <w:t>ФЗ</w:t>
      </w:r>
      <w:r w:rsidRPr="00BE16E6">
        <w:rPr>
          <w:kern w:val="2"/>
          <w:sz w:val="24"/>
          <w:szCs w:val="24"/>
          <w:lang w:eastAsia="ru-RU"/>
        </w:rPr>
        <w:t xml:space="preserve"> </w:t>
      </w:r>
      <w:r w:rsidRPr="00BE16E6">
        <w:rPr>
          <w:kern w:val="2"/>
          <w:sz w:val="24"/>
          <w:szCs w:val="24"/>
        </w:rPr>
        <w:t>«Об организации предоставления государственных и муниципальных услуг».</w:t>
      </w:r>
    </w:p>
    <w:p w:rsidR="00F3555A" w:rsidRPr="00BE16E6" w:rsidRDefault="00F3555A" w:rsidP="00F3555A">
      <w:pPr>
        <w:adjustRightInd w:val="0"/>
        <w:ind w:firstLine="709"/>
        <w:jc w:val="both"/>
        <w:rPr>
          <w:kern w:val="2"/>
          <w:sz w:val="24"/>
          <w:szCs w:val="24"/>
        </w:rPr>
      </w:pPr>
      <w:r w:rsidRPr="00BE16E6">
        <w:rPr>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3555A" w:rsidRPr="00BE16E6" w:rsidRDefault="00F3555A" w:rsidP="00F3555A">
      <w:pPr>
        <w:adjustRightInd w:val="0"/>
        <w:ind w:firstLine="709"/>
        <w:jc w:val="both"/>
        <w:rPr>
          <w:kern w:val="2"/>
          <w:sz w:val="24"/>
          <w:szCs w:val="24"/>
        </w:rPr>
      </w:pPr>
      <w:r w:rsidRPr="00BE16E6">
        <w:rPr>
          <w:kern w:val="2"/>
          <w:sz w:val="24"/>
          <w:szCs w:val="24"/>
        </w:rPr>
        <w:t xml:space="preserve">83.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5A36" w:rsidRPr="00E00F59">
        <w:t>в журнале регистрации обращений за предоставлением муниципальной услуги</w:t>
      </w:r>
      <w:r w:rsidRPr="00BE16E6">
        <w:rPr>
          <w:i/>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 xml:space="preserve">84.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E16E6">
        <w:rPr>
          <w:kern w:val="2"/>
          <w:sz w:val="24"/>
          <w:szCs w:val="24"/>
          <w:u w:val="single"/>
        </w:rPr>
        <w:t>22</w:t>
      </w:r>
      <w:r w:rsidRPr="00BE16E6">
        <w:rPr>
          <w:kern w:val="2"/>
          <w:sz w:val="24"/>
          <w:szCs w:val="24"/>
        </w:rPr>
        <w:t xml:space="preserve"> настоящего административного регламента.</w:t>
      </w:r>
    </w:p>
    <w:p w:rsidR="00F3555A" w:rsidRPr="00BE16E6" w:rsidRDefault="00F3555A" w:rsidP="00F3555A">
      <w:pPr>
        <w:adjustRightInd w:val="0"/>
        <w:ind w:firstLine="709"/>
        <w:jc w:val="both"/>
        <w:rPr>
          <w:kern w:val="2"/>
          <w:sz w:val="24"/>
          <w:szCs w:val="24"/>
        </w:rPr>
      </w:pPr>
      <w:r w:rsidRPr="00BE16E6">
        <w:rPr>
          <w:kern w:val="2"/>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5A36" w:rsidRPr="00E00F59">
        <w:t>в журнале регистрации обращений за предоставлением муниципальной услуги</w:t>
      </w:r>
      <w:r w:rsidRPr="00BE16E6">
        <w:rPr>
          <w:kern w:val="2"/>
          <w:sz w:val="24"/>
          <w:szCs w:val="24"/>
        </w:rPr>
        <w:t>.</w:t>
      </w:r>
    </w:p>
    <w:p w:rsidR="00F3555A" w:rsidRPr="00BE16E6" w:rsidRDefault="00F3555A" w:rsidP="00F3555A">
      <w:pPr>
        <w:adjustRightInd w:val="0"/>
        <w:ind w:firstLine="720"/>
        <w:jc w:val="center"/>
        <w:outlineLvl w:val="2"/>
        <w:rPr>
          <w:kern w:val="2"/>
          <w:sz w:val="24"/>
          <w:szCs w:val="24"/>
          <w:lang w:eastAsia="ru-RU"/>
        </w:rPr>
      </w:pPr>
    </w:p>
    <w:p w:rsidR="00F3555A" w:rsidRPr="00BE16E6" w:rsidRDefault="00F3555A" w:rsidP="00F3555A">
      <w:pPr>
        <w:keepNext/>
        <w:adjustRightInd w:val="0"/>
        <w:jc w:val="center"/>
        <w:rPr>
          <w:sz w:val="24"/>
          <w:szCs w:val="24"/>
          <w:lang w:eastAsia="ru-RU"/>
        </w:rPr>
      </w:pPr>
      <w:r w:rsidRPr="00BE16E6">
        <w:rPr>
          <w:kern w:val="2"/>
          <w:sz w:val="24"/>
          <w:szCs w:val="24"/>
          <w:lang w:eastAsia="ru-RU"/>
        </w:rPr>
        <w:t>Глава 22. Рассмотрение документов и п</w:t>
      </w:r>
      <w:r w:rsidRPr="00BE16E6">
        <w:rPr>
          <w:kern w:val="2"/>
          <w:sz w:val="24"/>
          <w:szCs w:val="24"/>
        </w:rPr>
        <w:t xml:space="preserve">ринятие </w:t>
      </w:r>
      <w:r w:rsidRPr="00BE16E6">
        <w:rPr>
          <w:sz w:val="24"/>
          <w:szCs w:val="24"/>
          <w:lang w:eastAsia="ru-RU"/>
        </w:rPr>
        <w:t>решения о предоставлении земельного участка в собственность бесплатно или</w:t>
      </w:r>
      <w:r w:rsidRPr="00BE16E6">
        <w:rPr>
          <w:kern w:val="2"/>
          <w:sz w:val="24"/>
          <w:szCs w:val="24"/>
        </w:rPr>
        <w:t xml:space="preserve"> </w:t>
      </w:r>
      <w:r w:rsidRPr="00BE16E6">
        <w:rPr>
          <w:sz w:val="24"/>
          <w:szCs w:val="24"/>
          <w:lang w:eastAsia="ru-RU"/>
        </w:rPr>
        <w:t>решения об отказе в предоставлении земельного участка в собственность бесплатно</w:t>
      </w:r>
    </w:p>
    <w:p w:rsidR="00F3555A" w:rsidRPr="00BE16E6" w:rsidRDefault="00F3555A" w:rsidP="00F3555A">
      <w:pPr>
        <w:keepNext/>
        <w:keepLines/>
        <w:adjustRightInd w:val="0"/>
        <w:jc w:val="center"/>
        <w:outlineLvl w:val="2"/>
        <w:rPr>
          <w:kern w:val="2"/>
          <w:sz w:val="24"/>
          <w:szCs w:val="24"/>
          <w:lang w:eastAsia="ru-RU"/>
        </w:rPr>
      </w:pPr>
    </w:p>
    <w:p w:rsidR="00F3555A" w:rsidRPr="00815A36" w:rsidRDefault="00F3555A" w:rsidP="00F3555A">
      <w:pPr>
        <w:adjustRightInd w:val="0"/>
        <w:ind w:firstLine="709"/>
        <w:jc w:val="both"/>
        <w:rPr>
          <w:kern w:val="2"/>
          <w:sz w:val="24"/>
          <w:szCs w:val="24"/>
        </w:rPr>
      </w:pPr>
      <w:r w:rsidRPr="00BE16E6">
        <w:rPr>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E16E6">
        <w:rPr>
          <w:kern w:val="2"/>
          <w:sz w:val="24"/>
          <w:szCs w:val="24"/>
        </w:rPr>
        <w:t xml:space="preserve">документов, необходимых для предоставления муниципальной услуги, указанных в пунктах </w:t>
      </w:r>
      <w:r w:rsidRPr="00815A36">
        <w:rPr>
          <w:kern w:val="2"/>
          <w:sz w:val="24"/>
          <w:szCs w:val="24"/>
        </w:rPr>
        <w:t>16, 17, 22 настоящего административного регламента.</w:t>
      </w:r>
    </w:p>
    <w:p w:rsidR="00F3555A" w:rsidRPr="00BE16E6" w:rsidRDefault="00F3555A" w:rsidP="00F3555A">
      <w:pPr>
        <w:adjustRightInd w:val="0"/>
        <w:ind w:firstLine="709"/>
        <w:jc w:val="both"/>
        <w:rPr>
          <w:sz w:val="24"/>
          <w:szCs w:val="24"/>
        </w:rPr>
      </w:pPr>
      <w:r w:rsidRPr="00815A36">
        <w:rPr>
          <w:kern w:val="2"/>
          <w:sz w:val="24"/>
          <w:szCs w:val="24"/>
          <w:lang w:eastAsia="ru-RU"/>
        </w:rPr>
        <w:t>87. Должностное лицо администрации, ответственное за предоставление муниципальной услуги,</w:t>
      </w:r>
      <w:r w:rsidRPr="00815A36">
        <w:rPr>
          <w:kern w:val="2"/>
          <w:sz w:val="24"/>
          <w:szCs w:val="24"/>
        </w:rPr>
        <w:t xml:space="preserve"> в течение пяти календарных дней со дня поступления ответов на межведомственные запросы, указанных в пункте 83 настоящего административного регламента, </w:t>
      </w:r>
      <w:r w:rsidRPr="00815A36">
        <w:rPr>
          <w:sz w:val="24"/>
          <w:szCs w:val="24"/>
        </w:rPr>
        <w:t xml:space="preserve">рассматривает поступившее заявление и документы, предусмотренные пунктами 17, 22 </w:t>
      </w:r>
      <w:r w:rsidRPr="00815A36">
        <w:rPr>
          <w:kern w:val="2"/>
          <w:sz w:val="24"/>
          <w:szCs w:val="24"/>
        </w:rPr>
        <w:t>настоящего</w:t>
      </w:r>
      <w:r w:rsidRPr="00BE16E6">
        <w:rPr>
          <w:kern w:val="2"/>
          <w:sz w:val="24"/>
          <w:szCs w:val="24"/>
        </w:rPr>
        <w:t xml:space="preserve"> административного </w:t>
      </w:r>
      <w:r w:rsidRPr="00BE16E6">
        <w:rPr>
          <w:sz w:val="24"/>
          <w:szCs w:val="24"/>
        </w:rPr>
        <w:t xml:space="preserve">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w:t>
      </w:r>
      <w:r w:rsidRPr="00BE16E6">
        <w:rPr>
          <w:sz w:val="24"/>
          <w:szCs w:val="24"/>
          <w:u w:val="single"/>
        </w:rPr>
        <w:t>88</w:t>
      </w:r>
      <w:r w:rsidRPr="00BE16E6">
        <w:rPr>
          <w:sz w:val="24"/>
          <w:szCs w:val="24"/>
        </w:rPr>
        <w:t xml:space="preserve"> </w:t>
      </w:r>
      <w:r w:rsidRPr="00BE16E6">
        <w:rPr>
          <w:kern w:val="2"/>
          <w:sz w:val="24"/>
          <w:szCs w:val="24"/>
        </w:rPr>
        <w:t xml:space="preserve">настоящего </w:t>
      </w:r>
      <w:r w:rsidRPr="00BE16E6">
        <w:rPr>
          <w:sz w:val="24"/>
          <w:szCs w:val="24"/>
        </w:rPr>
        <w:t>административного регламента.</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lastRenderedPageBreak/>
        <w:t xml:space="preserve">88. Основания для отказа в </w:t>
      </w:r>
      <w:r w:rsidRPr="00BE16E6">
        <w:rPr>
          <w:sz w:val="24"/>
          <w:szCs w:val="24"/>
        </w:rPr>
        <w:t>предоставлении земельного участка в собственность бесплатно</w:t>
      </w:r>
      <w:r w:rsidRPr="00BE16E6">
        <w:rPr>
          <w:kern w:val="2"/>
          <w:sz w:val="24"/>
          <w:szCs w:val="24"/>
          <w:lang w:eastAsia="ru-RU"/>
        </w:rPr>
        <w:t>:</w:t>
      </w:r>
    </w:p>
    <w:p w:rsidR="00F3555A" w:rsidRPr="00BE16E6" w:rsidRDefault="00F3555A" w:rsidP="00F3555A">
      <w:pPr>
        <w:adjustRightInd w:val="0"/>
        <w:ind w:firstLine="709"/>
        <w:jc w:val="both"/>
        <w:rPr>
          <w:sz w:val="24"/>
          <w:szCs w:val="24"/>
          <w:lang w:eastAsia="ru-RU"/>
        </w:rPr>
      </w:pPr>
      <w:r w:rsidRPr="00BE16E6">
        <w:rPr>
          <w:sz w:val="24"/>
          <w:szCs w:val="24"/>
          <w:lang w:eastAsia="ru-RU"/>
        </w:rPr>
        <w:t>1) основания для отказа в предоставлении земельного участка в собственность бесплатно, предусмотренные статьей 39</w:t>
      </w:r>
      <w:r w:rsidRPr="00BE16E6">
        <w:rPr>
          <w:sz w:val="24"/>
          <w:szCs w:val="24"/>
          <w:vertAlign w:val="superscript"/>
          <w:lang w:eastAsia="ru-RU"/>
        </w:rPr>
        <w:t xml:space="preserve">16 </w:t>
      </w:r>
      <w:r w:rsidRPr="00BE16E6">
        <w:rPr>
          <w:sz w:val="24"/>
          <w:szCs w:val="24"/>
          <w:lang w:eastAsia="ru-RU"/>
        </w:rPr>
        <w:t>ЗК РФ для всех категорий заявителей, указанных в пункте 5 настоящего административного регламента:</w:t>
      </w:r>
    </w:p>
    <w:p w:rsidR="00F3555A" w:rsidRPr="00BE16E6" w:rsidRDefault="00F3555A" w:rsidP="00F3555A">
      <w:pPr>
        <w:adjustRightInd w:val="0"/>
        <w:ind w:firstLine="709"/>
        <w:jc w:val="both"/>
        <w:rPr>
          <w:sz w:val="24"/>
          <w:szCs w:val="24"/>
          <w:lang w:eastAsia="ru-RU"/>
        </w:rPr>
      </w:pPr>
      <w:r w:rsidRPr="00BE16E6">
        <w:rPr>
          <w:sz w:val="24"/>
          <w:szCs w:val="24"/>
          <w:lang w:eastAsia="ru-RU"/>
        </w:rPr>
        <w:t>а)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3555A" w:rsidRPr="00BE16E6" w:rsidRDefault="00F3555A" w:rsidP="00F3555A">
      <w:pPr>
        <w:adjustRightInd w:val="0"/>
        <w:ind w:firstLine="709"/>
        <w:jc w:val="both"/>
        <w:rPr>
          <w:sz w:val="24"/>
          <w:szCs w:val="24"/>
          <w:lang w:eastAsia="ru-RU"/>
        </w:rPr>
      </w:pPr>
      <w:r w:rsidRPr="00BE16E6">
        <w:rPr>
          <w:sz w:val="24"/>
          <w:szCs w:val="24"/>
          <w:lang w:eastAsia="ru-RU"/>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E16E6">
        <w:rPr>
          <w:sz w:val="24"/>
          <w:szCs w:val="24"/>
          <w:vertAlign w:val="superscript"/>
          <w:lang w:eastAsia="ru-RU"/>
        </w:rPr>
        <w:t>10</w:t>
      </w:r>
      <w:r w:rsidRPr="00BE16E6">
        <w:rPr>
          <w:sz w:val="24"/>
          <w:szCs w:val="24"/>
          <w:lang w:eastAsia="ru-RU"/>
        </w:rPr>
        <w:t xml:space="preserve"> Земельного кодекса Российской Федерации;</w:t>
      </w:r>
    </w:p>
    <w:p w:rsidR="00F3555A" w:rsidRPr="00BE16E6" w:rsidRDefault="00F3555A" w:rsidP="00F3555A">
      <w:pPr>
        <w:adjustRightInd w:val="0"/>
        <w:ind w:firstLine="709"/>
        <w:jc w:val="both"/>
        <w:rPr>
          <w:sz w:val="24"/>
          <w:szCs w:val="24"/>
        </w:rPr>
      </w:pPr>
      <w:r w:rsidRPr="00BE16E6">
        <w:rPr>
          <w:sz w:val="24"/>
          <w:szCs w:val="24"/>
          <w:lang w:eastAsia="ru-RU"/>
        </w:rPr>
        <w:t xml:space="preserve">в) </w:t>
      </w:r>
      <w:r w:rsidRPr="00BE16E6">
        <w:rPr>
          <w:sz w:val="24"/>
          <w:szCs w:val="24"/>
        </w:rPr>
        <w:t>указанный в заявлении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555A" w:rsidRPr="00BE16E6" w:rsidRDefault="00F3555A" w:rsidP="00F3555A">
      <w:pPr>
        <w:adjustRightInd w:val="0"/>
        <w:spacing w:before="100" w:beforeAutospacing="1"/>
        <w:ind w:firstLine="709"/>
        <w:contextualSpacing/>
        <w:jc w:val="both"/>
        <w:rPr>
          <w:sz w:val="24"/>
          <w:szCs w:val="24"/>
          <w:lang w:eastAsia="ru-RU"/>
        </w:rPr>
      </w:pPr>
      <w:r w:rsidRPr="00BE16E6">
        <w:rPr>
          <w:sz w:val="24"/>
          <w:szCs w:val="24"/>
        </w:rPr>
        <w:t xml:space="preserve">г) </w:t>
      </w:r>
      <w:r w:rsidRPr="00BE16E6">
        <w:rPr>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16E6">
        <w:rPr>
          <w:sz w:val="24"/>
          <w:szCs w:val="24"/>
          <w:vertAlign w:val="superscript"/>
          <w:lang w:eastAsia="ru-RU"/>
        </w:rPr>
        <w:t>36</w:t>
      </w:r>
      <w:r w:rsidRPr="00BE16E6">
        <w:rPr>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E16E6">
        <w:rPr>
          <w:sz w:val="24"/>
          <w:szCs w:val="24"/>
          <w:vertAlign w:val="superscript"/>
          <w:lang w:eastAsia="ru-RU"/>
        </w:rPr>
        <w:t>32</w:t>
      </w:r>
      <w:r w:rsidRPr="00BE16E6">
        <w:rPr>
          <w:sz w:val="24"/>
          <w:szCs w:val="24"/>
          <w:lang w:eastAsia="ru-RU"/>
        </w:rPr>
        <w:t xml:space="preserve"> Градостроительного кодекса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16E6">
        <w:rPr>
          <w:sz w:val="24"/>
          <w:szCs w:val="24"/>
          <w:vertAlign w:val="superscript"/>
          <w:lang w:eastAsia="ru-RU"/>
        </w:rPr>
        <w:t>36</w:t>
      </w:r>
      <w:r w:rsidRPr="00BE16E6">
        <w:rPr>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555A" w:rsidRPr="00BE16E6" w:rsidRDefault="00F3555A" w:rsidP="00F3555A">
      <w:pPr>
        <w:adjustRightInd w:val="0"/>
        <w:ind w:firstLine="709"/>
        <w:jc w:val="both"/>
        <w:rPr>
          <w:sz w:val="24"/>
          <w:szCs w:val="24"/>
          <w:lang w:eastAsia="ru-RU"/>
        </w:rPr>
      </w:pPr>
      <w:r w:rsidRPr="00BE16E6">
        <w:rPr>
          <w:sz w:val="24"/>
          <w:szCs w:val="24"/>
          <w:lang w:eastAsia="ru-RU"/>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BE16E6">
        <w:rPr>
          <w:sz w:val="24"/>
          <w:szCs w:val="24"/>
          <w:lang w:eastAsia="ru-RU"/>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555A" w:rsidRPr="00BE16E6" w:rsidRDefault="00F3555A" w:rsidP="00F3555A">
      <w:pPr>
        <w:adjustRightInd w:val="0"/>
        <w:ind w:firstLine="709"/>
        <w:jc w:val="both"/>
        <w:rPr>
          <w:sz w:val="24"/>
          <w:szCs w:val="24"/>
          <w:lang w:eastAsia="ru-RU"/>
        </w:rPr>
      </w:pPr>
      <w:r w:rsidRPr="00BE16E6">
        <w:rPr>
          <w:sz w:val="24"/>
          <w:szCs w:val="24"/>
          <w:lang w:eastAsia="ru-RU"/>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555A" w:rsidRPr="00BE16E6" w:rsidRDefault="00F3555A" w:rsidP="00F3555A">
      <w:pPr>
        <w:adjustRightInd w:val="0"/>
        <w:ind w:firstLine="709"/>
        <w:jc w:val="both"/>
        <w:rPr>
          <w:sz w:val="24"/>
          <w:szCs w:val="24"/>
          <w:lang w:eastAsia="ru-RU"/>
        </w:rPr>
      </w:pPr>
      <w:r w:rsidRPr="00BE16E6">
        <w:rPr>
          <w:sz w:val="24"/>
          <w:szCs w:val="24"/>
          <w:lang w:eastAsia="ru-RU"/>
        </w:rPr>
        <w:t>й)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3555A" w:rsidRPr="00BE16E6" w:rsidRDefault="00F3555A" w:rsidP="00F3555A">
      <w:pPr>
        <w:adjustRightInd w:val="0"/>
        <w:ind w:firstLine="709"/>
        <w:jc w:val="both"/>
        <w:rPr>
          <w:sz w:val="24"/>
          <w:szCs w:val="24"/>
          <w:lang w:eastAsia="ru-RU"/>
        </w:rPr>
      </w:pPr>
      <w:r w:rsidRPr="00BE16E6">
        <w:rPr>
          <w:sz w:val="24"/>
          <w:szCs w:val="24"/>
          <w:lang w:eastAsia="ru-RU"/>
        </w:rPr>
        <w:t>к)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E16E6">
        <w:rPr>
          <w:sz w:val="24"/>
          <w:szCs w:val="24"/>
          <w:vertAlign w:val="superscript"/>
          <w:lang w:eastAsia="ru-RU"/>
        </w:rPr>
        <w:t>11</w:t>
      </w:r>
      <w:r w:rsidRPr="00BE16E6">
        <w:rPr>
          <w:sz w:val="24"/>
          <w:szCs w:val="24"/>
          <w:lang w:eastAsia="ru-RU"/>
        </w:rPr>
        <w:t xml:space="preserve"> Земельного кодекса Российской Федерации;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л) в отношении земельного участка, указанного в заявлении, поступило предусмотренное подпунктом 6 пункта 4 статьи 39</w:t>
      </w:r>
      <w:r w:rsidRPr="00BE16E6">
        <w:rPr>
          <w:sz w:val="24"/>
          <w:szCs w:val="24"/>
          <w:vertAlign w:val="superscript"/>
          <w:lang w:eastAsia="ru-RU"/>
        </w:rPr>
        <w:t>11</w:t>
      </w:r>
      <w:r w:rsidRPr="00BE16E6">
        <w:rPr>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E16E6">
        <w:rPr>
          <w:sz w:val="24"/>
          <w:szCs w:val="24"/>
          <w:vertAlign w:val="superscript"/>
          <w:lang w:eastAsia="ru-RU"/>
        </w:rPr>
        <w:t>11</w:t>
      </w:r>
      <w:r w:rsidRPr="00BE16E6">
        <w:rPr>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E16E6">
        <w:rPr>
          <w:sz w:val="24"/>
          <w:szCs w:val="24"/>
          <w:vertAlign w:val="superscript"/>
          <w:lang w:eastAsia="ru-RU"/>
        </w:rPr>
        <w:t>11</w:t>
      </w:r>
      <w:r w:rsidRPr="00BE16E6">
        <w:rPr>
          <w:sz w:val="24"/>
          <w:szCs w:val="24"/>
          <w:lang w:eastAsia="ru-RU"/>
        </w:rPr>
        <w:t xml:space="preserve"> Земельного кодекса Российской Федерации;</w:t>
      </w:r>
    </w:p>
    <w:p w:rsidR="00F3555A" w:rsidRPr="00BE16E6" w:rsidRDefault="00F3555A" w:rsidP="00F3555A">
      <w:pPr>
        <w:adjustRightInd w:val="0"/>
        <w:ind w:firstLine="709"/>
        <w:jc w:val="both"/>
        <w:rPr>
          <w:sz w:val="24"/>
          <w:szCs w:val="24"/>
        </w:rPr>
      </w:pPr>
      <w:r w:rsidRPr="00BE16E6">
        <w:rPr>
          <w:sz w:val="24"/>
          <w:szCs w:val="24"/>
          <w:lang w:eastAsia="ru-RU"/>
        </w:rPr>
        <w:t xml:space="preserve">м) </w:t>
      </w:r>
      <w:r w:rsidRPr="00BE16E6">
        <w:rPr>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BE16E6">
        <w:rPr>
          <w:sz w:val="24"/>
          <w:szCs w:val="24"/>
          <w:vertAlign w:val="superscript"/>
        </w:rPr>
        <w:t>18</w:t>
      </w:r>
      <w:r w:rsidRPr="00BE16E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н)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3555A" w:rsidRPr="00BE16E6" w:rsidRDefault="00F3555A" w:rsidP="00F3555A">
      <w:pPr>
        <w:adjustRightInd w:val="0"/>
        <w:ind w:firstLine="709"/>
        <w:jc w:val="both"/>
        <w:rPr>
          <w:sz w:val="24"/>
          <w:szCs w:val="24"/>
          <w:lang w:eastAsia="ru-RU"/>
        </w:rPr>
      </w:pPr>
      <w:r w:rsidRPr="00BE16E6">
        <w:rPr>
          <w:sz w:val="24"/>
          <w:szCs w:val="24"/>
          <w:lang w:eastAsia="ru-RU"/>
        </w:rPr>
        <w:t>п)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555A" w:rsidRPr="00BE16E6" w:rsidRDefault="00F3555A" w:rsidP="00F3555A">
      <w:pPr>
        <w:adjustRightInd w:val="0"/>
        <w:ind w:firstLine="709"/>
        <w:jc w:val="both"/>
        <w:rPr>
          <w:sz w:val="24"/>
          <w:szCs w:val="24"/>
          <w:lang w:eastAsia="ru-RU"/>
        </w:rPr>
      </w:pPr>
      <w:r w:rsidRPr="00BE16E6">
        <w:rPr>
          <w:sz w:val="24"/>
          <w:szCs w:val="24"/>
          <w:lang w:eastAsia="ru-RU"/>
        </w:rPr>
        <w:t>р)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с) предоставление земельного участка на заявленном виде прав не допускается;</w:t>
      </w:r>
    </w:p>
    <w:p w:rsidR="00F3555A" w:rsidRPr="00BE16E6" w:rsidRDefault="00F3555A" w:rsidP="00F3555A">
      <w:pPr>
        <w:adjustRightInd w:val="0"/>
        <w:ind w:firstLine="709"/>
        <w:jc w:val="both"/>
        <w:rPr>
          <w:sz w:val="24"/>
          <w:szCs w:val="24"/>
          <w:lang w:eastAsia="ru-RU"/>
        </w:rPr>
      </w:pPr>
      <w:r w:rsidRPr="00BE16E6">
        <w:rPr>
          <w:sz w:val="24"/>
          <w:szCs w:val="24"/>
          <w:lang w:eastAsia="ru-RU"/>
        </w:rPr>
        <w:lastRenderedPageBreak/>
        <w:t>т) в отношении земельного участка, указанного в заявлении, не установлен вид разрешенного использования;</w:t>
      </w:r>
    </w:p>
    <w:p w:rsidR="00F3555A" w:rsidRPr="00BE16E6" w:rsidRDefault="00F3555A" w:rsidP="00F3555A">
      <w:pPr>
        <w:adjustRightInd w:val="0"/>
        <w:ind w:firstLine="709"/>
        <w:jc w:val="both"/>
        <w:rPr>
          <w:sz w:val="24"/>
          <w:szCs w:val="24"/>
          <w:lang w:eastAsia="ru-RU"/>
        </w:rPr>
      </w:pPr>
      <w:r w:rsidRPr="00BE16E6">
        <w:rPr>
          <w:sz w:val="24"/>
          <w:szCs w:val="24"/>
          <w:lang w:eastAsia="ru-RU"/>
        </w:rPr>
        <w:t>у) указанный в заявлении земельный участок не отнесен к определенной категории земель;</w:t>
      </w:r>
    </w:p>
    <w:p w:rsidR="00F3555A" w:rsidRPr="00BE16E6" w:rsidRDefault="00F3555A" w:rsidP="00F3555A">
      <w:pPr>
        <w:adjustRightInd w:val="0"/>
        <w:ind w:firstLine="709"/>
        <w:jc w:val="both"/>
        <w:rPr>
          <w:sz w:val="24"/>
          <w:szCs w:val="24"/>
          <w:lang w:eastAsia="ru-RU"/>
        </w:rPr>
      </w:pPr>
      <w:r w:rsidRPr="00BE16E6">
        <w:rPr>
          <w:sz w:val="24"/>
          <w:szCs w:val="24"/>
          <w:lang w:eastAsia="ru-RU"/>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3555A" w:rsidRPr="00BE16E6" w:rsidRDefault="00F3555A" w:rsidP="00F3555A">
      <w:pPr>
        <w:adjustRightInd w:val="0"/>
        <w:ind w:firstLine="709"/>
        <w:jc w:val="both"/>
        <w:rPr>
          <w:sz w:val="24"/>
          <w:szCs w:val="24"/>
          <w:lang w:eastAsia="ru-RU"/>
        </w:rPr>
      </w:pPr>
      <w:r w:rsidRPr="00BE16E6">
        <w:rPr>
          <w:sz w:val="24"/>
          <w:szCs w:val="24"/>
          <w:lang w:eastAsia="ru-RU"/>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555A" w:rsidRPr="00BE16E6" w:rsidRDefault="00F3555A" w:rsidP="00F3555A">
      <w:pPr>
        <w:adjustRightInd w:val="0"/>
        <w:ind w:firstLine="709"/>
        <w:jc w:val="both"/>
        <w:rPr>
          <w:sz w:val="24"/>
          <w:szCs w:val="24"/>
          <w:lang w:eastAsia="ru-RU"/>
        </w:rPr>
      </w:pPr>
      <w:r w:rsidRPr="00BE16E6">
        <w:rPr>
          <w:sz w:val="24"/>
          <w:szCs w:val="24"/>
          <w:lang w:eastAsia="ru-RU"/>
        </w:rPr>
        <w:t>ц)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F3555A" w:rsidRPr="00BE16E6" w:rsidRDefault="00F3555A" w:rsidP="00F3555A">
      <w:pPr>
        <w:adjustRightInd w:val="0"/>
        <w:ind w:firstLine="709"/>
        <w:jc w:val="both"/>
        <w:rPr>
          <w:sz w:val="24"/>
          <w:szCs w:val="24"/>
          <w:lang w:eastAsia="ru-RU"/>
        </w:rPr>
      </w:pPr>
      <w:r w:rsidRPr="00BE16E6">
        <w:rPr>
          <w:sz w:val="24"/>
          <w:szCs w:val="24"/>
          <w:lang w:eastAsia="ru-RU"/>
        </w:rPr>
        <w:t>ч)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555A" w:rsidRPr="00BE16E6" w:rsidRDefault="00F3555A" w:rsidP="00F3555A">
      <w:pPr>
        <w:adjustRightInd w:val="0"/>
        <w:ind w:firstLine="709"/>
        <w:jc w:val="both"/>
        <w:rPr>
          <w:sz w:val="24"/>
          <w:szCs w:val="24"/>
          <w:lang w:eastAsia="ru-RU"/>
        </w:rPr>
      </w:pPr>
      <w:r w:rsidRPr="00BE16E6">
        <w:rPr>
          <w:sz w:val="24"/>
          <w:szCs w:val="24"/>
          <w:lang w:eastAsia="ru-RU"/>
        </w:rPr>
        <w:t>ш)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3555A" w:rsidRPr="00BE16E6" w:rsidRDefault="00F3555A" w:rsidP="00F3555A">
      <w:pPr>
        <w:adjustRightInd w:val="0"/>
        <w:ind w:firstLine="709"/>
        <w:contextualSpacing/>
        <w:jc w:val="both"/>
        <w:rPr>
          <w:color w:val="000000"/>
          <w:kern w:val="2"/>
          <w:sz w:val="24"/>
          <w:szCs w:val="24"/>
          <w:lang w:eastAsia="ru-RU"/>
        </w:rPr>
      </w:pPr>
      <w:r w:rsidRPr="00BE16E6">
        <w:rPr>
          <w:color w:val="000000"/>
          <w:kern w:val="2"/>
          <w:sz w:val="24"/>
          <w:szCs w:val="24"/>
          <w:lang w:eastAsia="ru-RU"/>
        </w:rPr>
        <w:t xml:space="preserve">2) в случае обращения заявителя, имеющего право на предоставление земельного участка в собственность бесплатно в соответствии с </w:t>
      </w:r>
      <w:r w:rsidRPr="00BE16E6">
        <w:rPr>
          <w:color w:val="000000"/>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предоставлении земельного участка в собственность бесплатно также являются:</w:t>
      </w:r>
    </w:p>
    <w:p w:rsidR="00F3555A" w:rsidRPr="00BE16E6" w:rsidRDefault="00F3555A" w:rsidP="00F3555A">
      <w:pPr>
        <w:adjustRightInd w:val="0"/>
        <w:ind w:firstLine="709"/>
        <w:contextualSpacing/>
        <w:jc w:val="both"/>
        <w:rPr>
          <w:sz w:val="24"/>
          <w:szCs w:val="24"/>
          <w:lang w:eastAsia="ru-RU"/>
        </w:rPr>
      </w:pPr>
      <w:r w:rsidRPr="00BE16E6">
        <w:rPr>
          <w:sz w:val="24"/>
          <w:szCs w:val="24"/>
          <w:lang w:eastAsia="ru-RU"/>
        </w:rPr>
        <w:t xml:space="preserve">а) с заявлением обратились граждане, не обладающие в соответствии с Земельного кодекса Российской Федерации, федеральными законами, </w:t>
      </w:r>
      <w:r w:rsidRPr="00BE16E6">
        <w:rPr>
          <w:sz w:val="24"/>
          <w:szCs w:val="24"/>
        </w:rPr>
        <w:t>Законом Иркутской области от 28 декабря 2015 года № 146-ОЗ «О бесплатном предоставлении земельных участков в собственность граждан</w:t>
      </w:r>
      <w:r w:rsidRPr="00BE16E6">
        <w:rPr>
          <w:sz w:val="24"/>
          <w:szCs w:val="24"/>
          <w:lang w:eastAsia="ru-RU"/>
        </w:rPr>
        <w:t>» правом на предоставление земельного участка в собственность бесплатно;</w:t>
      </w:r>
    </w:p>
    <w:p w:rsidR="00F3555A" w:rsidRPr="00BE16E6" w:rsidRDefault="00F3555A" w:rsidP="00F3555A">
      <w:pPr>
        <w:adjustRightInd w:val="0"/>
        <w:ind w:firstLine="709"/>
        <w:jc w:val="both"/>
        <w:rPr>
          <w:sz w:val="24"/>
          <w:szCs w:val="24"/>
          <w:lang w:eastAsia="ru-RU"/>
        </w:rPr>
      </w:pPr>
      <w:r w:rsidRPr="00BE16E6">
        <w:rPr>
          <w:sz w:val="24"/>
          <w:szCs w:val="24"/>
          <w:lang w:eastAsia="ru-RU"/>
        </w:rPr>
        <w:t xml:space="preserve">б) заявители на дату подачи заявления не относятся к категориям граждан, обладающих в соответствии с федеральным законодательством, </w:t>
      </w:r>
      <w:r w:rsidRPr="00BE16E6">
        <w:rPr>
          <w:sz w:val="24"/>
          <w:szCs w:val="24"/>
        </w:rPr>
        <w:t>Законом Иркутской области от 28 декабря 2015 года № 146-ОЗ «О бесплатном предоставлении земельных участков в собственность граждан»</w:t>
      </w:r>
      <w:r w:rsidRPr="00BE16E6">
        <w:rPr>
          <w:sz w:val="24"/>
          <w:szCs w:val="24"/>
          <w:lang w:eastAsia="ru-RU"/>
        </w:rPr>
        <w:t xml:space="preserve"> правом на приобретение земельных участков в собственность бесплатно, за исключением случаев обращения с заявлением многодетной семьи;</w:t>
      </w:r>
    </w:p>
    <w:p w:rsidR="00F3555A" w:rsidRPr="00BE16E6" w:rsidRDefault="00F3555A" w:rsidP="00F3555A">
      <w:pPr>
        <w:adjustRightInd w:val="0"/>
        <w:ind w:firstLine="709"/>
        <w:jc w:val="both"/>
        <w:rPr>
          <w:sz w:val="24"/>
          <w:szCs w:val="24"/>
          <w:lang w:eastAsia="ru-RU"/>
        </w:rPr>
      </w:pPr>
      <w:r w:rsidRPr="00BE16E6">
        <w:rPr>
          <w:sz w:val="24"/>
          <w:szCs w:val="24"/>
          <w:lang w:eastAsia="ru-RU"/>
        </w:rPr>
        <w:t>в) заявителю (одному из заявителей) предоставлен земельный участок в безвозмездное пользование в соответствии с подпунктами 6, 7 пункта 2 статьи 39</w:t>
      </w:r>
      <w:r w:rsidRPr="00BE16E6">
        <w:rPr>
          <w:sz w:val="24"/>
          <w:szCs w:val="24"/>
          <w:vertAlign w:val="superscript"/>
          <w:lang w:eastAsia="ru-RU"/>
        </w:rPr>
        <w:t>10</w:t>
      </w:r>
      <w:r w:rsidRPr="00BE16E6">
        <w:rPr>
          <w:sz w:val="24"/>
          <w:szCs w:val="24"/>
          <w:lang w:eastAsia="ru-RU"/>
        </w:rPr>
        <w:t xml:space="preserve"> Земельного кодекса Российской Федерации;</w:t>
      </w:r>
    </w:p>
    <w:p w:rsidR="00F3555A" w:rsidRPr="00BE16E6" w:rsidRDefault="00F3555A" w:rsidP="00F3555A">
      <w:pPr>
        <w:adjustRightInd w:val="0"/>
        <w:ind w:firstLine="709"/>
        <w:jc w:val="both"/>
        <w:rPr>
          <w:rFonts w:ascii="Arial" w:hAnsi="Arial" w:cs="Arial"/>
          <w:sz w:val="24"/>
          <w:szCs w:val="24"/>
          <w:lang w:eastAsia="ru-RU"/>
        </w:rPr>
      </w:pPr>
      <w:r w:rsidRPr="00BE16E6">
        <w:rPr>
          <w:sz w:val="24"/>
          <w:szCs w:val="24"/>
          <w:lang w:eastAsia="ru-RU"/>
        </w:rPr>
        <w:t>г) с заявлением обратились граждане, не состоящие на земельном учете, за исключением случаев обращения с указанным заявлением граждан, предусмотренных подпунктами 8, 12, 14, 19, 20, 21 пункта 5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r w:rsidRPr="00BE16E6">
        <w:rPr>
          <w:rFonts w:ascii="Arial" w:hAnsi="Arial" w:cs="Arial"/>
          <w:sz w:val="24"/>
          <w:szCs w:val="24"/>
          <w:lang w:eastAsia="ru-RU"/>
        </w:rPr>
        <w:t xml:space="preserve"> </w:t>
      </w:r>
    </w:p>
    <w:p w:rsidR="00F3555A" w:rsidRPr="00BE16E6" w:rsidRDefault="00F3555A" w:rsidP="00F3555A">
      <w:pPr>
        <w:adjustRightInd w:val="0"/>
        <w:ind w:firstLine="709"/>
        <w:jc w:val="both"/>
        <w:rPr>
          <w:sz w:val="24"/>
          <w:szCs w:val="24"/>
          <w:lang w:eastAsia="ru-RU"/>
        </w:rPr>
      </w:pPr>
      <w:r w:rsidRPr="00BE16E6">
        <w:rPr>
          <w:sz w:val="24"/>
          <w:szCs w:val="24"/>
          <w:lang w:eastAsia="ru-RU"/>
        </w:rPr>
        <w:t>д) граждане, состоящие на земельном учете, обратились с заявлением не в порядке очередности их постановки на земельный учет.</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89. Если по результатам проверки, указанной в пункте </w:t>
      </w:r>
      <w:r w:rsidRPr="00BE16E6">
        <w:rPr>
          <w:kern w:val="2"/>
          <w:sz w:val="24"/>
          <w:szCs w:val="24"/>
          <w:u w:val="single"/>
          <w:lang w:eastAsia="ru-RU"/>
        </w:rPr>
        <w:t>87</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будет установлено отсутствие оснований для отказа в </w:t>
      </w:r>
      <w:r w:rsidRPr="00BE16E6">
        <w:rPr>
          <w:sz w:val="24"/>
          <w:szCs w:val="24"/>
        </w:rPr>
        <w:t xml:space="preserve">предоставлении земельного участка в собственность бесплатно, предусмотренных пунктом </w:t>
      </w:r>
      <w:r w:rsidRPr="00BE16E6">
        <w:rPr>
          <w:sz w:val="24"/>
          <w:szCs w:val="24"/>
          <w:u w:val="single"/>
        </w:rPr>
        <w:lastRenderedPageBreak/>
        <w:t>88</w:t>
      </w:r>
      <w:r w:rsidRPr="00BE16E6">
        <w:rPr>
          <w:sz w:val="24"/>
          <w:szCs w:val="24"/>
        </w:rPr>
        <w:t xml:space="preserve"> </w:t>
      </w:r>
      <w:r w:rsidRPr="00BE16E6">
        <w:rPr>
          <w:kern w:val="2"/>
          <w:sz w:val="24"/>
          <w:szCs w:val="24"/>
        </w:rPr>
        <w:t xml:space="preserve">настоящего </w:t>
      </w:r>
      <w:r w:rsidRPr="00BE16E6">
        <w:rPr>
          <w:sz w:val="24"/>
          <w:szCs w:val="24"/>
        </w:rPr>
        <w:t xml:space="preserve">административного регламента, </w:t>
      </w:r>
      <w:r w:rsidRPr="00BE16E6">
        <w:rPr>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BE16E6">
        <w:rPr>
          <w:kern w:val="2"/>
          <w:sz w:val="24"/>
          <w:szCs w:val="24"/>
          <w:u w:val="single"/>
          <w:lang w:eastAsia="ru-RU"/>
        </w:rPr>
        <w:t>87</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осуществляет подготовку проекта </w:t>
      </w:r>
      <w:r w:rsidRPr="00BE16E6">
        <w:rPr>
          <w:sz w:val="24"/>
          <w:szCs w:val="24"/>
          <w:lang w:eastAsia="ru-RU"/>
        </w:rPr>
        <w:t xml:space="preserve">решения о предоставлении земельного участка в собственность бесплатно, его </w:t>
      </w:r>
      <w:r w:rsidRPr="00BE16E6">
        <w:rPr>
          <w:kern w:val="2"/>
          <w:sz w:val="24"/>
          <w:szCs w:val="24"/>
          <w:lang w:eastAsia="ru-RU"/>
        </w:rPr>
        <w:t>согласование уполномоченными лицами администрации.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90. Если согласно заключению службы по охране объектов культурного наследия Иркутской области, предусмотренному подпунктом 31 пункта </w:t>
      </w:r>
      <w:r w:rsidRPr="00BE16E6">
        <w:rPr>
          <w:kern w:val="2"/>
          <w:sz w:val="24"/>
          <w:szCs w:val="24"/>
          <w:u w:val="single"/>
          <w:lang w:eastAsia="ru-RU"/>
        </w:rPr>
        <w:t>22</w:t>
      </w:r>
      <w:r w:rsidRPr="00BE16E6">
        <w:rPr>
          <w:kern w:val="2"/>
          <w:sz w:val="24"/>
          <w:szCs w:val="24"/>
          <w:lang w:eastAsia="ru-RU"/>
        </w:rPr>
        <w:t xml:space="preserve"> настоящего административного регламента, испрашиваемый </w:t>
      </w:r>
      <w:r w:rsidRPr="00BE16E6">
        <w:rPr>
          <w:kern w:val="2"/>
          <w:sz w:val="24"/>
          <w:szCs w:val="24"/>
        </w:rPr>
        <w:t xml:space="preserve">земельный участок полностью или частично находится </w:t>
      </w:r>
      <w:r w:rsidRPr="00BE16E6">
        <w:rPr>
          <w:kern w:val="2"/>
          <w:sz w:val="24"/>
          <w:szCs w:val="24"/>
          <w:lang w:eastAsia="ru-RU"/>
        </w:rPr>
        <w:t xml:space="preserve">в границах </w:t>
      </w:r>
      <w:r w:rsidRPr="00BE16E6">
        <w:rPr>
          <w:sz w:val="24"/>
          <w:szCs w:val="24"/>
          <w:lang w:eastAsia="ru-RU"/>
        </w:rPr>
        <w:t>территории, зон охраны объекта культурного наследия (памятника истории и культуры) народов Российской Федерации</w:t>
      </w:r>
      <w:r w:rsidRPr="00BE16E6">
        <w:rPr>
          <w:kern w:val="2"/>
          <w:sz w:val="24"/>
          <w:szCs w:val="24"/>
        </w:rPr>
        <w:t xml:space="preserve">, включенного в </w:t>
      </w:r>
      <w:r w:rsidRPr="00BE16E6">
        <w:rPr>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BE16E6">
        <w:rPr>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BE16E6">
        <w:rPr>
          <w:kern w:val="2"/>
          <w:sz w:val="24"/>
          <w:szCs w:val="24"/>
          <w:u w:val="single"/>
          <w:lang w:eastAsia="ru-RU"/>
        </w:rPr>
        <w:t>87</w:t>
      </w:r>
      <w:r w:rsidRPr="00BE16E6">
        <w:rPr>
          <w:kern w:val="2"/>
          <w:sz w:val="24"/>
          <w:szCs w:val="24"/>
          <w:lang w:eastAsia="ru-RU"/>
        </w:rPr>
        <w:t xml:space="preserve"> настоящего административного регламента направляет проект </w:t>
      </w:r>
      <w:r w:rsidRPr="00BE16E6">
        <w:rPr>
          <w:sz w:val="24"/>
          <w:szCs w:val="24"/>
          <w:lang w:eastAsia="ru-RU"/>
        </w:rPr>
        <w:t>решения о предоставлении земельного участка в собственность бесплатно</w:t>
      </w:r>
      <w:r w:rsidRPr="00BE16E6">
        <w:rPr>
          <w:kern w:val="2"/>
          <w:sz w:val="24"/>
          <w:szCs w:val="24"/>
          <w:lang w:eastAsia="ru-RU"/>
        </w:rPr>
        <w:t xml:space="preserve"> </w:t>
      </w:r>
      <w:r w:rsidRPr="00BE16E6">
        <w:rPr>
          <w:sz w:val="24"/>
          <w:szCs w:val="24"/>
        </w:rPr>
        <w:t>в службу по охране объектов культурного наследия Иркутской области в целях его согласования.</w:t>
      </w:r>
      <w:r w:rsidRPr="00BE16E6">
        <w:rPr>
          <w:kern w:val="2"/>
          <w:sz w:val="24"/>
          <w:szCs w:val="24"/>
          <w:lang w:eastAsia="ru-RU"/>
        </w:rPr>
        <w:t xml:space="preserve"> </w:t>
      </w:r>
    </w:p>
    <w:p w:rsidR="00F3555A" w:rsidRPr="00BE16E6" w:rsidRDefault="00F3555A" w:rsidP="00F3555A">
      <w:pPr>
        <w:adjustRightInd w:val="0"/>
        <w:ind w:firstLine="709"/>
        <w:jc w:val="both"/>
        <w:rPr>
          <w:sz w:val="24"/>
          <w:szCs w:val="24"/>
          <w:lang w:eastAsia="ru-RU"/>
        </w:rPr>
      </w:pPr>
      <w:r w:rsidRPr="00BE16E6">
        <w:rPr>
          <w:kern w:val="2"/>
          <w:sz w:val="24"/>
          <w:szCs w:val="24"/>
          <w:lang w:eastAsia="ru-RU"/>
        </w:rPr>
        <w:t xml:space="preserve">Если испрашиваемый </w:t>
      </w:r>
      <w:r w:rsidRPr="00BE16E6">
        <w:rPr>
          <w:kern w:val="2"/>
          <w:sz w:val="24"/>
          <w:szCs w:val="24"/>
        </w:rPr>
        <w:t xml:space="preserve">земельный участок не находится </w:t>
      </w:r>
      <w:r w:rsidRPr="00BE16E6">
        <w:rPr>
          <w:kern w:val="2"/>
          <w:sz w:val="24"/>
          <w:szCs w:val="24"/>
          <w:lang w:eastAsia="ru-RU"/>
        </w:rPr>
        <w:t xml:space="preserve">в границах </w:t>
      </w:r>
      <w:r w:rsidRPr="00BE16E6">
        <w:rPr>
          <w:sz w:val="24"/>
          <w:szCs w:val="24"/>
          <w:lang w:eastAsia="ru-RU"/>
        </w:rPr>
        <w:t xml:space="preserve">территории, зон охраны объектов культурного наследия, </w:t>
      </w:r>
      <w:r w:rsidRPr="00BE16E6">
        <w:rPr>
          <w:kern w:val="2"/>
          <w:sz w:val="24"/>
          <w:szCs w:val="24"/>
        </w:rPr>
        <w:t xml:space="preserve">указанных в абзаце первом настоящего пункта, то </w:t>
      </w:r>
      <w:r w:rsidRPr="00BE16E6">
        <w:rPr>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BE16E6">
        <w:rPr>
          <w:kern w:val="2"/>
          <w:sz w:val="24"/>
          <w:szCs w:val="24"/>
          <w:u w:val="single"/>
          <w:lang w:eastAsia="ru-RU"/>
        </w:rPr>
        <w:t>87</w:t>
      </w:r>
      <w:r w:rsidRPr="00BE16E6">
        <w:rPr>
          <w:kern w:val="2"/>
          <w:sz w:val="24"/>
          <w:szCs w:val="24"/>
          <w:lang w:eastAsia="ru-RU"/>
        </w:rPr>
        <w:t xml:space="preserve"> настоящего административного регламента, после выполнения действий, предусмотренных в пункте </w:t>
      </w:r>
      <w:r w:rsidRPr="00BE16E6">
        <w:rPr>
          <w:kern w:val="2"/>
          <w:sz w:val="24"/>
          <w:szCs w:val="24"/>
          <w:u w:val="single"/>
          <w:lang w:eastAsia="ru-RU"/>
        </w:rPr>
        <w:t>89</w:t>
      </w:r>
      <w:r w:rsidRPr="00BE16E6">
        <w:rPr>
          <w:kern w:val="2"/>
          <w:sz w:val="24"/>
          <w:szCs w:val="24"/>
          <w:lang w:eastAsia="ru-RU"/>
        </w:rPr>
        <w:t xml:space="preserve"> настоящего административного регламента, </w:t>
      </w:r>
      <w:r w:rsidRPr="00BE16E6">
        <w:rPr>
          <w:sz w:val="24"/>
          <w:szCs w:val="24"/>
        </w:rPr>
        <w:t xml:space="preserve">обеспечивает </w:t>
      </w:r>
      <w:r w:rsidRPr="00BE16E6">
        <w:rPr>
          <w:kern w:val="2"/>
          <w:sz w:val="24"/>
          <w:szCs w:val="24"/>
          <w:lang w:eastAsia="ru-RU"/>
        </w:rPr>
        <w:t xml:space="preserve">подписание </w:t>
      </w:r>
      <w:r w:rsidRPr="00BE16E6">
        <w:rPr>
          <w:sz w:val="24"/>
          <w:szCs w:val="24"/>
          <w:lang w:eastAsia="ru-RU"/>
        </w:rPr>
        <w:t>решения о предоставлении земельного участка в собственность бесплатно</w:t>
      </w:r>
      <w:r w:rsidRPr="00BE16E6">
        <w:rPr>
          <w:kern w:val="2"/>
          <w:sz w:val="24"/>
          <w:szCs w:val="24"/>
          <w:lang w:eastAsia="ru-RU"/>
        </w:rPr>
        <w:t xml:space="preserve"> главой администрации</w:t>
      </w:r>
      <w:r w:rsidRPr="00BE16E6">
        <w:rPr>
          <w:sz w:val="24"/>
          <w:szCs w:val="24"/>
        </w:rPr>
        <w:t>.</w:t>
      </w:r>
    </w:p>
    <w:p w:rsidR="00F3555A" w:rsidRPr="00BE16E6" w:rsidRDefault="00F3555A" w:rsidP="00F3555A">
      <w:pPr>
        <w:adjustRightInd w:val="0"/>
        <w:ind w:firstLine="709"/>
        <w:jc w:val="both"/>
        <w:rPr>
          <w:sz w:val="24"/>
          <w:szCs w:val="24"/>
        </w:rPr>
      </w:pPr>
      <w:r w:rsidRPr="00BE16E6">
        <w:rPr>
          <w:kern w:val="2"/>
          <w:sz w:val="24"/>
          <w:szCs w:val="24"/>
          <w:lang w:eastAsia="ru-RU"/>
        </w:rPr>
        <w:t xml:space="preserve">91. </w:t>
      </w:r>
      <w:r w:rsidRPr="00BE16E6">
        <w:rPr>
          <w:sz w:val="24"/>
          <w:szCs w:val="24"/>
        </w:rPr>
        <w:t>После получения согласования решения о предоставлении испрашиваемого земельного участка в собственность бесплатно службой по охране объектов культурного наследия Иркутской области, д</w:t>
      </w:r>
      <w:r w:rsidRPr="00BE16E6">
        <w:rPr>
          <w:kern w:val="2"/>
          <w:sz w:val="24"/>
          <w:szCs w:val="24"/>
          <w:lang w:eastAsia="ru-RU"/>
        </w:rPr>
        <w:t>олжностное лицо администрации, ответственное за предоставление муниципальной услуги,</w:t>
      </w:r>
      <w:r w:rsidRPr="00BE16E6">
        <w:rPr>
          <w:sz w:val="24"/>
          <w:szCs w:val="24"/>
        </w:rPr>
        <w:t xml:space="preserve"> принимает решение </w:t>
      </w:r>
      <w:r w:rsidRPr="00BE16E6">
        <w:rPr>
          <w:kern w:val="2"/>
          <w:sz w:val="24"/>
          <w:szCs w:val="24"/>
        </w:rPr>
        <w:t xml:space="preserve">о </w:t>
      </w:r>
      <w:r w:rsidRPr="00BE16E6">
        <w:rPr>
          <w:sz w:val="24"/>
          <w:szCs w:val="24"/>
          <w:lang w:eastAsia="ru-RU"/>
        </w:rPr>
        <w:t>предоставлении земельного участка в собственность бесплатно</w:t>
      </w:r>
      <w:r w:rsidRPr="00BE16E6">
        <w:rPr>
          <w:kern w:val="2"/>
          <w:sz w:val="24"/>
          <w:szCs w:val="24"/>
        </w:rPr>
        <w:t xml:space="preserve"> и </w:t>
      </w:r>
      <w:r w:rsidRPr="00BE16E6">
        <w:rPr>
          <w:sz w:val="24"/>
          <w:szCs w:val="24"/>
        </w:rPr>
        <w:t xml:space="preserve">в течение двух рабочих дней с даты получения указанного согласования обеспечивает </w:t>
      </w:r>
      <w:r w:rsidRPr="00BE16E6">
        <w:rPr>
          <w:kern w:val="2"/>
          <w:sz w:val="24"/>
          <w:szCs w:val="24"/>
          <w:lang w:eastAsia="ru-RU"/>
        </w:rPr>
        <w:t xml:space="preserve">подписание </w:t>
      </w:r>
      <w:r w:rsidRPr="00BE16E6">
        <w:rPr>
          <w:kern w:val="2"/>
          <w:sz w:val="24"/>
          <w:szCs w:val="24"/>
        </w:rPr>
        <w:t xml:space="preserve">решения о </w:t>
      </w:r>
      <w:r w:rsidRPr="00BE16E6">
        <w:rPr>
          <w:sz w:val="24"/>
          <w:szCs w:val="24"/>
          <w:lang w:eastAsia="ru-RU"/>
        </w:rPr>
        <w:t>предоставлении земельного участка в собственность бесплатно</w:t>
      </w:r>
      <w:r w:rsidRPr="00BE16E6">
        <w:rPr>
          <w:kern w:val="2"/>
          <w:sz w:val="24"/>
          <w:szCs w:val="24"/>
          <w:lang w:eastAsia="ru-RU"/>
        </w:rPr>
        <w:t xml:space="preserve"> главой администрации</w:t>
      </w:r>
      <w:r w:rsidRPr="00BE16E6">
        <w:rPr>
          <w:sz w:val="24"/>
          <w:szCs w:val="24"/>
        </w:rPr>
        <w:t>.</w:t>
      </w:r>
    </w:p>
    <w:p w:rsidR="00F3555A" w:rsidRPr="00BE16E6" w:rsidRDefault="00F3555A" w:rsidP="00F3555A">
      <w:pPr>
        <w:adjustRightInd w:val="0"/>
        <w:ind w:firstLine="709"/>
        <w:jc w:val="both"/>
        <w:rPr>
          <w:sz w:val="24"/>
          <w:szCs w:val="24"/>
        </w:rPr>
      </w:pPr>
      <w:r w:rsidRPr="00BE16E6">
        <w:rPr>
          <w:kern w:val="2"/>
          <w:sz w:val="24"/>
          <w:szCs w:val="24"/>
        </w:rPr>
        <w:t xml:space="preserve">92. </w:t>
      </w:r>
      <w:r w:rsidRPr="00BE16E6">
        <w:rPr>
          <w:sz w:val="24"/>
          <w:szCs w:val="24"/>
        </w:rPr>
        <w:t>В случае, если</w:t>
      </w:r>
      <w:r w:rsidRPr="00BE16E6">
        <w:rPr>
          <w:kern w:val="2"/>
          <w:sz w:val="24"/>
          <w:szCs w:val="24"/>
          <w:lang w:eastAsia="ru-RU"/>
        </w:rPr>
        <w:t xml:space="preserve"> по результатам проверки, указанной в пункте </w:t>
      </w:r>
      <w:r w:rsidRPr="00BE16E6">
        <w:rPr>
          <w:kern w:val="2"/>
          <w:sz w:val="24"/>
          <w:szCs w:val="24"/>
          <w:u w:val="single"/>
          <w:lang w:eastAsia="ru-RU"/>
        </w:rPr>
        <w:t>87</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будет установлено</w:t>
      </w:r>
      <w:r w:rsidRPr="00BE16E6">
        <w:rPr>
          <w:sz w:val="24"/>
          <w:szCs w:val="24"/>
        </w:rPr>
        <w:t xml:space="preserve"> наличие хотя бы одного из оснований отказа </w:t>
      </w:r>
      <w:r w:rsidRPr="00BE16E6">
        <w:rPr>
          <w:bCs/>
          <w:sz w:val="24"/>
          <w:szCs w:val="24"/>
        </w:rPr>
        <w:t xml:space="preserve">в </w:t>
      </w:r>
      <w:r w:rsidRPr="00BE16E6">
        <w:rPr>
          <w:sz w:val="24"/>
          <w:szCs w:val="24"/>
        </w:rPr>
        <w:t>предоставлении земельного участка в собственность бесплатно</w:t>
      </w:r>
      <w:r w:rsidRPr="00BE16E6">
        <w:rPr>
          <w:bCs/>
          <w:sz w:val="24"/>
          <w:szCs w:val="24"/>
        </w:rPr>
        <w:t xml:space="preserve">, предусмотренных пунктом </w:t>
      </w:r>
      <w:r w:rsidRPr="00BE16E6">
        <w:rPr>
          <w:bCs/>
          <w:sz w:val="24"/>
          <w:szCs w:val="24"/>
          <w:u w:val="single"/>
        </w:rPr>
        <w:t>88</w:t>
      </w:r>
      <w:r w:rsidRPr="00BE16E6">
        <w:rPr>
          <w:bCs/>
          <w:sz w:val="24"/>
          <w:szCs w:val="24"/>
        </w:rPr>
        <w:t xml:space="preserve"> </w:t>
      </w:r>
      <w:r w:rsidRPr="00BE16E6">
        <w:rPr>
          <w:kern w:val="2"/>
          <w:sz w:val="24"/>
          <w:szCs w:val="24"/>
        </w:rPr>
        <w:t xml:space="preserve">настоящего </w:t>
      </w:r>
      <w:r w:rsidRPr="00BE16E6">
        <w:rPr>
          <w:sz w:val="24"/>
          <w:szCs w:val="24"/>
        </w:rPr>
        <w:t xml:space="preserve">административного регламента, </w:t>
      </w:r>
      <w:r w:rsidRPr="00BE16E6">
        <w:rPr>
          <w:kern w:val="2"/>
          <w:sz w:val="24"/>
          <w:szCs w:val="24"/>
          <w:lang w:eastAsia="ru-RU"/>
        </w:rPr>
        <w:t xml:space="preserve">а также в случае </w:t>
      </w:r>
      <w:r w:rsidRPr="00BE16E6">
        <w:rPr>
          <w:sz w:val="24"/>
          <w:szCs w:val="24"/>
        </w:rPr>
        <w:t xml:space="preserve">получения отказа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w:t>
      </w:r>
      <w:r w:rsidRPr="00BE16E6">
        <w:rPr>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BE16E6">
        <w:rPr>
          <w:kern w:val="2"/>
          <w:sz w:val="24"/>
          <w:szCs w:val="24"/>
          <w:u w:val="single"/>
          <w:lang w:eastAsia="ru-RU"/>
        </w:rPr>
        <w:t>87</w:t>
      </w:r>
      <w:r w:rsidRPr="00BE16E6">
        <w:rPr>
          <w:kern w:val="2"/>
          <w:sz w:val="24"/>
          <w:szCs w:val="24"/>
          <w:lang w:eastAsia="ru-RU"/>
        </w:rPr>
        <w:t xml:space="preserve"> и </w:t>
      </w:r>
      <w:r w:rsidRPr="00BE16E6">
        <w:rPr>
          <w:kern w:val="2"/>
          <w:sz w:val="24"/>
          <w:szCs w:val="24"/>
          <w:u w:val="single"/>
          <w:lang w:eastAsia="ru-RU"/>
        </w:rPr>
        <w:t>91</w:t>
      </w:r>
      <w:r w:rsidRPr="00BE16E6">
        <w:rPr>
          <w:kern w:val="2"/>
          <w:sz w:val="24"/>
          <w:szCs w:val="24"/>
          <w:lang w:eastAsia="ru-RU"/>
        </w:rPr>
        <w:t xml:space="preserve"> настоящего административного регламента, соответственно, </w:t>
      </w:r>
      <w:r w:rsidRPr="00BE16E6">
        <w:rPr>
          <w:sz w:val="24"/>
          <w:szCs w:val="24"/>
        </w:rPr>
        <w:t>принимает решение об отказе в предоставлении</w:t>
      </w:r>
      <w:r w:rsidRPr="00BE16E6">
        <w:rPr>
          <w:kern w:val="2"/>
          <w:sz w:val="24"/>
          <w:szCs w:val="24"/>
        </w:rPr>
        <w:t xml:space="preserve"> земельного участка </w:t>
      </w:r>
      <w:r w:rsidRPr="00BE16E6">
        <w:rPr>
          <w:sz w:val="24"/>
          <w:szCs w:val="24"/>
          <w:lang w:eastAsia="ru-RU"/>
        </w:rPr>
        <w:t xml:space="preserve">в собственность бесплатно </w:t>
      </w:r>
      <w:r w:rsidRPr="00BE16E6">
        <w:rPr>
          <w:kern w:val="2"/>
          <w:sz w:val="24"/>
          <w:szCs w:val="24"/>
        </w:rPr>
        <w:t xml:space="preserve">и осуществляет подготовку проекта решения </w:t>
      </w:r>
      <w:r w:rsidRPr="00BE16E6">
        <w:rPr>
          <w:sz w:val="24"/>
          <w:szCs w:val="24"/>
          <w:lang w:eastAsia="ru-RU"/>
        </w:rPr>
        <w:t>об отказе в предоставлении земельного участка в собственность бесплатно</w:t>
      </w:r>
      <w:r w:rsidRPr="00BE16E6">
        <w:rPr>
          <w:sz w:val="24"/>
          <w:szCs w:val="24"/>
        </w:rPr>
        <w:t xml:space="preserve">. </w:t>
      </w:r>
    </w:p>
    <w:p w:rsidR="00F3555A" w:rsidRPr="00BE16E6" w:rsidRDefault="00F3555A" w:rsidP="00F3555A">
      <w:pPr>
        <w:adjustRightInd w:val="0"/>
        <w:ind w:firstLine="709"/>
        <w:jc w:val="both"/>
        <w:rPr>
          <w:sz w:val="24"/>
          <w:szCs w:val="24"/>
        </w:rPr>
      </w:pPr>
      <w:r w:rsidRPr="00BE16E6">
        <w:rPr>
          <w:kern w:val="2"/>
          <w:sz w:val="24"/>
          <w:szCs w:val="24"/>
          <w:lang w:eastAsia="ru-RU"/>
        </w:rPr>
        <w:t xml:space="preserve">93. После подготовки документа, указанного в пункте </w:t>
      </w:r>
      <w:r w:rsidRPr="00BE16E6">
        <w:rPr>
          <w:kern w:val="2"/>
          <w:sz w:val="24"/>
          <w:szCs w:val="24"/>
          <w:u w:val="single"/>
          <w:lang w:eastAsia="ru-RU"/>
        </w:rPr>
        <w:t>92</w:t>
      </w:r>
      <w:r w:rsidRPr="00BE16E6">
        <w:rPr>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Pr="00BE16E6">
        <w:rPr>
          <w:sz w:val="24"/>
          <w:szCs w:val="24"/>
        </w:rPr>
        <w:t>.</w:t>
      </w:r>
    </w:p>
    <w:p w:rsidR="00F3555A" w:rsidRPr="00BE16E6" w:rsidRDefault="00F3555A" w:rsidP="00F3555A">
      <w:pPr>
        <w:adjustRightInd w:val="0"/>
        <w:ind w:firstLine="709"/>
        <w:jc w:val="both"/>
        <w:rPr>
          <w:sz w:val="24"/>
          <w:szCs w:val="24"/>
        </w:rPr>
      </w:pPr>
      <w:r w:rsidRPr="00BE16E6">
        <w:rPr>
          <w:sz w:val="24"/>
          <w:szCs w:val="24"/>
        </w:rPr>
        <w:t>94. Общий срок осуществления административной процедуры с учетом процедуры согласования решения о предоставлении земельного участка в собственность бесплатно службой по охране объектов культурного наследия Иркутской области не должен превышать десяти календарных дней.</w:t>
      </w:r>
    </w:p>
    <w:p w:rsidR="00F3555A" w:rsidRPr="00BE16E6" w:rsidRDefault="00F3555A" w:rsidP="00F3555A">
      <w:pPr>
        <w:adjustRightInd w:val="0"/>
        <w:ind w:firstLine="709"/>
        <w:jc w:val="both"/>
        <w:rPr>
          <w:kern w:val="2"/>
          <w:sz w:val="24"/>
          <w:szCs w:val="24"/>
        </w:rPr>
      </w:pPr>
      <w:r w:rsidRPr="00BE16E6">
        <w:rPr>
          <w:kern w:val="2"/>
          <w:sz w:val="24"/>
          <w:szCs w:val="24"/>
        </w:rPr>
        <w:t xml:space="preserve">95. Критерием принятия решения о </w:t>
      </w:r>
      <w:r w:rsidRPr="00BE16E6">
        <w:rPr>
          <w:sz w:val="24"/>
          <w:szCs w:val="24"/>
          <w:lang w:eastAsia="ru-RU"/>
        </w:rPr>
        <w:t xml:space="preserve">предоставлении земельного участка в собственность бесплатно </w:t>
      </w:r>
      <w:r w:rsidRPr="00BE16E6">
        <w:rPr>
          <w:kern w:val="2"/>
          <w:sz w:val="24"/>
          <w:szCs w:val="24"/>
        </w:rPr>
        <w:t xml:space="preserve">или </w:t>
      </w:r>
      <w:r w:rsidRPr="00BE16E6">
        <w:rPr>
          <w:sz w:val="24"/>
          <w:szCs w:val="24"/>
          <w:lang w:eastAsia="ru-RU"/>
        </w:rPr>
        <w:t xml:space="preserve">об отказе в предоставлении земельного участка в собственность бесплатно </w:t>
      </w:r>
      <w:r w:rsidRPr="00BE16E6">
        <w:rPr>
          <w:kern w:val="2"/>
          <w:sz w:val="24"/>
          <w:szCs w:val="24"/>
        </w:rPr>
        <w:t>является:</w:t>
      </w:r>
    </w:p>
    <w:p w:rsidR="00F3555A" w:rsidRPr="00BE16E6" w:rsidRDefault="00F3555A" w:rsidP="00F3555A">
      <w:pPr>
        <w:adjustRightInd w:val="0"/>
        <w:ind w:firstLine="709"/>
        <w:jc w:val="both"/>
        <w:rPr>
          <w:kern w:val="2"/>
          <w:sz w:val="24"/>
          <w:szCs w:val="24"/>
        </w:rPr>
      </w:pPr>
      <w:r w:rsidRPr="00BE16E6">
        <w:rPr>
          <w:kern w:val="2"/>
          <w:sz w:val="24"/>
          <w:szCs w:val="24"/>
        </w:rPr>
        <w:lastRenderedPageBreak/>
        <w:t xml:space="preserve">1) наличие или отсутствие оснований, предусмотренных пунктом </w:t>
      </w:r>
      <w:r w:rsidRPr="00BE16E6">
        <w:rPr>
          <w:kern w:val="2"/>
          <w:sz w:val="24"/>
          <w:szCs w:val="24"/>
          <w:u w:val="single"/>
        </w:rPr>
        <w:t>88</w:t>
      </w:r>
      <w:r w:rsidRPr="00BE16E6">
        <w:rPr>
          <w:kern w:val="2"/>
          <w:sz w:val="24"/>
          <w:szCs w:val="24"/>
        </w:rPr>
        <w:t xml:space="preserve"> настоящего административного регламента;</w:t>
      </w:r>
    </w:p>
    <w:p w:rsidR="00F3555A" w:rsidRPr="00BE16E6" w:rsidRDefault="00F3555A" w:rsidP="00F3555A">
      <w:pPr>
        <w:adjustRightInd w:val="0"/>
        <w:ind w:firstLine="709"/>
        <w:jc w:val="both"/>
        <w:rPr>
          <w:kern w:val="2"/>
          <w:sz w:val="24"/>
          <w:szCs w:val="24"/>
          <w:lang w:eastAsia="ru-RU"/>
        </w:rPr>
      </w:pPr>
      <w:r w:rsidRPr="00BE16E6">
        <w:rPr>
          <w:sz w:val="24"/>
          <w:szCs w:val="24"/>
        </w:rPr>
        <w:t xml:space="preserve">2) согласование или отказ в согласовании решения о предоставлении земельного участка </w:t>
      </w:r>
      <w:r w:rsidRPr="00BE16E6">
        <w:rPr>
          <w:sz w:val="24"/>
          <w:szCs w:val="24"/>
          <w:lang w:eastAsia="ru-RU"/>
        </w:rPr>
        <w:t xml:space="preserve">в собственность бесплатно </w:t>
      </w:r>
      <w:r w:rsidRPr="00BE16E6">
        <w:rPr>
          <w:sz w:val="24"/>
          <w:szCs w:val="24"/>
        </w:rPr>
        <w:t xml:space="preserve">службой по охране объектов культурного наследия Иркутской области – </w:t>
      </w:r>
      <w:r w:rsidRPr="00BE16E6">
        <w:rPr>
          <w:kern w:val="2"/>
          <w:sz w:val="24"/>
          <w:szCs w:val="24"/>
        </w:rPr>
        <w:t xml:space="preserve">в случае, указанном в пункте </w:t>
      </w:r>
      <w:r w:rsidRPr="00BE16E6">
        <w:rPr>
          <w:kern w:val="2"/>
          <w:sz w:val="24"/>
          <w:szCs w:val="24"/>
          <w:u w:val="single"/>
        </w:rPr>
        <w:t>90</w:t>
      </w:r>
      <w:r w:rsidRPr="00BE16E6">
        <w:rPr>
          <w:kern w:val="2"/>
          <w:sz w:val="24"/>
          <w:szCs w:val="24"/>
        </w:rPr>
        <w:t xml:space="preserve"> настоящего административного регламента. </w:t>
      </w:r>
    </w:p>
    <w:p w:rsidR="00F3555A" w:rsidRPr="00BE16E6" w:rsidRDefault="00F3555A" w:rsidP="00F3555A">
      <w:pPr>
        <w:adjustRightInd w:val="0"/>
        <w:ind w:firstLine="709"/>
        <w:jc w:val="both"/>
        <w:rPr>
          <w:kern w:val="2"/>
          <w:sz w:val="24"/>
          <w:szCs w:val="24"/>
          <w:lang w:eastAsia="ru-RU"/>
        </w:rPr>
      </w:pPr>
      <w:r w:rsidRPr="00BE16E6">
        <w:rPr>
          <w:kern w:val="2"/>
          <w:sz w:val="24"/>
          <w:szCs w:val="24"/>
        </w:rPr>
        <w:t xml:space="preserve">96. Результатом административной процедуры является </w:t>
      </w:r>
      <w:r w:rsidRPr="00BE16E6">
        <w:rPr>
          <w:sz w:val="24"/>
          <w:szCs w:val="24"/>
          <w:lang w:eastAsia="ru-RU"/>
        </w:rPr>
        <w:t>решение о предоставлении земельного участка в собственность бесплатно или</w:t>
      </w:r>
      <w:r w:rsidRPr="00BE16E6">
        <w:rPr>
          <w:kern w:val="2"/>
          <w:sz w:val="24"/>
          <w:szCs w:val="24"/>
        </w:rPr>
        <w:t xml:space="preserve"> </w:t>
      </w:r>
      <w:r w:rsidRPr="00BE16E6">
        <w:rPr>
          <w:sz w:val="24"/>
          <w:szCs w:val="24"/>
          <w:lang w:eastAsia="ru-RU"/>
        </w:rPr>
        <w:t>решение об отказе в предоставлении земельного участка в собственность бесплатно.</w:t>
      </w:r>
    </w:p>
    <w:p w:rsidR="00F3555A" w:rsidRPr="00BE16E6" w:rsidRDefault="00F3555A" w:rsidP="00F3555A">
      <w:pPr>
        <w:adjustRightInd w:val="0"/>
        <w:ind w:firstLine="709"/>
        <w:jc w:val="both"/>
        <w:rPr>
          <w:kern w:val="2"/>
          <w:sz w:val="24"/>
          <w:szCs w:val="24"/>
          <w:lang w:eastAsia="ru-RU"/>
        </w:rPr>
      </w:pPr>
      <w:r w:rsidRPr="00BE16E6">
        <w:rPr>
          <w:kern w:val="2"/>
          <w:sz w:val="24"/>
          <w:szCs w:val="24"/>
        </w:rPr>
        <w:t xml:space="preserve">97. Способом фиксации результата административной процедуры является подписание главой администрации </w:t>
      </w:r>
      <w:r w:rsidRPr="00BE16E6">
        <w:rPr>
          <w:sz w:val="24"/>
          <w:szCs w:val="24"/>
          <w:lang w:eastAsia="ru-RU"/>
        </w:rPr>
        <w:t>решения о предоставлении земельного участка в собственность бесплатно или</w:t>
      </w:r>
      <w:r w:rsidRPr="00BE16E6">
        <w:rPr>
          <w:kern w:val="2"/>
          <w:sz w:val="24"/>
          <w:szCs w:val="24"/>
        </w:rPr>
        <w:t xml:space="preserve"> </w:t>
      </w:r>
      <w:r w:rsidRPr="00BE16E6">
        <w:rPr>
          <w:sz w:val="24"/>
          <w:szCs w:val="24"/>
          <w:lang w:eastAsia="ru-RU"/>
        </w:rPr>
        <w:t>решения об отказе в предоставлении земельного участка в собственность бесплатно.</w:t>
      </w:r>
    </w:p>
    <w:p w:rsidR="00F3555A" w:rsidRPr="00BE16E6" w:rsidRDefault="00F3555A" w:rsidP="00F3555A">
      <w:pPr>
        <w:adjustRightInd w:val="0"/>
        <w:ind w:firstLine="709"/>
        <w:jc w:val="both"/>
        <w:rPr>
          <w:kern w:val="2"/>
          <w:sz w:val="24"/>
          <w:szCs w:val="24"/>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23. Выдача (направление) заявителю или его представителю</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результата муниципальной услуги или уведомления</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об отказе в предоставлении муниципальной услуги</w:t>
      </w:r>
    </w:p>
    <w:p w:rsidR="00F3555A" w:rsidRPr="00BE16E6" w:rsidRDefault="00F3555A" w:rsidP="00F3555A">
      <w:pPr>
        <w:keepNext/>
        <w:keepLines/>
        <w:adjustRightInd w:val="0"/>
        <w:ind w:firstLine="709"/>
        <w:jc w:val="both"/>
        <w:rPr>
          <w:kern w:val="2"/>
          <w:sz w:val="24"/>
          <w:szCs w:val="24"/>
        </w:rPr>
      </w:pPr>
    </w:p>
    <w:p w:rsidR="00F3555A" w:rsidRPr="00BE16E6" w:rsidRDefault="00F3555A" w:rsidP="00F3555A">
      <w:pPr>
        <w:adjustRightInd w:val="0"/>
        <w:ind w:firstLine="709"/>
        <w:jc w:val="both"/>
        <w:rPr>
          <w:kern w:val="2"/>
          <w:sz w:val="24"/>
          <w:szCs w:val="24"/>
        </w:rPr>
      </w:pPr>
      <w:r w:rsidRPr="00BE16E6">
        <w:rPr>
          <w:kern w:val="2"/>
          <w:sz w:val="24"/>
          <w:szCs w:val="24"/>
        </w:rPr>
        <w:t xml:space="preserve">98. Основанием для начала административной процедуры является подписание главой администрации </w:t>
      </w:r>
      <w:r w:rsidRPr="00BE16E6">
        <w:rPr>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E16E6">
        <w:rPr>
          <w:kern w:val="2"/>
          <w:sz w:val="24"/>
          <w:szCs w:val="24"/>
        </w:rPr>
        <w:t xml:space="preserve">или уведомления об отказе </w:t>
      </w:r>
      <w:r w:rsidRPr="00BE16E6">
        <w:rPr>
          <w:kern w:val="2"/>
          <w:sz w:val="24"/>
          <w:szCs w:val="24"/>
          <w:lang w:eastAsia="ru-RU"/>
        </w:rPr>
        <w:t>в предоставлении муниципальной услуги</w:t>
      </w:r>
      <w:r w:rsidRPr="00BE16E6">
        <w:rPr>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 xml:space="preserve">99.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w:t>
      </w:r>
      <w:r w:rsidRPr="00BE16E6">
        <w:rPr>
          <w:kern w:val="2"/>
          <w:sz w:val="24"/>
          <w:szCs w:val="24"/>
          <w:lang w:eastAsia="ru-RU"/>
        </w:rPr>
        <w:t xml:space="preserve">или его представителю </w:t>
      </w:r>
      <w:r w:rsidRPr="00BE16E6">
        <w:rPr>
          <w:sz w:val="24"/>
          <w:szCs w:val="24"/>
          <w:lang w:eastAsia="ru-RU"/>
        </w:rPr>
        <w:t>решение о предоставлении земельного участка в собственность бесплатно, решение об отказе в предоставлении земельного участка в собственность бесплатно</w:t>
      </w:r>
      <w:r w:rsidRPr="00BE16E6">
        <w:rPr>
          <w:kern w:val="2"/>
          <w:sz w:val="24"/>
          <w:szCs w:val="24"/>
        </w:rPr>
        <w:t xml:space="preserve"> или </w:t>
      </w:r>
      <w:r w:rsidRPr="00BE16E6">
        <w:rPr>
          <w:kern w:val="2"/>
          <w:sz w:val="24"/>
          <w:szCs w:val="24"/>
          <w:lang w:eastAsia="ru-RU"/>
        </w:rPr>
        <w:t xml:space="preserve">уведомление об отказе в предоставлении муниципальной услуги </w:t>
      </w:r>
      <w:r w:rsidRPr="00BE16E6">
        <w:rPr>
          <w:kern w:val="2"/>
          <w:sz w:val="24"/>
          <w:szCs w:val="24"/>
        </w:rPr>
        <w:t xml:space="preserve">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w:t>
      </w:r>
      <w:r w:rsidRPr="00BE16E6">
        <w:rPr>
          <w:kern w:val="2"/>
          <w:sz w:val="24"/>
          <w:szCs w:val="24"/>
          <w:lang w:eastAsia="ru-RU"/>
        </w:rPr>
        <w:t xml:space="preserve">или его представителя </w:t>
      </w:r>
      <w:r w:rsidRPr="00BE16E6">
        <w:rPr>
          <w:kern w:val="2"/>
          <w:sz w:val="24"/>
          <w:szCs w:val="24"/>
        </w:rPr>
        <w:t>– вручает его лично.</w:t>
      </w:r>
    </w:p>
    <w:p w:rsidR="00F3555A" w:rsidRPr="00BE16E6" w:rsidRDefault="00F3555A" w:rsidP="00F3555A">
      <w:pPr>
        <w:adjustRightInd w:val="0"/>
        <w:ind w:firstLine="709"/>
        <w:jc w:val="both"/>
        <w:rPr>
          <w:kern w:val="2"/>
          <w:sz w:val="24"/>
          <w:szCs w:val="24"/>
        </w:rPr>
      </w:pPr>
      <w:r w:rsidRPr="00BE16E6">
        <w:rPr>
          <w:kern w:val="2"/>
          <w:sz w:val="24"/>
          <w:szCs w:val="24"/>
        </w:rPr>
        <w:t xml:space="preserve">В случае подачи заявления в электронной форме </w:t>
      </w:r>
      <w:r w:rsidRPr="00BE16E6">
        <w:rPr>
          <w:kern w:val="2"/>
          <w:sz w:val="24"/>
          <w:szCs w:val="24"/>
          <w:lang w:eastAsia="ru-RU"/>
        </w:rPr>
        <w:t xml:space="preserve">уведомление об отказе в предоставлении муниципальной услуги </w:t>
      </w:r>
      <w:r w:rsidRPr="00BE16E6">
        <w:rPr>
          <w:kern w:val="2"/>
          <w:sz w:val="24"/>
          <w:szCs w:val="24"/>
        </w:rPr>
        <w:t xml:space="preserve">направляется в электронной форме заявителю </w:t>
      </w:r>
      <w:r w:rsidRPr="00BE16E6">
        <w:rPr>
          <w:kern w:val="2"/>
          <w:sz w:val="24"/>
          <w:szCs w:val="24"/>
          <w:lang w:eastAsia="ru-RU"/>
        </w:rPr>
        <w:t xml:space="preserve">или его представителю </w:t>
      </w:r>
      <w:r w:rsidRPr="00BE16E6">
        <w:rPr>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F3555A" w:rsidRPr="00BE16E6" w:rsidRDefault="00F3555A" w:rsidP="00F3555A">
      <w:pPr>
        <w:ind w:firstLine="709"/>
        <w:jc w:val="both"/>
        <w:rPr>
          <w:kern w:val="2"/>
          <w:sz w:val="24"/>
          <w:szCs w:val="24"/>
        </w:rPr>
      </w:pPr>
      <w:r w:rsidRPr="00BE16E6">
        <w:rPr>
          <w:kern w:val="2"/>
          <w:sz w:val="24"/>
          <w:szCs w:val="24"/>
        </w:rPr>
        <w:t xml:space="preserve">100. При личном получении </w:t>
      </w:r>
      <w:r w:rsidRPr="00BE16E6">
        <w:rPr>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E16E6">
        <w:rPr>
          <w:kern w:val="2"/>
          <w:sz w:val="24"/>
          <w:szCs w:val="24"/>
        </w:rPr>
        <w:t xml:space="preserve">или уведомления об </w:t>
      </w:r>
      <w:r w:rsidRPr="00BE16E6">
        <w:rPr>
          <w:kern w:val="2"/>
          <w:sz w:val="24"/>
          <w:szCs w:val="24"/>
          <w:lang w:eastAsia="ru-RU"/>
        </w:rPr>
        <w:t>отказе в предоставлении муниципальной услуги</w:t>
      </w:r>
      <w:r w:rsidRPr="00BE16E6">
        <w:rPr>
          <w:kern w:val="2"/>
          <w:sz w:val="24"/>
          <w:szCs w:val="24"/>
        </w:rPr>
        <w:t xml:space="preserve"> заявитель </w:t>
      </w:r>
      <w:r w:rsidRPr="00BE16E6">
        <w:rPr>
          <w:kern w:val="2"/>
          <w:sz w:val="24"/>
          <w:szCs w:val="24"/>
          <w:lang w:eastAsia="ru-RU"/>
        </w:rPr>
        <w:t xml:space="preserve">или его представитель </w:t>
      </w:r>
      <w:r w:rsidRPr="00BE16E6">
        <w:rPr>
          <w:kern w:val="2"/>
          <w:sz w:val="24"/>
          <w:szCs w:val="24"/>
        </w:rPr>
        <w:t xml:space="preserve">расписывается в их получении в </w:t>
      </w:r>
      <w:r w:rsidR="00815A36" w:rsidRPr="00E00F59">
        <w:t>в журнале регистрации обращений за предоставлением муниципальной услуги</w:t>
      </w:r>
      <w:r w:rsidR="00815A36">
        <w:t>.</w:t>
      </w:r>
    </w:p>
    <w:p w:rsidR="00F3555A" w:rsidRPr="00BE16E6" w:rsidRDefault="00F3555A" w:rsidP="00F3555A">
      <w:pPr>
        <w:ind w:firstLine="709"/>
        <w:jc w:val="both"/>
        <w:rPr>
          <w:kern w:val="2"/>
          <w:sz w:val="24"/>
          <w:szCs w:val="24"/>
        </w:rPr>
      </w:pPr>
      <w:r w:rsidRPr="00BE16E6">
        <w:rPr>
          <w:kern w:val="2"/>
          <w:sz w:val="24"/>
          <w:szCs w:val="24"/>
        </w:rPr>
        <w:t xml:space="preserve">101. Результатом административной процедуры является выдача (направление) заявителю </w:t>
      </w:r>
      <w:r w:rsidRPr="00BE16E6">
        <w:rPr>
          <w:kern w:val="2"/>
          <w:sz w:val="24"/>
          <w:szCs w:val="24"/>
          <w:lang w:eastAsia="ru-RU"/>
        </w:rPr>
        <w:t xml:space="preserve">или его представителю </w:t>
      </w:r>
      <w:r w:rsidRPr="00BE16E6">
        <w:rPr>
          <w:sz w:val="24"/>
          <w:szCs w:val="24"/>
          <w:lang w:eastAsia="ru-RU"/>
        </w:rPr>
        <w:t>решения о предоставлении земельного участка в собственность бесплатно,</w:t>
      </w:r>
      <w:r w:rsidRPr="00BE16E6">
        <w:rPr>
          <w:kern w:val="2"/>
          <w:sz w:val="24"/>
          <w:szCs w:val="24"/>
        </w:rPr>
        <w:t xml:space="preserve"> </w:t>
      </w:r>
      <w:r w:rsidRPr="00BE16E6">
        <w:rPr>
          <w:sz w:val="24"/>
          <w:szCs w:val="24"/>
          <w:lang w:eastAsia="ru-RU"/>
        </w:rPr>
        <w:t>решения об отказе в предоставлении земельного участка в собственность бесплатно</w:t>
      </w:r>
      <w:r w:rsidRPr="00BE16E6">
        <w:rPr>
          <w:kern w:val="2"/>
          <w:sz w:val="24"/>
          <w:szCs w:val="24"/>
        </w:rPr>
        <w:t xml:space="preserve"> или уведомления об отказе в </w:t>
      </w:r>
      <w:r w:rsidRPr="00BE16E6">
        <w:rPr>
          <w:kern w:val="2"/>
          <w:sz w:val="24"/>
          <w:szCs w:val="24"/>
          <w:lang w:eastAsia="ru-RU"/>
        </w:rPr>
        <w:t>предоставлении муниципальной услуги</w:t>
      </w:r>
      <w:r w:rsidRPr="00BE16E6">
        <w:rPr>
          <w:kern w:val="2"/>
          <w:sz w:val="24"/>
          <w:szCs w:val="24"/>
        </w:rPr>
        <w:t>.</w:t>
      </w:r>
    </w:p>
    <w:p w:rsidR="00F3555A" w:rsidRPr="00BE16E6" w:rsidRDefault="00F3555A" w:rsidP="00F3555A">
      <w:pPr>
        <w:ind w:firstLine="709"/>
        <w:jc w:val="both"/>
        <w:rPr>
          <w:kern w:val="2"/>
          <w:sz w:val="24"/>
          <w:szCs w:val="24"/>
        </w:rPr>
      </w:pPr>
      <w:r w:rsidRPr="00BE16E6">
        <w:rPr>
          <w:kern w:val="2"/>
          <w:sz w:val="24"/>
          <w:szCs w:val="24"/>
        </w:rPr>
        <w:t xml:space="preserve">102.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BE16E6">
        <w:rPr>
          <w:kern w:val="2"/>
          <w:sz w:val="24"/>
          <w:szCs w:val="24"/>
          <w:lang w:eastAsia="ru-RU"/>
        </w:rPr>
        <w:t>или его представителю</w:t>
      </w:r>
      <w:r w:rsidRPr="00BE16E6">
        <w:rPr>
          <w:kern w:val="2"/>
          <w:sz w:val="24"/>
          <w:szCs w:val="24"/>
        </w:rPr>
        <w:t xml:space="preserve"> результата муниципальной услуги, в </w:t>
      </w:r>
      <w:r w:rsidR="00815A36" w:rsidRPr="00E00F59">
        <w:t>в журнале регистрации обращений за предоставлением муниципальной услуги</w:t>
      </w:r>
      <w:r w:rsidRPr="00BE16E6">
        <w:rPr>
          <w:kern w:val="2"/>
          <w:sz w:val="24"/>
          <w:szCs w:val="24"/>
        </w:rPr>
        <w:t xml:space="preserve"> отметки о направлении </w:t>
      </w:r>
      <w:r w:rsidRPr="00BE16E6">
        <w:rPr>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E16E6">
        <w:rPr>
          <w:kern w:val="2"/>
          <w:sz w:val="24"/>
          <w:szCs w:val="24"/>
        </w:rPr>
        <w:t xml:space="preserve">или уведомления об отказе в </w:t>
      </w:r>
      <w:r w:rsidRPr="00BE16E6">
        <w:rPr>
          <w:kern w:val="2"/>
          <w:sz w:val="24"/>
          <w:szCs w:val="24"/>
          <w:lang w:eastAsia="ru-RU"/>
        </w:rPr>
        <w:t>предоставлении муниципальной услуги</w:t>
      </w:r>
      <w:r w:rsidRPr="00BE16E6">
        <w:rPr>
          <w:kern w:val="2"/>
          <w:sz w:val="24"/>
          <w:szCs w:val="24"/>
        </w:rPr>
        <w:t xml:space="preserve"> заявителю </w:t>
      </w:r>
      <w:r w:rsidRPr="00BE16E6">
        <w:rPr>
          <w:kern w:val="2"/>
          <w:sz w:val="24"/>
          <w:szCs w:val="24"/>
          <w:lang w:eastAsia="ru-RU"/>
        </w:rPr>
        <w:t>или его представителю</w:t>
      </w:r>
      <w:r w:rsidRPr="00BE16E6">
        <w:rPr>
          <w:kern w:val="2"/>
          <w:sz w:val="24"/>
          <w:szCs w:val="24"/>
        </w:rPr>
        <w:t xml:space="preserve"> или о получении указанного документа лично заявителем или его представителем.</w:t>
      </w:r>
    </w:p>
    <w:p w:rsidR="00F3555A" w:rsidRPr="00BE16E6" w:rsidRDefault="00F3555A" w:rsidP="00F3555A">
      <w:pPr>
        <w:adjustRightInd w:val="0"/>
        <w:ind w:firstLine="709"/>
        <w:jc w:val="both"/>
        <w:rPr>
          <w:kern w:val="2"/>
          <w:sz w:val="24"/>
          <w:szCs w:val="24"/>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24. Исправление допущенных опечаток и ошибок в выданных</w:t>
      </w:r>
      <w:r w:rsidRPr="00BE16E6">
        <w:rPr>
          <w:kern w:val="2"/>
          <w:sz w:val="24"/>
          <w:szCs w:val="24"/>
          <w:lang w:eastAsia="ru-RU"/>
        </w:rPr>
        <w:br/>
        <w:t>в результате предоставления муниципальной услуги документах</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103. Основанием для исправления допущенных опечаток и ошибок в выданном в результате предоставления муниципальной услуги </w:t>
      </w:r>
      <w:r w:rsidRPr="00BE16E6">
        <w:rPr>
          <w:sz w:val="24"/>
          <w:szCs w:val="24"/>
          <w:lang w:eastAsia="ru-RU"/>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BE16E6">
        <w:rPr>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104.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E16E6">
        <w:rPr>
          <w:kern w:val="2"/>
          <w:sz w:val="24"/>
          <w:szCs w:val="24"/>
          <w:u w:val="single"/>
          <w:lang w:eastAsia="ru-RU"/>
        </w:rPr>
        <w:t>19</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 xml:space="preserve">административного регламента. </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BE16E6">
        <w:rPr>
          <w:kern w:val="2"/>
          <w:sz w:val="24"/>
          <w:szCs w:val="24"/>
          <w:u w:val="single"/>
          <w:lang w:eastAsia="ru-RU"/>
        </w:rPr>
        <w:t>14</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3555A" w:rsidRPr="00BE16E6" w:rsidRDefault="00F3555A" w:rsidP="00F3555A">
      <w:pPr>
        <w:ind w:firstLine="709"/>
        <w:jc w:val="both"/>
        <w:rPr>
          <w:kern w:val="2"/>
          <w:sz w:val="24"/>
          <w:szCs w:val="24"/>
          <w:lang w:eastAsia="ru-RU"/>
        </w:rPr>
      </w:pPr>
      <w:r w:rsidRPr="00BE16E6">
        <w:rPr>
          <w:kern w:val="2"/>
          <w:sz w:val="24"/>
          <w:szCs w:val="24"/>
          <w:lang w:eastAsia="ru-RU"/>
        </w:rPr>
        <w:t>1) об исправлении технической ошибки;</w:t>
      </w:r>
    </w:p>
    <w:p w:rsidR="00F3555A" w:rsidRPr="00BE16E6" w:rsidRDefault="00F3555A" w:rsidP="00F3555A">
      <w:pPr>
        <w:ind w:firstLine="709"/>
        <w:jc w:val="both"/>
        <w:rPr>
          <w:kern w:val="2"/>
          <w:sz w:val="24"/>
          <w:szCs w:val="24"/>
          <w:lang w:eastAsia="ru-RU"/>
        </w:rPr>
      </w:pPr>
      <w:r w:rsidRPr="00BE16E6">
        <w:rPr>
          <w:kern w:val="2"/>
          <w:sz w:val="24"/>
          <w:szCs w:val="24"/>
          <w:lang w:eastAsia="ru-RU"/>
        </w:rPr>
        <w:t>2) об отсутствии технической ошибки.</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107. Критерием принятия решения, указанного в пункте </w:t>
      </w:r>
      <w:r w:rsidRPr="00BE16E6">
        <w:rPr>
          <w:kern w:val="2"/>
          <w:sz w:val="24"/>
          <w:szCs w:val="24"/>
          <w:u w:val="single"/>
          <w:lang w:eastAsia="ru-RU"/>
        </w:rPr>
        <w:t>106</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108. В случае принятия решения, указанного в подпункте 1 пункта </w:t>
      </w:r>
      <w:r w:rsidRPr="00BE16E6">
        <w:rPr>
          <w:kern w:val="2"/>
          <w:sz w:val="24"/>
          <w:szCs w:val="24"/>
          <w:u w:val="single"/>
          <w:lang w:eastAsia="ru-RU"/>
        </w:rPr>
        <w:t xml:space="preserve">106 </w:t>
      </w:r>
      <w:r w:rsidRPr="00BE16E6">
        <w:rPr>
          <w:kern w:val="2"/>
          <w:sz w:val="24"/>
          <w:szCs w:val="24"/>
        </w:rPr>
        <w:t xml:space="preserve">настоящего </w:t>
      </w:r>
      <w:r w:rsidRPr="00BE16E6">
        <w:rPr>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3555A" w:rsidRPr="00BE16E6" w:rsidRDefault="00F3555A" w:rsidP="00F3555A">
      <w:pPr>
        <w:ind w:firstLine="709"/>
        <w:jc w:val="both"/>
        <w:rPr>
          <w:kern w:val="2"/>
          <w:sz w:val="24"/>
          <w:szCs w:val="24"/>
          <w:lang w:eastAsia="ru-RU"/>
        </w:rPr>
      </w:pPr>
      <w:r w:rsidRPr="00BE16E6">
        <w:rPr>
          <w:kern w:val="2"/>
          <w:sz w:val="24"/>
          <w:szCs w:val="24"/>
          <w:lang w:eastAsia="ru-RU"/>
        </w:rPr>
        <w:t>109.</w:t>
      </w:r>
      <w:r w:rsidRPr="00BE16E6">
        <w:rPr>
          <w:kern w:val="2"/>
          <w:sz w:val="24"/>
          <w:szCs w:val="24"/>
        </w:rPr>
        <w:t xml:space="preserve"> </w:t>
      </w:r>
      <w:r w:rsidRPr="00BE16E6">
        <w:rPr>
          <w:kern w:val="2"/>
          <w:sz w:val="24"/>
          <w:szCs w:val="24"/>
          <w:lang w:eastAsia="ru-RU"/>
        </w:rPr>
        <w:t xml:space="preserve">В случае принятия решения, указанного в подпункте 2 пункта </w:t>
      </w:r>
      <w:r w:rsidRPr="00BE16E6">
        <w:rPr>
          <w:kern w:val="2"/>
          <w:sz w:val="24"/>
          <w:szCs w:val="24"/>
          <w:u w:val="single"/>
          <w:lang w:eastAsia="ru-RU"/>
        </w:rPr>
        <w:t>106</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3555A" w:rsidRPr="00BE16E6" w:rsidRDefault="00F3555A" w:rsidP="00F3555A">
      <w:pPr>
        <w:ind w:firstLine="709"/>
        <w:jc w:val="both"/>
        <w:rPr>
          <w:kern w:val="2"/>
          <w:sz w:val="24"/>
          <w:szCs w:val="24"/>
          <w:lang w:eastAsia="ru-RU"/>
        </w:rPr>
      </w:pPr>
      <w:r w:rsidRPr="00BE16E6">
        <w:rPr>
          <w:kern w:val="2"/>
          <w:sz w:val="24"/>
          <w:szCs w:val="24"/>
          <w:lang w:eastAsia="ru-RU"/>
        </w:rPr>
        <w:t>110.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111. Глава администрации немедленно после подписания документа, указанного в пункте </w:t>
      </w:r>
      <w:r w:rsidRPr="00BE16E6">
        <w:rPr>
          <w:kern w:val="2"/>
          <w:sz w:val="24"/>
          <w:szCs w:val="24"/>
          <w:u w:val="single"/>
          <w:lang w:eastAsia="ru-RU"/>
        </w:rPr>
        <w:t>110</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3555A" w:rsidRPr="00BE16E6" w:rsidRDefault="00F3555A" w:rsidP="00F3555A">
      <w:pPr>
        <w:ind w:firstLine="709"/>
        <w:jc w:val="both"/>
        <w:rPr>
          <w:kern w:val="2"/>
          <w:sz w:val="24"/>
          <w:szCs w:val="24"/>
          <w:lang w:eastAsia="ru-RU"/>
        </w:rPr>
      </w:pPr>
      <w:r w:rsidRPr="00BE16E6">
        <w:rPr>
          <w:kern w:val="2"/>
          <w:sz w:val="24"/>
          <w:szCs w:val="24"/>
          <w:lang w:eastAsia="ru-RU"/>
        </w:rPr>
        <w:t xml:space="preserve">112. Должностное лицо администрации, ответственное за </w:t>
      </w:r>
      <w:r w:rsidRPr="00BE16E6">
        <w:rPr>
          <w:kern w:val="2"/>
          <w:sz w:val="24"/>
          <w:szCs w:val="24"/>
        </w:rPr>
        <w:t xml:space="preserve">выдачу (направление) </w:t>
      </w:r>
      <w:r w:rsidRPr="00BE16E6">
        <w:rPr>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E16E6">
        <w:rPr>
          <w:kern w:val="2"/>
          <w:sz w:val="24"/>
          <w:szCs w:val="24"/>
          <w:u w:val="single"/>
          <w:lang w:eastAsia="ru-RU"/>
        </w:rPr>
        <w:t>110</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3555A" w:rsidRPr="00BE16E6" w:rsidRDefault="00F3555A" w:rsidP="00F3555A">
      <w:pPr>
        <w:ind w:firstLine="709"/>
        <w:jc w:val="both"/>
        <w:rPr>
          <w:kern w:val="2"/>
          <w:sz w:val="24"/>
          <w:szCs w:val="24"/>
          <w:lang w:eastAsia="ru-RU"/>
        </w:rPr>
      </w:pPr>
      <w:r w:rsidRPr="00BE16E6">
        <w:rPr>
          <w:kern w:val="2"/>
          <w:sz w:val="24"/>
          <w:szCs w:val="24"/>
          <w:lang w:eastAsia="ru-RU"/>
        </w:rPr>
        <w:lastRenderedPageBreak/>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3555A" w:rsidRPr="00BE16E6" w:rsidRDefault="00F3555A" w:rsidP="00F3555A">
      <w:pPr>
        <w:ind w:firstLine="709"/>
        <w:jc w:val="both"/>
        <w:rPr>
          <w:kern w:val="2"/>
          <w:sz w:val="24"/>
          <w:szCs w:val="24"/>
          <w:lang w:eastAsia="ru-RU"/>
        </w:rPr>
      </w:pPr>
      <w:r w:rsidRPr="00BE16E6">
        <w:rPr>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3555A" w:rsidRPr="00BE16E6" w:rsidRDefault="00F3555A" w:rsidP="00F3555A">
      <w:pPr>
        <w:ind w:firstLine="709"/>
        <w:jc w:val="both"/>
        <w:rPr>
          <w:kern w:val="2"/>
          <w:sz w:val="24"/>
          <w:szCs w:val="24"/>
          <w:lang w:eastAsia="ru-RU"/>
        </w:rPr>
      </w:pPr>
      <w:r w:rsidRPr="00BE16E6">
        <w:rPr>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3555A" w:rsidRPr="00BE16E6" w:rsidRDefault="00F3555A" w:rsidP="00F3555A">
      <w:pPr>
        <w:adjustRightInd w:val="0"/>
        <w:ind w:firstLine="709"/>
        <w:jc w:val="both"/>
        <w:rPr>
          <w:kern w:val="2"/>
          <w:sz w:val="24"/>
          <w:szCs w:val="24"/>
        </w:rPr>
      </w:pPr>
      <w:r w:rsidRPr="00BE16E6">
        <w:rPr>
          <w:kern w:val="2"/>
          <w:sz w:val="24"/>
          <w:szCs w:val="24"/>
          <w:lang w:eastAsia="ru-RU"/>
        </w:rPr>
        <w:t>114. Способом фиксации результата рассмотрения заявления об исправлении технической ошибки</w:t>
      </w:r>
      <w:r w:rsidRPr="00BE16E6">
        <w:rPr>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w:t>
      </w:r>
      <w:r w:rsidR="00815A36" w:rsidRPr="00E00F59">
        <w:t>в журнале регистрации обращений за предоставлением муниципальной услуги</w:t>
      </w:r>
      <w:r w:rsidRPr="00BE16E6">
        <w:rPr>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BE16E6">
        <w:rPr>
          <w:kern w:val="2"/>
          <w:sz w:val="24"/>
          <w:szCs w:val="24"/>
          <w:lang w:eastAsia="ru-RU"/>
        </w:rPr>
        <w:t xml:space="preserve">или его представителю </w:t>
      </w:r>
      <w:r w:rsidRPr="00BE16E6">
        <w:rPr>
          <w:kern w:val="2"/>
          <w:sz w:val="24"/>
          <w:szCs w:val="24"/>
        </w:rPr>
        <w:t>или о получении указанного документа лично заявителем или его представителем.</w:t>
      </w:r>
    </w:p>
    <w:p w:rsidR="00F3555A" w:rsidRPr="00BE16E6" w:rsidRDefault="00F3555A" w:rsidP="00F3555A">
      <w:pPr>
        <w:adjustRightInd w:val="0"/>
        <w:ind w:firstLine="709"/>
        <w:jc w:val="both"/>
        <w:rPr>
          <w:kern w:val="2"/>
          <w:sz w:val="24"/>
          <w:szCs w:val="24"/>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РАЗДЕЛ IV. ФОРМЫ КОНТРОЛЯ ЗА ПРЕДОСТАВЛЕНИЕМ МУНИЦИПАЛЬНОЙ УСЛУГИ</w:t>
      </w:r>
    </w:p>
    <w:p w:rsidR="00F3555A" w:rsidRPr="00BE16E6" w:rsidRDefault="00F3555A" w:rsidP="00F3555A">
      <w:pPr>
        <w:keepNext/>
        <w:keepLines/>
        <w:adjustRightInd w:val="0"/>
        <w:ind w:firstLine="720"/>
        <w:jc w:val="center"/>
        <w:outlineLvl w:val="2"/>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bookmarkStart w:id="5" w:name="Par413"/>
      <w:bookmarkEnd w:id="5"/>
      <w:r w:rsidRPr="00BE16E6">
        <w:rPr>
          <w:kern w:val="2"/>
          <w:sz w:val="24"/>
          <w:szCs w:val="24"/>
          <w:lang w:eastAsia="ru-RU"/>
        </w:rPr>
        <w:t>Глава 25. Порядок осуществления текущего контроля за соблюдением</w:t>
      </w:r>
      <w:r w:rsidRPr="00BE16E6">
        <w:rPr>
          <w:kern w:val="2"/>
          <w:sz w:val="24"/>
          <w:szCs w:val="24"/>
          <w:lang w:eastAsia="ru-RU"/>
        </w:rPr>
        <w:br/>
        <w:t xml:space="preserve">и исполнением ответственными должностными лицами положений </w:t>
      </w:r>
      <w:r w:rsidRPr="00BE16E6">
        <w:rPr>
          <w:kern w:val="2"/>
          <w:sz w:val="24"/>
          <w:szCs w:val="24"/>
        </w:rPr>
        <w:t xml:space="preserve">настоящего </w:t>
      </w:r>
      <w:r w:rsidRPr="00BE16E6">
        <w:rPr>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услуги, а также за принятием ими решений</w:t>
      </w:r>
    </w:p>
    <w:p w:rsidR="00F3555A" w:rsidRPr="00BE16E6" w:rsidRDefault="00F3555A" w:rsidP="00F3555A">
      <w:pPr>
        <w:keepNext/>
        <w:keepLines/>
        <w:adjustRightInd w:val="0"/>
        <w:ind w:firstLine="72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 xml:space="preserve">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E16E6">
        <w:rPr>
          <w:kern w:val="2"/>
          <w:sz w:val="24"/>
          <w:szCs w:val="24"/>
          <w:lang w:eastAsia="ru-RU"/>
        </w:rPr>
        <w:t>или их представителей</w:t>
      </w:r>
      <w:r w:rsidRPr="00BE16E6">
        <w:rPr>
          <w:kern w:val="2"/>
          <w:sz w:val="24"/>
          <w:szCs w:val="24"/>
          <w:lang w:eastAsia="ko-KR"/>
        </w:rPr>
        <w:t>.</w:t>
      </w:r>
    </w:p>
    <w:p w:rsidR="00F3555A" w:rsidRPr="00BE16E6" w:rsidRDefault="00F3555A" w:rsidP="00F3555A">
      <w:pPr>
        <w:adjustRightInd w:val="0"/>
        <w:ind w:firstLine="709"/>
        <w:jc w:val="both"/>
        <w:rPr>
          <w:color w:val="000000"/>
          <w:kern w:val="2"/>
          <w:sz w:val="24"/>
          <w:szCs w:val="24"/>
          <w:lang w:eastAsia="ru-RU"/>
        </w:rPr>
      </w:pPr>
      <w:r w:rsidRPr="00BE16E6">
        <w:rPr>
          <w:kern w:val="2"/>
          <w:sz w:val="24"/>
          <w:szCs w:val="24"/>
          <w:lang w:eastAsia="ko-KR"/>
        </w:rPr>
        <w:t>116. </w:t>
      </w:r>
      <w:r w:rsidRPr="00BE16E6">
        <w:rPr>
          <w:color w:val="000000"/>
          <w:kern w:val="2"/>
          <w:sz w:val="24"/>
          <w:szCs w:val="24"/>
          <w:lang w:eastAsia="ru-RU"/>
        </w:rPr>
        <w:t>Основными задачами текущего контроля являются:</w:t>
      </w:r>
    </w:p>
    <w:p w:rsidR="00F3555A" w:rsidRPr="00BE16E6" w:rsidRDefault="00F3555A" w:rsidP="00F3555A">
      <w:pPr>
        <w:adjustRightInd w:val="0"/>
        <w:ind w:firstLine="709"/>
        <w:jc w:val="both"/>
        <w:rPr>
          <w:color w:val="000000"/>
          <w:kern w:val="2"/>
          <w:sz w:val="24"/>
          <w:szCs w:val="24"/>
          <w:lang w:eastAsia="ru-RU"/>
        </w:rPr>
      </w:pPr>
      <w:r w:rsidRPr="00BE16E6">
        <w:rPr>
          <w:color w:val="000000"/>
          <w:kern w:val="2"/>
          <w:sz w:val="24"/>
          <w:szCs w:val="24"/>
          <w:lang w:eastAsia="ru-RU"/>
        </w:rPr>
        <w:t>1) обеспечение своевременного и качественного предоставления муниципальной услуги;</w:t>
      </w:r>
    </w:p>
    <w:p w:rsidR="00F3555A" w:rsidRPr="00BE16E6" w:rsidRDefault="00F3555A" w:rsidP="00F3555A">
      <w:pPr>
        <w:adjustRightInd w:val="0"/>
        <w:ind w:firstLine="709"/>
        <w:jc w:val="both"/>
        <w:rPr>
          <w:color w:val="000000"/>
          <w:kern w:val="2"/>
          <w:sz w:val="24"/>
          <w:szCs w:val="24"/>
          <w:lang w:eastAsia="ru-RU"/>
        </w:rPr>
      </w:pPr>
      <w:r w:rsidRPr="00BE16E6">
        <w:rPr>
          <w:color w:val="000000"/>
          <w:kern w:val="2"/>
          <w:sz w:val="24"/>
          <w:szCs w:val="24"/>
          <w:lang w:eastAsia="ru-RU"/>
        </w:rPr>
        <w:t>2) выявление нарушений в сроках и качестве предоставления муниципальной услуги;</w:t>
      </w:r>
    </w:p>
    <w:p w:rsidR="00F3555A" w:rsidRPr="00BE16E6" w:rsidRDefault="00F3555A" w:rsidP="00F3555A">
      <w:pPr>
        <w:adjustRightInd w:val="0"/>
        <w:ind w:firstLine="709"/>
        <w:jc w:val="both"/>
        <w:rPr>
          <w:color w:val="000000"/>
          <w:kern w:val="2"/>
          <w:sz w:val="24"/>
          <w:szCs w:val="24"/>
          <w:lang w:eastAsia="ru-RU"/>
        </w:rPr>
      </w:pPr>
      <w:r w:rsidRPr="00BE16E6">
        <w:rPr>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3555A" w:rsidRPr="00BE16E6" w:rsidRDefault="00F3555A" w:rsidP="00F3555A">
      <w:pPr>
        <w:adjustRightInd w:val="0"/>
        <w:ind w:firstLine="709"/>
        <w:jc w:val="both"/>
        <w:rPr>
          <w:color w:val="000000"/>
          <w:kern w:val="2"/>
          <w:sz w:val="24"/>
          <w:szCs w:val="24"/>
          <w:lang w:eastAsia="ru-RU"/>
        </w:rPr>
      </w:pPr>
      <w:r w:rsidRPr="00BE16E6">
        <w:rPr>
          <w:color w:val="000000"/>
          <w:kern w:val="2"/>
          <w:sz w:val="24"/>
          <w:szCs w:val="24"/>
          <w:lang w:eastAsia="ru-RU"/>
        </w:rPr>
        <w:t>4) принятие мер по надлежащему предоставлению муниципальной услуги.</w:t>
      </w: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117. Текущий контроль осуществляется на постоянной основе.</w:t>
      </w:r>
    </w:p>
    <w:p w:rsidR="00F3555A" w:rsidRPr="00BE16E6" w:rsidRDefault="00F3555A" w:rsidP="00F3555A">
      <w:pPr>
        <w:adjustRightInd w:val="0"/>
        <w:ind w:firstLine="709"/>
        <w:jc w:val="both"/>
        <w:rPr>
          <w:kern w:val="2"/>
          <w:sz w:val="24"/>
          <w:szCs w:val="24"/>
          <w:lang w:eastAsia="ko-KR"/>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26. Порядок и периодичность осуществления плановых</w:t>
      </w:r>
      <w:r w:rsidRPr="00BE16E6">
        <w:rPr>
          <w:kern w:val="2"/>
          <w:sz w:val="24"/>
          <w:szCs w:val="24"/>
          <w:lang w:eastAsia="ru-RU"/>
        </w:rPr>
        <w:br/>
        <w:t>и внеплановых проверок полноты и качества предоставления</w:t>
      </w:r>
      <w:r w:rsidRPr="00BE16E6">
        <w:rPr>
          <w:kern w:val="2"/>
          <w:sz w:val="24"/>
          <w:szCs w:val="24"/>
          <w:lang w:eastAsia="ru-RU"/>
        </w:rPr>
        <w:br/>
        <w:t>муниципальной услуги, в том числе порядок и формы контроля</w:t>
      </w:r>
      <w:r w:rsidRPr="00BE16E6">
        <w:rPr>
          <w:kern w:val="2"/>
          <w:sz w:val="24"/>
          <w:szCs w:val="24"/>
          <w:lang w:eastAsia="ru-RU"/>
        </w:rPr>
        <w:br/>
        <w:t>за полнотой и качеством предоставления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3555A" w:rsidRPr="00BE16E6" w:rsidRDefault="00F3555A" w:rsidP="00F3555A">
      <w:pPr>
        <w:tabs>
          <w:tab w:val="num" w:pos="1715"/>
        </w:tabs>
        <w:adjustRightInd w:val="0"/>
        <w:ind w:firstLine="709"/>
        <w:jc w:val="both"/>
        <w:rPr>
          <w:color w:val="000000"/>
          <w:kern w:val="2"/>
          <w:sz w:val="24"/>
          <w:szCs w:val="24"/>
          <w:lang w:eastAsia="ru-RU"/>
        </w:rPr>
      </w:pPr>
      <w:bookmarkStart w:id="6" w:name="Par427"/>
      <w:bookmarkEnd w:id="6"/>
      <w:r w:rsidRPr="00BE16E6">
        <w:rPr>
          <w:color w:val="000000"/>
          <w:kern w:val="2"/>
          <w:sz w:val="24"/>
          <w:szCs w:val="24"/>
          <w:lang w:eastAsia="ru-RU"/>
        </w:rPr>
        <w:t>119. Плановые поверки осуществляются на основании пл</w:t>
      </w:r>
      <w:r w:rsidRPr="00BE16E6">
        <w:rPr>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E16E6">
        <w:rPr>
          <w:color w:val="000000"/>
          <w:kern w:val="2"/>
          <w:sz w:val="24"/>
          <w:szCs w:val="24"/>
          <w:lang w:eastAsia="ru-RU"/>
        </w:rPr>
        <w:t>ействие) должностных лиц администрации при предоставлении муниципальной услуги.</w:t>
      </w:r>
    </w:p>
    <w:p w:rsidR="00F3555A" w:rsidRPr="00BE16E6" w:rsidRDefault="00F3555A" w:rsidP="00F3555A">
      <w:pPr>
        <w:tabs>
          <w:tab w:val="num" w:pos="1715"/>
        </w:tabs>
        <w:adjustRightInd w:val="0"/>
        <w:ind w:firstLine="709"/>
        <w:jc w:val="both"/>
        <w:rPr>
          <w:color w:val="000000"/>
          <w:kern w:val="2"/>
          <w:sz w:val="24"/>
          <w:szCs w:val="24"/>
          <w:lang w:eastAsia="ru-RU"/>
        </w:rPr>
      </w:pPr>
      <w:r w:rsidRPr="00BE16E6">
        <w:rPr>
          <w:color w:val="000000"/>
          <w:kern w:val="2"/>
          <w:sz w:val="24"/>
          <w:szCs w:val="24"/>
          <w:lang w:eastAsia="ru-RU"/>
        </w:rPr>
        <w:lastRenderedPageBreak/>
        <w:t>120. Контроль за полн</w:t>
      </w:r>
      <w:r w:rsidRPr="00BE16E6">
        <w:rPr>
          <w:kern w:val="2"/>
          <w:sz w:val="24"/>
          <w:szCs w:val="24"/>
          <w:lang w:eastAsia="ru-RU"/>
        </w:rPr>
        <w:t>отой и качеством предоставления должностными лицами администрации муниципа</w:t>
      </w:r>
      <w:r w:rsidRPr="00BE16E6">
        <w:rPr>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3555A" w:rsidRPr="00BE16E6" w:rsidRDefault="00F3555A" w:rsidP="00F3555A">
      <w:pPr>
        <w:tabs>
          <w:tab w:val="num" w:pos="1715"/>
        </w:tabs>
        <w:adjustRightInd w:val="0"/>
        <w:ind w:firstLine="709"/>
        <w:jc w:val="both"/>
        <w:rPr>
          <w:color w:val="000000"/>
          <w:kern w:val="2"/>
          <w:sz w:val="24"/>
          <w:szCs w:val="24"/>
          <w:lang w:eastAsia="ru-RU"/>
        </w:rPr>
      </w:pPr>
      <w:r w:rsidRPr="00BE16E6">
        <w:rPr>
          <w:color w:val="000000"/>
          <w:kern w:val="2"/>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3555A" w:rsidRPr="00BE16E6" w:rsidRDefault="00F3555A" w:rsidP="00F3555A">
      <w:pPr>
        <w:tabs>
          <w:tab w:val="num" w:pos="1715"/>
        </w:tabs>
        <w:adjustRightInd w:val="0"/>
        <w:ind w:firstLine="709"/>
        <w:jc w:val="both"/>
        <w:rPr>
          <w:color w:val="000000"/>
          <w:kern w:val="2"/>
          <w:sz w:val="24"/>
          <w:szCs w:val="24"/>
          <w:lang w:eastAsia="ru-RU"/>
        </w:rPr>
      </w:pPr>
      <w:r w:rsidRPr="00BE16E6">
        <w:rPr>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F3555A" w:rsidRPr="00BE16E6" w:rsidRDefault="00F3555A" w:rsidP="00F3555A">
      <w:pPr>
        <w:tabs>
          <w:tab w:val="num" w:pos="1715"/>
        </w:tabs>
        <w:adjustRightInd w:val="0"/>
        <w:ind w:firstLine="709"/>
        <w:jc w:val="both"/>
        <w:rPr>
          <w:kern w:val="2"/>
          <w:sz w:val="24"/>
          <w:szCs w:val="24"/>
          <w:lang w:eastAsia="ru-RU"/>
        </w:rPr>
      </w:pPr>
      <w:r w:rsidRPr="00BE16E6">
        <w:rPr>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BE16E6">
        <w:rPr>
          <w:color w:val="000000"/>
          <w:kern w:val="2"/>
          <w:sz w:val="24"/>
          <w:szCs w:val="24"/>
          <w:vertAlign w:val="superscript"/>
          <w:lang w:eastAsia="ru-RU"/>
        </w:rPr>
        <w:t>2</w:t>
      </w:r>
      <w:r w:rsidRPr="00BE16E6">
        <w:rPr>
          <w:color w:val="000000"/>
          <w:kern w:val="2"/>
          <w:sz w:val="24"/>
          <w:szCs w:val="24"/>
          <w:lang w:eastAsia="ru-RU"/>
        </w:rPr>
        <w:t xml:space="preserve"> Федерального закона от 27 июля 2010 года № 210</w:t>
      </w:r>
      <w:r w:rsidRPr="00BE16E6">
        <w:rPr>
          <w:color w:val="000000"/>
          <w:kern w:val="2"/>
          <w:sz w:val="24"/>
          <w:szCs w:val="24"/>
          <w:lang w:eastAsia="ru-RU"/>
        </w:rPr>
        <w:noBreakHyphen/>
        <w:t>ФЗ «Об организации предоставления государственных и муниципальных услуг».</w:t>
      </w:r>
    </w:p>
    <w:p w:rsidR="00F3555A" w:rsidRPr="00BE16E6" w:rsidRDefault="00F3555A" w:rsidP="00F3555A">
      <w:pPr>
        <w:tabs>
          <w:tab w:val="num" w:pos="1715"/>
        </w:tabs>
        <w:adjustRightInd w:val="0"/>
        <w:ind w:firstLine="709"/>
        <w:jc w:val="both"/>
        <w:rPr>
          <w:kern w:val="2"/>
          <w:sz w:val="24"/>
          <w:szCs w:val="24"/>
          <w:lang w:eastAsia="ru-RU"/>
        </w:rPr>
      </w:pPr>
      <w:r w:rsidRPr="00BE16E6">
        <w:rPr>
          <w:kern w:val="2"/>
          <w:sz w:val="24"/>
          <w:szCs w:val="24"/>
          <w:lang w:eastAsia="ru-RU"/>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3555A" w:rsidRPr="00BE16E6" w:rsidRDefault="00F3555A" w:rsidP="00F3555A">
      <w:pPr>
        <w:adjustRightInd w:val="0"/>
        <w:ind w:firstLine="709"/>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bookmarkStart w:id="7" w:name="Par439"/>
      <w:bookmarkEnd w:id="7"/>
      <w:r w:rsidRPr="00BE16E6">
        <w:rPr>
          <w:kern w:val="2"/>
          <w:sz w:val="24"/>
          <w:szCs w:val="24"/>
          <w:lang w:eastAsia="ru-RU"/>
        </w:rPr>
        <w:t>Глава 27. Ответственность должностных лиц администрации</w:t>
      </w:r>
      <w:r w:rsidRPr="00BE16E6">
        <w:rPr>
          <w:kern w:val="2"/>
          <w:sz w:val="24"/>
          <w:szCs w:val="24"/>
          <w:lang w:eastAsia="ru-RU"/>
        </w:rPr>
        <w:br/>
        <w:t>за решения и действия (бездействие), принимаемые (осуществляемые)</w:t>
      </w:r>
      <w:r w:rsidRPr="00BE16E6">
        <w:rPr>
          <w:kern w:val="2"/>
          <w:sz w:val="24"/>
          <w:szCs w:val="24"/>
          <w:lang w:eastAsia="ru-RU"/>
        </w:rPr>
        <w:br/>
        <w:t>ими в ходе предоставления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 xml:space="preserve">123. Обязанность соблюдения положений </w:t>
      </w:r>
      <w:r w:rsidRPr="00BE16E6">
        <w:rPr>
          <w:kern w:val="2"/>
          <w:sz w:val="24"/>
          <w:szCs w:val="24"/>
        </w:rPr>
        <w:t xml:space="preserve">настоящего </w:t>
      </w:r>
      <w:r w:rsidRPr="00BE16E6">
        <w:rPr>
          <w:kern w:val="2"/>
          <w:sz w:val="24"/>
          <w:szCs w:val="24"/>
          <w:lang w:eastAsia="ko-KR"/>
        </w:rPr>
        <w:t>административного регламента закрепляется в должностных инструкциях должностных лиц администрации.</w:t>
      </w: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 xml:space="preserve">124. При выявлении нарушений прав заявителей или их представителей в связи с исполнением </w:t>
      </w:r>
      <w:r w:rsidRPr="00BE16E6">
        <w:rPr>
          <w:kern w:val="2"/>
          <w:sz w:val="24"/>
          <w:szCs w:val="24"/>
        </w:rPr>
        <w:t xml:space="preserve">настоящего </w:t>
      </w:r>
      <w:r w:rsidRPr="00BE16E6">
        <w:rPr>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3555A" w:rsidRPr="00BE16E6" w:rsidRDefault="00F3555A" w:rsidP="00F3555A">
      <w:pPr>
        <w:adjustRightInd w:val="0"/>
        <w:ind w:firstLine="709"/>
        <w:jc w:val="both"/>
        <w:rPr>
          <w:kern w:val="2"/>
          <w:sz w:val="24"/>
          <w:szCs w:val="24"/>
          <w:lang w:eastAsia="ko-KR"/>
        </w:rPr>
      </w:pPr>
    </w:p>
    <w:p w:rsidR="00F3555A" w:rsidRPr="00BE16E6" w:rsidRDefault="00F3555A" w:rsidP="00F3555A">
      <w:pPr>
        <w:keepNext/>
        <w:adjustRightInd w:val="0"/>
        <w:jc w:val="center"/>
        <w:outlineLvl w:val="2"/>
        <w:rPr>
          <w:kern w:val="2"/>
          <w:sz w:val="24"/>
          <w:szCs w:val="24"/>
          <w:lang w:eastAsia="ru-RU"/>
        </w:rPr>
      </w:pPr>
      <w:bookmarkStart w:id="8" w:name="Par447"/>
      <w:bookmarkEnd w:id="8"/>
      <w:r w:rsidRPr="00BE16E6">
        <w:rPr>
          <w:kern w:val="2"/>
          <w:sz w:val="24"/>
          <w:szCs w:val="24"/>
          <w:lang w:eastAsia="ru-RU"/>
        </w:rPr>
        <w:t>Глава 28. Положения, характеризующие требования к порядку</w:t>
      </w:r>
      <w:r w:rsidRPr="00BE16E6">
        <w:rPr>
          <w:kern w:val="2"/>
          <w:sz w:val="24"/>
          <w:szCs w:val="24"/>
          <w:lang w:eastAsia="ru-RU"/>
        </w:rPr>
        <w:br/>
        <w:t>и формам контроля за предоставлением муниципальной услуги,</w:t>
      </w:r>
      <w:r w:rsidRPr="00BE16E6">
        <w:rPr>
          <w:kern w:val="2"/>
          <w:sz w:val="24"/>
          <w:szCs w:val="24"/>
          <w:lang w:eastAsia="ru-RU"/>
        </w:rPr>
        <w:br/>
        <w:t>в том числе со стороны граждан, их объединений и организаций</w:t>
      </w:r>
    </w:p>
    <w:p w:rsidR="00F3555A" w:rsidRPr="00BE16E6" w:rsidRDefault="00F3555A" w:rsidP="00F3555A">
      <w:pPr>
        <w:keepNext/>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ko-KR"/>
        </w:rPr>
        <w:t>125. </w:t>
      </w:r>
      <w:r w:rsidRPr="00BE16E6">
        <w:rPr>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2) нарушения положений </w:t>
      </w:r>
      <w:r w:rsidRPr="00BE16E6">
        <w:rPr>
          <w:kern w:val="2"/>
          <w:sz w:val="24"/>
          <w:szCs w:val="24"/>
        </w:rPr>
        <w:t xml:space="preserve">настоящего </w:t>
      </w:r>
      <w:r w:rsidRPr="00BE16E6">
        <w:rPr>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3) некорректного поведения должностных лиц</w:t>
      </w:r>
      <w:r w:rsidRPr="00BE16E6">
        <w:rPr>
          <w:kern w:val="2"/>
          <w:sz w:val="24"/>
          <w:szCs w:val="24"/>
          <w:lang w:eastAsia="ko-KR"/>
        </w:rPr>
        <w:t xml:space="preserve"> администрации</w:t>
      </w:r>
      <w:r w:rsidRPr="00BE16E6">
        <w:rPr>
          <w:kern w:val="2"/>
          <w:sz w:val="24"/>
          <w:szCs w:val="24"/>
          <w:lang w:eastAsia="ru-RU"/>
        </w:rPr>
        <w:t>, нарушения правил служебной этики при предоставлении муниципальной услуги.</w:t>
      </w:r>
    </w:p>
    <w:p w:rsidR="00F3555A" w:rsidRPr="00BE16E6" w:rsidRDefault="00F3555A" w:rsidP="00F3555A">
      <w:pPr>
        <w:adjustRightInd w:val="0"/>
        <w:ind w:firstLine="709"/>
        <w:jc w:val="both"/>
        <w:rPr>
          <w:kern w:val="2"/>
          <w:sz w:val="24"/>
          <w:szCs w:val="24"/>
          <w:lang w:eastAsia="ru-RU"/>
        </w:rPr>
      </w:pPr>
      <w:r w:rsidRPr="00BE16E6">
        <w:rPr>
          <w:kern w:val="2"/>
          <w:sz w:val="24"/>
          <w:szCs w:val="24"/>
          <w:lang w:eastAsia="ru-RU"/>
        </w:rPr>
        <w:t xml:space="preserve">126. Информацию, указанную в пункте </w:t>
      </w:r>
      <w:r w:rsidRPr="00BE16E6">
        <w:rPr>
          <w:kern w:val="2"/>
          <w:sz w:val="24"/>
          <w:szCs w:val="24"/>
          <w:u w:val="single"/>
          <w:lang w:eastAsia="ru-RU"/>
        </w:rPr>
        <w:t>125</w:t>
      </w:r>
      <w:r w:rsidRPr="00BE16E6">
        <w:rPr>
          <w:kern w:val="2"/>
          <w:sz w:val="24"/>
          <w:szCs w:val="24"/>
          <w:lang w:eastAsia="ru-RU"/>
        </w:rPr>
        <w:t xml:space="preserve"> </w:t>
      </w:r>
      <w:r w:rsidRPr="00BE16E6">
        <w:rPr>
          <w:kern w:val="2"/>
          <w:sz w:val="24"/>
          <w:szCs w:val="24"/>
        </w:rPr>
        <w:t xml:space="preserve">настоящего </w:t>
      </w:r>
      <w:r w:rsidRPr="00BE16E6">
        <w:rPr>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127. Контроль за предоставлением муниципальной услуги осуществляется в соответствии с действующим законодательством.</w:t>
      </w: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ko-KR"/>
        </w:rPr>
        <w:t xml:space="preserve">128. </w:t>
      </w:r>
      <w:r w:rsidRPr="00BE16E6">
        <w:rPr>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3555A" w:rsidRPr="00BE16E6" w:rsidRDefault="00F3555A" w:rsidP="00F3555A">
      <w:pPr>
        <w:adjustRightInd w:val="0"/>
        <w:ind w:firstLine="709"/>
        <w:jc w:val="both"/>
        <w:rPr>
          <w:kern w:val="2"/>
          <w:sz w:val="24"/>
          <w:szCs w:val="24"/>
          <w:lang w:eastAsia="ko-KR"/>
        </w:rPr>
      </w:pPr>
      <w:r w:rsidRPr="00BE16E6">
        <w:rPr>
          <w:kern w:val="2"/>
          <w:sz w:val="24"/>
          <w:szCs w:val="24"/>
          <w:lang w:eastAsia="ru-RU"/>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w:t>
      </w:r>
      <w:r w:rsidRPr="00BE16E6">
        <w:rPr>
          <w:kern w:val="2"/>
          <w:sz w:val="24"/>
          <w:szCs w:val="24"/>
          <w:lang w:eastAsia="ru-RU"/>
        </w:rPr>
        <w:lastRenderedPageBreak/>
        <w:t>рабочим днем</w:t>
      </w:r>
      <w:r w:rsidR="00815A36">
        <w:rPr>
          <w:kern w:val="2"/>
          <w:sz w:val="24"/>
          <w:szCs w:val="24"/>
          <w:lang w:eastAsia="ru-RU"/>
        </w:rPr>
        <w:t>.</w:t>
      </w:r>
    </w:p>
    <w:p w:rsidR="00F3555A" w:rsidRPr="00BE16E6" w:rsidRDefault="00F3555A" w:rsidP="00F3555A">
      <w:pPr>
        <w:jc w:val="both"/>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РАЗДЕЛ V. ДОСУДЕБНЫЙ (ВНЕСУДЕБНЫЙ) ПОРЯДОК</w:t>
      </w:r>
      <w:r w:rsidRPr="00BE16E6">
        <w:rPr>
          <w:kern w:val="2"/>
          <w:sz w:val="24"/>
          <w:szCs w:val="24"/>
          <w:lang w:eastAsia="ru-RU"/>
        </w:rPr>
        <w:br/>
        <w:t>ОБЖАЛОВАНИЯ РЕШЕНИЙ И ДЕЙСТВИЙ (БЕЗДЕЙСТВИЯ)</w:t>
      </w:r>
      <w:r w:rsidRPr="00BE16E6">
        <w:rPr>
          <w:kern w:val="2"/>
          <w:sz w:val="24"/>
          <w:szCs w:val="24"/>
          <w:lang w:eastAsia="ru-RU"/>
        </w:rPr>
        <w:br/>
        <w:t>АДМИНИСТРАЦИИ,  А ТАКЖЕ ЕЕ ДОЛЖНОСТНЫХ ЛИЦ</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29. Информация для заинтересованных лиц</w:t>
      </w:r>
      <w:r w:rsidRPr="00BE16E6">
        <w:rPr>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E16E6">
        <w:rPr>
          <w:kern w:val="2"/>
          <w:sz w:val="24"/>
          <w:szCs w:val="24"/>
          <w:lang w:eastAsia="ru-RU"/>
        </w:rPr>
        <w:br/>
        <w:t>в ходе предоставления муниципальной услуги</w:t>
      </w:r>
    </w:p>
    <w:p w:rsidR="00F3555A" w:rsidRPr="00BE16E6" w:rsidRDefault="00F3555A" w:rsidP="00F3555A">
      <w:pPr>
        <w:keepNext/>
        <w:keepLines/>
        <w:adjustRightInd w:val="0"/>
        <w:jc w:val="center"/>
        <w:outlineLvl w:val="2"/>
        <w:rPr>
          <w:kern w:val="2"/>
          <w:sz w:val="24"/>
          <w:szCs w:val="24"/>
          <w:lang w:eastAsia="ru-RU"/>
        </w:rPr>
      </w:pPr>
    </w:p>
    <w:p w:rsidR="00F3555A" w:rsidRPr="00815A36" w:rsidRDefault="00F3555A" w:rsidP="00F3555A">
      <w:pPr>
        <w:adjustRightInd w:val="0"/>
        <w:ind w:firstLine="709"/>
        <w:jc w:val="both"/>
        <w:rPr>
          <w:kern w:val="2"/>
          <w:sz w:val="24"/>
          <w:szCs w:val="24"/>
        </w:rPr>
      </w:pPr>
      <w:r w:rsidRPr="00815A36">
        <w:rPr>
          <w:kern w:val="2"/>
          <w:sz w:val="24"/>
          <w:szCs w:val="24"/>
        </w:rPr>
        <w:t>129.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F3555A" w:rsidRPr="00815A36" w:rsidRDefault="00F3555A" w:rsidP="00F3555A">
      <w:pPr>
        <w:adjustRightInd w:val="0"/>
        <w:ind w:firstLine="709"/>
        <w:jc w:val="both"/>
        <w:rPr>
          <w:kern w:val="2"/>
          <w:sz w:val="24"/>
          <w:szCs w:val="24"/>
        </w:rPr>
      </w:pPr>
      <w:r w:rsidRPr="00815A36">
        <w:rPr>
          <w:kern w:val="2"/>
          <w:sz w:val="24"/>
          <w:szCs w:val="24"/>
        </w:rPr>
        <w:t>1) путем личного обращения в администрацию;</w:t>
      </w:r>
    </w:p>
    <w:p w:rsidR="00F3555A" w:rsidRPr="00815A36" w:rsidRDefault="00F3555A" w:rsidP="00F3555A">
      <w:pPr>
        <w:adjustRightInd w:val="0"/>
        <w:ind w:firstLine="709"/>
        <w:jc w:val="both"/>
        <w:rPr>
          <w:kern w:val="2"/>
          <w:sz w:val="24"/>
          <w:szCs w:val="24"/>
        </w:rPr>
      </w:pPr>
      <w:r w:rsidRPr="00815A36">
        <w:rPr>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3555A" w:rsidRPr="00815A36" w:rsidRDefault="00F3555A" w:rsidP="00F3555A">
      <w:pPr>
        <w:adjustRightInd w:val="0"/>
        <w:ind w:firstLine="709"/>
        <w:jc w:val="both"/>
        <w:rPr>
          <w:kern w:val="2"/>
          <w:sz w:val="24"/>
          <w:szCs w:val="24"/>
        </w:rPr>
      </w:pPr>
      <w:r w:rsidRPr="00815A36">
        <w:rPr>
          <w:kern w:val="2"/>
          <w:sz w:val="24"/>
          <w:szCs w:val="24"/>
        </w:rPr>
        <w:t>3) через личный кабинет на Портале;</w:t>
      </w:r>
    </w:p>
    <w:p w:rsidR="00F3555A" w:rsidRPr="00815A36" w:rsidRDefault="00F3555A" w:rsidP="00F3555A">
      <w:pPr>
        <w:adjustRightInd w:val="0"/>
        <w:ind w:firstLine="709"/>
        <w:jc w:val="both"/>
        <w:rPr>
          <w:kern w:val="2"/>
          <w:sz w:val="24"/>
          <w:szCs w:val="24"/>
        </w:rPr>
      </w:pPr>
      <w:r w:rsidRPr="00815A36">
        <w:rPr>
          <w:kern w:val="2"/>
          <w:sz w:val="24"/>
          <w:szCs w:val="24"/>
        </w:rPr>
        <w:t>4) путем направления на официальный адрес электронной почты администрации.</w:t>
      </w:r>
    </w:p>
    <w:p w:rsidR="00F3555A" w:rsidRPr="00BE16E6" w:rsidRDefault="00F3555A" w:rsidP="00F3555A">
      <w:pPr>
        <w:adjustRightInd w:val="0"/>
        <w:ind w:firstLine="709"/>
        <w:jc w:val="both"/>
        <w:rPr>
          <w:kern w:val="2"/>
          <w:sz w:val="24"/>
          <w:szCs w:val="24"/>
        </w:rPr>
      </w:pPr>
      <w:r w:rsidRPr="00BE16E6">
        <w:rPr>
          <w:kern w:val="2"/>
          <w:sz w:val="24"/>
          <w:szCs w:val="24"/>
        </w:rPr>
        <w:t>130. Заявитель или его представитель может обратиться с жалобой, в том числе в следующих случаях:</w:t>
      </w:r>
    </w:p>
    <w:p w:rsidR="00F3555A" w:rsidRPr="00BE16E6" w:rsidRDefault="00F3555A" w:rsidP="00F3555A">
      <w:pPr>
        <w:adjustRightInd w:val="0"/>
        <w:ind w:firstLine="709"/>
        <w:jc w:val="both"/>
        <w:rPr>
          <w:kern w:val="2"/>
          <w:sz w:val="24"/>
          <w:szCs w:val="24"/>
        </w:rPr>
      </w:pPr>
      <w:r w:rsidRPr="00BE16E6">
        <w:rPr>
          <w:kern w:val="2"/>
          <w:sz w:val="24"/>
          <w:szCs w:val="24"/>
        </w:rPr>
        <w:t>1) нарушение срока регистрации заявления о предоставлении муниципальной услуги, комплексного запроса;</w:t>
      </w:r>
    </w:p>
    <w:p w:rsidR="00F3555A" w:rsidRPr="00BE16E6" w:rsidRDefault="00F3555A" w:rsidP="00F3555A">
      <w:pPr>
        <w:adjustRightInd w:val="0"/>
        <w:ind w:firstLine="709"/>
        <w:jc w:val="both"/>
        <w:rPr>
          <w:kern w:val="2"/>
          <w:sz w:val="24"/>
          <w:szCs w:val="24"/>
        </w:rPr>
      </w:pPr>
      <w:r w:rsidRPr="00BE16E6">
        <w:rPr>
          <w:kern w:val="2"/>
          <w:sz w:val="24"/>
          <w:szCs w:val="24"/>
        </w:rPr>
        <w:t>2) нарушение срока предоставления муниципальной услуги;</w:t>
      </w:r>
    </w:p>
    <w:p w:rsidR="00F3555A" w:rsidRPr="00BE16E6" w:rsidRDefault="00F3555A" w:rsidP="00F3555A">
      <w:pPr>
        <w:adjustRightInd w:val="0"/>
        <w:ind w:firstLine="709"/>
        <w:jc w:val="both"/>
        <w:rPr>
          <w:kern w:val="2"/>
          <w:sz w:val="24"/>
          <w:szCs w:val="24"/>
        </w:rPr>
      </w:pPr>
      <w:r w:rsidRPr="00BE16E6">
        <w:rPr>
          <w:kern w:val="2"/>
          <w:sz w:val="24"/>
          <w:szCs w:val="24"/>
        </w:rPr>
        <w:t xml:space="preserve">3) требование у заявителя </w:t>
      </w:r>
      <w:r w:rsidRPr="00BE16E6">
        <w:rPr>
          <w:kern w:val="2"/>
          <w:sz w:val="24"/>
          <w:szCs w:val="24"/>
          <w:lang w:eastAsia="ru-RU"/>
        </w:rPr>
        <w:t xml:space="preserve">или его представителя </w:t>
      </w:r>
      <w:r w:rsidRPr="00BE16E6">
        <w:rPr>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3555A" w:rsidRPr="00BE16E6" w:rsidRDefault="00F3555A" w:rsidP="00F3555A">
      <w:pPr>
        <w:adjustRightInd w:val="0"/>
        <w:ind w:firstLine="709"/>
        <w:jc w:val="both"/>
        <w:rPr>
          <w:kern w:val="2"/>
          <w:sz w:val="24"/>
          <w:szCs w:val="24"/>
        </w:rPr>
      </w:pPr>
      <w:r w:rsidRPr="00BE16E6">
        <w:rPr>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E16E6">
        <w:rPr>
          <w:kern w:val="2"/>
          <w:sz w:val="24"/>
          <w:szCs w:val="24"/>
          <w:lang w:eastAsia="ru-RU"/>
        </w:rPr>
        <w:t>или его представителя</w:t>
      </w:r>
      <w:r w:rsidRPr="00BE16E6">
        <w:rPr>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 xml:space="preserve">5) отказ в предоставлении муниципальной услуги, </w:t>
      </w:r>
      <w:r w:rsidRPr="00BE16E6">
        <w:rPr>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E16E6">
        <w:rPr>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3555A" w:rsidRPr="00BE16E6" w:rsidRDefault="00F3555A" w:rsidP="00F3555A">
      <w:pPr>
        <w:adjustRightInd w:val="0"/>
        <w:ind w:firstLine="709"/>
        <w:jc w:val="both"/>
        <w:rPr>
          <w:kern w:val="2"/>
          <w:sz w:val="24"/>
          <w:szCs w:val="24"/>
        </w:rPr>
      </w:pPr>
      <w:r w:rsidRPr="00BE16E6">
        <w:rPr>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55A" w:rsidRPr="00BE16E6" w:rsidRDefault="00F3555A" w:rsidP="00F3555A">
      <w:pPr>
        <w:adjustRightInd w:val="0"/>
        <w:ind w:firstLine="709"/>
        <w:jc w:val="both"/>
        <w:rPr>
          <w:kern w:val="2"/>
          <w:sz w:val="24"/>
          <w:szCs w:val="24"/>
        </w:rPr>
      </w:pPr>
      <w:r w:rsidRPr="00BE16E6">
        <w:rPr>
          <w:kern w:val="2"/>
          <w:sz w:val="24"/>
          <w:szCs w:val="24"/>
        </w:rPr>
        <w:t>8) нарушение срока или порядка выдачи документов по результатам предоставления муниципальной услуги;</w:t>
      </w:r>
    </w:p>
    <w:p w:rsidR="00F3555A" w:rsidRPr="00BE16E6" w:rsidRDefault="00F3555A" w:rsidP="00F3555A">
      <w:pPr>
        <w:adjustRightInd w:val="0"/>
        <w:ind w:firstLine="709"/>
        <w:jc w:val="both"/>
        <w:rPr>
          <w:kern w:val="2"/>
          <w:sz w:val="24"/>
          <w:szCs w:val="24"/>
        </w:rPr>
      </w:pPr>
      <w:r w:rsidRPr="00BE16E6">
        <w:rPr>
          <w:kern w:val="2"/>
          <w:sz w:val="24"/>
          <w:szCs w:val="24"/>
        </w:rPr>
        <w:t xml:space="preserve">9) приостановление предоставления муниципальной услуги, </w:t>
      </w:r>
      <w:r w:rsidRPr="00BE16E6">
        <w:rPr>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E16E6">
        <w:rPr>
          <w:kern w:val="2"/>
          <w:sz w:val="24"/>
          <w:szCs w:val="24"/>
        </w:rPr>
        <w:t>;</w:t>
      </w:r>
    </w:p>
    <w:p w:rsidR="00F3555A" w:rsidRPr="00BE16E6" w:rsidRDefault="00F3555A" w:rsidP="00F3555A">
      <w:pPr>
        <w:adjustRightInd w:val="0"/>
        <w:ind w:firstLine="709"/>
        <w:jc w:val="both"/>
        <w:rPr>
          <w:kern w:val="2"/>
          <w:sz w:val="24"/>
          <w:szCs w:val="24"/>
        </w:rPr>
      </w:pPr>
      <w:r w:rsidRPr="00BE16E6">
        <w:rPr>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BE16E6">
        <w:rPr>
          <w:kern w:val="2"/>
          <w:sz w:val="24"/>
          <w:szCs w:val="24"/>
        </w:rPr>
        <w:lastRenderedPageBreak/>
        <w:t>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E16E6">
        <w:rPr>
          <w:kern w:val="2"/>
          <w:sz w:val="24"/>
          <w:szCs w:val="24"/>
        </w:rPr>
        <w:noBreakHyphen/>
        <w:t>ФЗ</w:t>
      </w:r>
      <w:r w:rsidRPr="00BE16E6">
        <w:rPr>
          <w:kern w:val="2"/>
          <w:sz w:val="24"/>
          <w:szCs w:val="24"/>
          <w:lang w:eastAsia="ru-RU"/>
        </w:rPr>
        <w:t xml:space="preserve"> </w:t>
      </w:r>
      <w:r w:rsidRPr="00BE16E6">
        <w:rPr>
          <w:kern w:val="2"/>
          <w:sz w:val="24"/>
          <w:szCs w:val="24"/>
        </w:rPr>
        <w:t>«Об организации предоставления государственных и муниципальных услуг».</w:t>
      </w:r>
    </w:p>
    <w:p w:rsidR="00F3555A" w:rsidRPr="00BE16E6" w:rsidRDefault="00F3555A" w:rsidP="00F3555A">
      <w:pPr>
        <w:adjustRightInd w:val="0"/>
        <w:ind w:firstLine="709"/>
        <w:jc w:val="both"/>
        <w:rPr>
          <w:kern w:val="2"/>
          <w:sz w:val="24"/>
          <w:szCs w:val="24"/>
        </w:rPr>
      </w:pPr>
      <w:r w:rsidRPr="00BE16E6">
        <w:rPr>
          <w:kern w:val="2"/>
          <w:sz w:val="24"/>
          <w:szCs w:val="24"/>
        </w:rPr>
        <w:t>131. Рассмотрение жалобы осуществляется в порядке и сроки, установленные статьей 11</w:t>
      </w:r>
      <w:r w:rsidRPr="00BE16E6">
        <w:rPr>
          <w:kern w:val="2"/>
          <w:sz w:val="24"/>
          <w:szCs w:val="24"/>
          <w:vertAlign w:val="superscript"/>
        </w:rPr>
        <w:t>2</w:t>
      </w:r>
      <w:r w:rsidRPr="00BE16E6">
        <w:rPr>
          <w:kern w:val="2"/>
          <w:sz w:val="24"/>
          <w:szCs w:val="24"/>
        </w:rPr>
        <w:t xml:space="preserve"> Федерального закона от 27 июля 2010 года № 210</w:t>
      </w:r>
      <w:r w:rsidRPr="00BE16E6">
        <w:rPr>
          <w:kern w:val="2"/>
          <w:sz w:val="24"/>
          <w:szCs w:val="24"/>
        </w:rPr>
        <w:noBreakHyphen/>
        <w:t>ФЗ «Об организации предоставления государственных и муниципальных услуг».</w:t>
      </w:r>
    </w:p>
    <w:p w:rsidR="00F3555A" w:rsidRPr="00BE16E6" w:rsidRDefault="00F3555A" w:rsidP="00F3555A">
      <w:pPr>
        <w:adjustRightInd w:val="0"/>
        <w:ind w:firstLine="540"/>
        <w:jc w:val="both"/>
        <w:rPr>
          <w:kern w:val="2"/>
          <w:sz w:val="24"/>
          <w:szCs w:val="24"/>
        </w:rPr>
      </w:pP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30. Органы государственной власти, органы местного</w:t>
      </w:r>
      <w:r w:rsidRPr="00BE16E6">
        <w:rPr>
          <w:kern w:val="2"/>
          <w:sz w:val="24"/>
          <w:szCs w:val="24"/>
          <w:lang w:eastAsia="ru-RU"/>
        </w:rPr>
        <w:br/>
        <w:t>самоуправления, организации и уполномоченные на рассмотрение</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жалобы лица, которым может быть направлена жалоба заявителя</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или его представителя в досудебном (внесудебном) порядке</w:t>
      </w:r>
    </w:p>
    <w:p w:rsidR="00F3555A" w:rsidRPr="00BE16E6" w:rsidRDefault="00F3555A" w:rsidP="00F3555A">
      <w:pPr>
        <w:keepNext/>
        <w:keepLines/>
        <w:adjustRightInd w:val="0"/>
        <w:jc w:val="both"/>
        <w:rPr>
          <w:kern w:val="2"/>
          <w:sz w:val="24"/>
          <w:szCs w:val="24"/>
        </w:rPr>
      </w:pPr>
    </w:p>
    <w:p w:rsidR="00F3555A" w:rsidRPr="00BE16E6" w:rsidRDefault="00F3555A" w:rsidP="00F3555A">
      <w:pPr>
        <w:adjustRightInd w:val="0"/>
        <w:ind w:firstLine="709"/>
        <w:jc w:val="both"/>
        <w:rPr>
          <w:kern w:val="2"/>
          <w:sz w:val="24"/>
          <w:szCs w:val="24"/>
        </w:rPr>
      </w:pPr>
      <w:r w:rsidRPr="00BE16E6">
        <w:rPr>
          <w:kern w:val="2"/>
          <w:sz w:val="24"/>
          <w:szCs w:val="24"/>
        </w:rPr>
        <w:t>132. Жалобы на решения и (или) действия (бездействие) главы администрации подаются главе администрации.</w:t>
      </w:r>
    </w:p>
    <w:p w:rsidR="00F3555A" w:rsidRPr="00BE16E6" w:rsidRDefault="00F3555A" w:rsidP="00F3555A">
      <w:pPr>
        <w:adjustRightInd w:val="0"/>
        <w:ind w:firstLine="709"/>
        <w:jc w:val="both"/>
        <w:rPr>
          <w:kern w:val="2"/>
          <w:sz w:val="24"/>
          <w:szCs w:val="24"/>
        </w:rPr>
      </w:pPr>
      <w:r w:rsidRPr="00BE16E6">
        <w:rPr>
          <w:kern w:val="2"/>
          <w:sz w:val="24"/>
          <w:szCs w:val="24"/>
        </w:rPr>
        <w:t>133. Жалобы на решения и (или) действия (бездействие) должностных лиц и муниципальных служащих администрации подаются главе администрации.</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Глава 31. Способы информирования заявителей или их представителей</w:t>
      </w:r>
    </w:p>
    <w:p w:rsidR="00F3555A" w:rsidRPr="00BE16E6" w:rsidRDefault="00F3555A" w:rsidP="00F3555A">
      <w:pPr>
        <w:keepNext/>
        <w:keepLines/>
        <w:adjustRightInd w:val="0"/>
        <w:jc w:val="center"/>
        <w:outlineLvl w:val="2"/>
        <w:rPr>
          <w:kern w:val="2"/>
          <w:sz w:val="24"/>
          <w:szCs w:val="24"/>
          <w:lang w:eastAsia="ru-RU"/>
        </w:rPr>
      </w:pPr>
      <w:r w:rsidRPr="00BE16E6">
        <w:rPr>
          <w:kern w:val="2"/>
          <w:sz w:val="24"/>
          <w:szCs w:val="24"/>
          <w:lang w:eastAsia="ru-RU"/>
        </w:rPr>
        <w:t>о порядке подачи и рассмотрения жалобы, в том числе с использованием</w:t>
      </w:r>
      <w:r w:rsidRPr="00BE16E6">
        <w:rPr>
          <w:kern w:val="2"/>
          <w:sz w:val="24"/>
          <w:szCs w:val="24"/>
          <w:lang w:eastAsia="ru-RU"/>
        </w:rPr>
        <w:br/>
        <w:t>единого портала государственных и муниципальных услуг (функций)</w:t>
      </w:r>
    </w:p>
    <w:p w:rsidR="00F3555A" w:rsidRPr="00BE16E6" w:rsidRDefault="00F3555A" w:rsidP="00F3555A">
      <w:pPr>
        <w:keepNext/>
        <w:keepLines/>
        <w:adjustRightInd w:val="0"/>
        <w:jc w:val="center"/>
        <w:outlineLvl w:val="2"/>
        <w:rPr>
          <w:kern w:val="2"/>
          <w:sz w:val="24"/>
          <w:szCs w:val="24"/>
          <w:lang w:eastAsia="ru-RU"/>
        </w:rPr>
      </w:pPr>
    </w:p>
    <w:p w:rsidR="00F3555A" w:rsidRPr="00BE16E6" w:rsidRDefault="00F3555A" w:rsidP="00F3555A">
      <w:pPr>
        <w:adjustRightInd w:val="0"/>
        <w:ind w:firstLine="709"/>
        <w:jc w:val="both"/>
        <w:rPr>
          <w:kern w:val="2"/>
          <w:sz w:val="24"/>
          <w:szCs w:val="24"/>
        </w:rPr>
      </w:pPr>
      <w:r w:rsidRPr="00BE16E6">
        <w:rPr>
          <w:kern w:val="2"/>
          <w:sz w:val="24"/>
          <w:szCs w:val="24"/>
        </w:rPr>
        <w:t>134. Информацию о порядке подачи и рассмотрения жалобы заявитель и его представитель могут получить:</w:t>
      </w:r>
    </w:p>
    <w:p w:rsidR="00F3555A" w:rsidRPr="00BE16E6" w:rsidRDefault="00F3555A" w:rsidP="00F3555A">
      <w:pPr>
        <w:adjustRightInd w:val="0"/>
        <w:ind w:firstLine="540"/>
        <w:jc w:val="both"/>
        <w:rPr>
          <w:sz w:val="24"/>
          <w:szCs w:val="24"/>
        </w:rPr>
      </w:pPr>
      <w:r w:rsidRPr="00BE16E6">
        <w:rPr>
          <w:kern w:val="2"/>
          <w:sz w:val="24"/>
          <w:szCs w:val="24"/>
        </w:rPr>
        <w:t xml:space="preserve">1) </w:t>
      </w:r>
      <w:r w:rsidRPr="00BE16E6">
        <w:rPr>
          <w:sz w:val="24"/>
          <w:szCs w:val="24"/>
        </w:rPr>
        <w:t>на информационных стендах, расположенных в помещениях, занимаемых администрацией;</w:t>
      </w:r>
    </w:p>
    <w:p w:rsidR="00F3555A" w:rsidRPr="00BE16E6" w:rsidRDefault="00F3555A" w:rsidP="00F3555A">
      <w:pPr>
        <w:adjustRightInd w:val="0"/>
        <w:ind w:firstLine="540"/>
        <w:jc w:val="both"/>
        <w:rPr>
          <w:kern w:val="2"/>
          <w:sz w:val="24"/>
          <w:szCs w:val="24"/>
        </w:rPr>
      </w:pPr>
      <w:r w:rsidRPr="00BE16E6">
        <w:rPr>
          <w:kern w:val="2"/>
          <w:sz w:val="24"/>
          <w:szCs w:val="24"/>
        </w:rPr>
        <w:t>2) на официальном сайте администрации;</w:t>
      </w:r>
    </w:p>
    <w:p w:rsidR="00F3555A" w:rsidRPr="00BE16E6" w:rsidRDefault="00F3555A" w:rsidP="00F3555A">
      <w:pPr>
        <w:adjustRightInd w:val="0"/>
        <w:ind w:firstLine="540"/>
        <w:jc w:val="both"/>
        <w:rPr>
          <w:kern w:val="2"/>
          <w:sz w:val="24"/>
          <w:szCs w:val="24"/>
        </w:rPr>
      </w:pPr>
      <w:r w:rsidRPr="00BE16E6">
        <w:rPr>
          <w:kern w:val="2"/>
          <w:sz w:val="24"/>
          <w:szCs w:val="24"/>
        </w:rPr>
        <w:t>3) на Портале;</w:t>
      </w:r>
    </w:p>
    <w:p w:rsidR="00F3555A" w:rsidRPr="00BE16E6" w:rsidRDefault="00F3555A" w:rsidP="00F3555A">
      <w:pPr>
        <w:adjustRightInd w:val="0"/>
        <w:ind w:firstLine="540"/>
        <w:jc w:val="both"/>
        <w:rPr>
          <w:kern w:val="2"/>
          <w:sz w:val="24"/>
          <w:szCs w:val="24"/>
        </w:rPr>
      </w:pPr>
      <w:r w:rsidRPr="00BE16E6">
        <w:rPr>
          <w:kern w:val="2"/>
          <w:sz w:val="24"/>
          <w:szCs w:val="24"/>
        </w:rPr>
        <w:t xml:space="preserve">4) </w:t>
      </w:r>
      <w:r w:rsidRPr="00BE16E6">
        <w:rPr>
          <w:sz w:val="24"/>
          <w:szCs w:val="24"/>
        </w:rPr>
        <w:t>лично у муниципального служащего администрации</w:t>
      </w:r>
      <w:r w:rsidRPr="00BE16E6">
        <w:rPr>
          <w:kern w:val="2"/>
          <w:sz w:val="24"/>
          <w:szCs w:val="24"/>
        </w:rPr>
        <w:t>;</w:t>
      </w:r>
    </w:p>
    <w:p w:rsidR="00F3555A" w:rsidRPr="00BE16E6" w:rsidRDefault="00F3555A" w:rsidP="00F3555A">
      <w:pPr>
        <w:adjustRightInd w:val="0"/>
        <w:ind w:firstLine="540"/>
        <w:jc w:val="both"/>
        <w:rPr>
          <w:kern w:val="2"/>
          <w:sz w:val="24"/>
          <w:szCs w:val="24"/>
        </w:rPr>
      </w:pPr>
      <w:r w:rsidRPr="00BE16E6">
        <w:rPr>
          <w:kern w:val="2"/>
          <w:sz w:val="24"/>
          <w:szCs w:val="24"/>
        </w:rPr>
        <w:t xml:space="preserve">5) </w:t>
      </w:r>
      <w:r w:rsidRPr="00BE16E6">
        <w:rPr>
          <w:sz w:val="24"/>
          <w:szCs w:val="24"/>
        </w:rPr>
        <w:t>путем обращения заявителя или его представителя в администрацию с использованием средств телефонной связи</w:t>
      </w:r>
      <w:r w:rsidRPr="00BE16E6">
        <w:rPr>
          <w:kern w:val="2"/>
          <w:sz w:val="24"/>
          <w:szCs w:val="24"/>
        </w:rPr>
        <w:t>;</w:t>
      </w:r>
    </w:p>
    <w:p w:rsidR="00F3555A" w:rsidRPr="00BE16E6" w:rsidRDefault="00F3555A" w:rsidP="00F3555A">
      <w:pPr>
        <w:adjustRightInd w:val="0"/>
        <w:ind w:firstLine="540"/>
        <w:jc w:val="both"/>
        <w:rPr>
          <w:sz w:val="24"/>
          <w:szCs w:val="24"/>
        </w:rPr>
      </w:pPr>
      <w:r w:rsidRPr="00BE16E6">
        <w:rPr>
          <w:kern w:val="2"/>
          <w:sz w:val="24"/>
          <w:szCs w:val="24"/>
        </w:rPr>
        <w:t xml:space="preserve">6) </w:t>
      </w:r>
      <w:r w:rsidRPr="00BE16E6">
        <w:rPr>
          <w:sz w:val="24"/>
          <w:szCs w:val="24"/>
        </w:rPr>
        <w:t>путем обращения заявителя или его представителя через организации почтовой связи в администрацию;</w:t>
      </w:r>
    </w:p>
    <w:p w:rsidR="00F3555A" w:rsidRPr="00BE16E6" w:rsidRDefault="00F3555A" w:rsidP="00F3555A">
      <w:pPr>
        <w:adjustRightInd w:val="0"/>
        <w:ind w:firstLine="540"/>
        <w:jc w:val="both"/>
        <w:rPr>
          <w:kern w:val="2"/>
          <w:sz w:val="24"/>
          <w:szCs w:val="24"/>
        </w:rPr>
      </w:pPr>
      <w:r w:rsidRPr="00BE16E6">
        <w:rPr>
          <w:sz w:val="24"/>
          <w:szCs w:val="24"/>
        </w:rPr>
        <w:t>7) по электронной почте администрации.</w:t>
      </w:r>
    </w:p>
    <w:p w:rsidR="00F3555A" w:rsidRPr="00BE16E6" w:rsidRDefault="00F3555A" w:rsidP="00F3555A">
      <w:pPr>
        <w:adjustRightInd w:val="0"/>
        <w:ind w:firstLine="709"/>
        <w:jc w:val="both"/>
        <w:rPr>
          <w:b/>
          <w:bCs/>
          <w:kern w:val="2"/>
          <w:sz w:val="24"/>
          <w:szCs w:val="24"/>
        </w:rPr>
      </w:pPr>
    </w:p>
    <w:p w:rsidR="00F3555A" w:rsidRPr="00BE16E6" w:rsidRDefault="00F3555A" w:rsidP="00F3555A">
      <w:pPr>
        <w:keepNext/>
        <w:keepLines/>
        <w:adjustRightInd w:val="0"/>
        <w:ind w:left="540"/>
        <w:jc w:val="center"/>
        <w:outlineLvl w:val="0"/>
        <w:rPr>
          <w:kern w:val="2"/>
          <w:sz w:val="24"/>
          <w:szCs w:val="24"/>
          <w:lang w:eastAsia="ru-RU"/>
        </w:rPr>
      </w:pPr>
      <w:r w:rsidRPr="00BE16E6">
        <w:rPr>
          <w:kern w:val="2"/>
          <w:sz w:val="24"/>
          <w:szCs w:val="24"/>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E16E6">
        <w:rPr>
          <w:kern w:val="2"/>
          <w:sz w:val="24"/>
          <w:szCs w:val="24"/>
          <w:lang w:eastAsia="ru-RU"/>
        </w:rPr>
        <w:br/>
        <w:t>в ходе предоставления муниципальной услуги</w:t>
      </w:r>
    </w:p>
    <w:p w:rsidR="00F3555A" w:rsidRPr="00BE16E6" w:rsidRDefault="00F3555A" w:rsidP="00F3555A">
      <w:pPr>
        <w:keepNext/>
        <w:keepLines/>
        <w:adjustRightInd w:val="0"/>
        <w:ind w:firstLine="709"/>
        <w:jc w:val="both"/>
        <w:rPr>
          <w:kern w:val="2"/>
          <w:sz w:val="24"/>
          <w:szCs w:val="24"/>
        </w:rPr>
      </w:pPr>
    </w:p>
    <w:p w:rsidR="00F3555A" w:rsidRPr="00BE16E6" w:rsidRDefault="00F3555A" w:rsidP="00F3555A">
      <w:pPr>
        <w:adjustRightInd w:val="0"/>
        <w:ind w:firstLine="709"/>
        <w:jc w:val="both"/>
        <w:rPr>
          <w:kern w:val="2"/>
          <w:sz w:val="24"/>
          <w:szCs w:val="24"/>
        </w:rPr>
      </w:pPr>
      <w:bookmarkStart w:id="9" w:name="Par28"/>
      <w:bookmarkEnd w:id="9"/>
      <w:r w:rsidRPr="00BE16E6">
        <w:rPr>
          <w:kern w:val="2"/>
          <w:sz w:val="24"/>
          <w:szCs w:val="24"/>
        </w:rPr>
        <w:t>135.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55A" w:rsidRPr="00BE16E6" w:rsidRDefault="00F3555A" w:rsidP="00F3555A">
      <w:pPr>
        <w:adjustRightInd w:val="0"/>
        <w:ind w:firstLine="709"/>
        <w:jc w:val="both"/>
        <w:rPr>
          <w:kern w:val="2"/>
          <w:sz w:val="24"/>
          <w:szCs w:val="24"/>
        </w:rPr>
      </w:pPr>
      <w:r w:rsidRPr="00BE16E6">
        <w:rPr>
          <w:kern w:val="2"/>
          <w:sz w:val="24"/>
          <w:szCs w:val="24"/>
        </w:rPr>
        <w:t>1) Федеральный закон от 27 июля 2010 года № 210-ФЗ «Об организации предоставления государственных и муниципальных услуг»;</w:t>
      </w:r>
    </w:p>
    <w:p w:rsidR="00815A36" w:rsidRDefault="00815A36" w:rsidP="00F3555A">
      <w:pPr>
        <w:adjustRightInd w:val="0"/>
        <w:ind w:left="4536"/>
        <w:jc w:val="both"/>
        <w:rPr>
          <w:kern w:val="2"/>
          <w:sz w:val="24"/>
          <w:szCs w:val="24"/>
          <w:lang w:eastAsia="ru-RU"/>
        </w:rPr>
      </w:pPr>
    </w:p>
    <w:p w:rsidR="00F3555A" w:rsidRPr="00815A36" w:rsidRDefault="00F3555A" w:rsidP="00F3555A">
      <w:pPr>
        <w:adjustRightInd w:val="0"/>
        <w:ind w:left="4536"/>
        <w:jc w:val="both"/>
        <w:rPr>
          <w:rFonts w:ascii="Courier New" w:hAnsi="Courier New" w:cs="Courier New"/>
          <w:kern w:val="2"/>
          <w:lang w:eastAsia="ru-RU"/>
        </w:rPr>
      </w:pPr>
      <w:r w:rsidRPr="00815A36">
        <w:rPr>
          <w:rFonts w:ascii="Courier New" w:hAnsi="Courier New" w:cs="Courier New"/>
          <w:kern w:val="2"/>
          <w:lang w:eastAsia="ru-RU"/>
        </w:rPr>
        <w:t>Приложение 1</w:t>
      </w:r>
    </w:p>
    <w:p w:rsidR="00F3555A" w:rsidRPr="00815A36" w:rsidRDefault="00F3555A" w:rsidP="00F3555A">
      <w:pPr>
        <w:adjustRightInd w:val="0"/>
        <w:ind w:left="4536"/>
        <w:jc w:val="both"/>
        <w:rPr>
          <w:rFonts w:ascii="Courier New" w:hAnsi="Courier New" w:cs="Courier New"/>
          <w:bCs/>
          <w:kern w:val="2"/>
        </w:rPr>
      </w:pPr>
      <w:r w:rsidRPr="00815A36">
        <w:rPr>
          <w:rFonts w:ascii="Courier New" w:hAnsi="Courier New" w:cs="Courier New"/>
          <w:kern w:val="2"/>
          <w:lang w:eastAsia="ru-RU"/>
        </w:rPr>
        <w:t xml:space="preserve">к административному регламенту предоставления муниципальной услуги </w:t>
      </w:r>
      <w:r w:rsidRPr="00815A36">
        <w:rPr>
          <w:rFonts w:ascii="Courier New" w:hAnsi="Courier New" w:cs="Courier New"/>
          <w:bCs/>
          <w:kern w:val="2"/>
        </w:rPr>
        <w:t xml:space="preserve">«Предоставление земельных участков, находящихся в муниципальной собственности </w:t>
      </w:r>
      <w:r w:rsidR="00815A36">
        <w:rPr>
          <w:rFonts w:ascii="Courier New" w:hAnsi="Courier New" w:cs="Courier New"/>
          <w:bCs/>
          <w:kern w:val="2"/>
        </w:rPr>
        <w:t xml:space="preserve">Бельского </w:t>
      </w:r>
      <w:r w:rsidRPr="00815A36">
        <w:rPr>
          <w:rFonts w:ascii="Courier New" w:hAnsi="Courier New" w:cs="Courier New"/>
          <w:bCs/>
          <w:kern w:val="2"/>
        </w:rPr>
        <w:t>муниципального образования, в собственность бесплатно»</w:t>
      </w:r>
    </w:p>
    <w:p w:rsidR="00F3555A" w:rsidRPr="00BE16E6" w:rsidRDefault="00F3555A" w:rsidP="00F3555A">
      <w:pPr>
        <w:ind w:left="4536"/>
        <w:jc w:val="both"/>
        <w:rPr>
          <w:bCs/>
          <w:kern w:val="2"/>
          <w:sz w:val="24"/>
          <w:szCs w:val="24"/>
        </w:rPr>
      </w:pPr>
    </w:p>
    <w:p w:rsidR="00F3555A" w:rsidRPr="00BE16E6" w:rsidRDefault="00F3555A" w:rsidP="00F3555A">
      <w:pPr>
        <w:ind w:left="5954"/>
        <w:jc w:val="both"/>
        <w:rPr>
          <w:kern w:val="2"/>
          <w:sz w:val="24"/>
          <w:szCs w:val="24"/>
          <w:lang w:eastAsia="ru-RU"/>
        </w:rPr>
      </w:pPr>
    </w:p>
    <w:tbl>
      <w:tblPr>
        <w:tblW w:w="0" w:type="auto"/>
        <w:tblLook w:val="04A0"/>
      </w:tblPr>
      <w:tblGrid>
        <w:gridCol w:w="4785"/>
        <w:gridCol w:w="4786"/>
      </w:tblGrid>
      <w:tr w:rsidR="00F3555A" w:rsidRPr="00BE16E6" w:rsidTr="00F955F0">
        <w:tc>
          <w:tcPr>
            <w:tcW w:w="4785" w:type="dxa"/>
          </w:tcPr>
          <w:p w:rsidR="00F3555A" w:rsidRPr="00BE16E6" w:rsidRDefault="00F3555A" w:rsidP="00F955F0">
            <w:pPr>
              <w:jc w:val="both"/>
              <w:rPr>
                <w:b/>
                <w:bCs/>
                <w:kern w:val="2"/>
                <w:sz w:val="24"/>
                <w:szCs w:val="24"/>
                <w:lang w:eastAsia="ru-RU"/>
              </w:rPr>
            </w:pPr>
          </w:p>
        </w:tc>
        <w:tc>
          <w:tcPr>
            <w:tcW w:w="4786" w:type="dxa"/>
          </w:tcPr>
          <w:p w:rsidR="00F3555A" w:rsidRPr="00BE16E6" w:rsidRDefault="00F3555A" w:rsidP="00F955F0">
            <w:pPr>
              <w:jc w:val="both"/>
              <w:rPr>
                <w:bCs/>
                <w:kern w:val="2"/>
                <w:sz w:val="24"/>
                <w:szCs w:val="24"/>
                <w:lang w:eastAsia="ru-RU"/>
              </w:rPr>
            </w:pPr>
            <w:r w:rsidRPr="00BE16E6">
              <w:rPr>
                <w:bCs/>
                <w:kern w:val="2"/>
                <w:sz w:val="24"/>
                <w:szCs w:val="24"/>
                <w:lang w:eastAsia="ru-RU"/>
              </w:rPr>
              <w:t>В _________________________________</w:t>
            </w:r>
          </w:p>
          <w:p w:rsidR="00F3555A" w:rsidRPr="00BE16E6" w:rsidRDefault="00F3555A" w:rsidP="00F955F0">
            <w:pPr>
              <w:jc w:val="both"/>
              <w:rPr>
                <w:bCs/>
                <w:kern w:val="2"/>
                <w:sz w:val="24"/>
                <w:szCs w:val="24"/>
                <w:lang w:eastAsia="ru-RU"/>
              </w:rPr>
            </w:pPr>
            <w:r w:rsidRPr="00BE16E6">
              <w:rPr>
                <w:bCs/>
                <w:kern w:val="2"/>
                <w:sz w:val="24"/>
                <w:szCs w:val="24"/>
                <w:lang w:eastAsia="ru-RU"/>
              </w:rPr>
              <w:t>(</w:t>
            </w:r>
            <w:r w:rsidRPr="00BE16E6">
              <w:rPr>
                <w:bCs/>
                <w:i/>
                <w:kern w:val="2"/>
                <w:sz w:val="24"/>
                <w:szCs w:val="24"/>
                <w:lang w:eastAsia="ru-RU"/>
              </w:rPr>
              <w:t>указывается наименование администрации муниципального образования</w:t>
            </w:r>
            <w:r w:rsidRPr="00BE16E6">
              <w:rPr>
                <w:bCs/>
                <w:kern w:val="2"/>
                <w:sz w:val="24"/>
                <w:szCs w:val="24"/>
                <w:lang w:eastAsia="ru-RU"/>
              </w:rPr>
              <w:t>)</w:t>
            </w:r>
          </w:p>
        </w:tc>
      </w:tr>
      <w:tr w:rsidR="00F3555A" w:rsidRPr="00BE16E6" w:rsidTr="00F955F0">
        <w:tc>
          <w:tcPr>
            <w:tcW w:w="4785" w:type="dxa"/>
          </w:tcPr>
          <w:p w:rsidR="00F3555A" w:rsidRPr="00BE16E6" w:rsidRDefault="00F3555A" w:rsidP="00F955F0">
            <w:pPr>
              <w:jc w:val="both"/>
              <w:rPr>
                <w:b/>
                <w:bCs/>
                <w:kern w:val="2"/>
                <w:sz w:val="24"/>
                <w:szCs w:val="24"/>
                <w:lang w:eastAsia="ru-RU"/>
              </w:rPr>
            </w:pPr>
          </w:p>
        </w:tc>
        <w:tc>
          <w:tcPr>
            <w:tcW w:w="4786" w:type="dxa"/>
          </w:tcPr>
          <w:p w:rsidR="00F3555A" w:rsidRPr="00BE16E6" w:rsidRDefault="00F3555A" w:rsidP="00F955F0">
            <w:pPr>
              <w:jc w:val="both"/>
              <w:rPr>
                <w:bCs/>
                <w:kern w:val="2"/>
                <w:sz w:val="24"/>
                <w:szCs w:val="24"/>
                <w:lang w:eastAsia="ru-RU"/>
              </w:rPr>
            </w:pPr>
          </w:p>
          <w:p w:rsidR="00F3555A" w:rsidRPr="00BE16E6" w:rsidRDefault="00F3555A" w:rsidP="00F955F0">
            <w:pPr>
              <w:jc w:val="both"/>
              <w:rPr>
                <w:bCs/>
                <w:kern w:val="2"/>
                <w:sz w:val="24"/>
                <w:szCs w:val="24"/>
                <w:lang w:eastAsia="ru-RU"/>
              </w:rPr>
            </w:pPr>
            <w:r w:rsidRPr="00BE16E6">
              <w:rPr>
                <w:bCs/>
                <w:kern w:val="2"/>
                <w:sz w:val="24"/>
                <w:szCs w:val="24"/>
                <w:lang w:eastAsia="ru-RU"/>
              </w:rPr>
              <w:t>От _______________________________</w:t>
            </w:r>
          </w:p>
          <w:p w:rsidR="00F3555A" w:rsidRPr="00BE16E6" w:rsidRDefault="00F3555A" w:rsidP="00F955F0">
            <w:pPr>
              <w:jc w:val="both"/>
              <w:rPr>
                <w:bCs/>
                <w:kern w:val="2"/>
                <w:sz w:val="24"/>
                <w:szCs w:val="24"/>
                <w:lang w:eastAsia="ru-RU"/>
              </w:rPr>
            </w:pPr>
            <w:r w:rsidRPr="00BE16E6">
              <w:rPr>
                <w:bCs/>
                <w:kern w:val="2"/>
                <w:sz w:val="24"/>
                <w:szCs w:val="24"/>
                <w:lang w:eastAsia="ru-RU"/>
              </w:rPr>
              <w:t>(</w:t>
            </w:r>
            <w:r w:rsidRPr="00BE16E6">
              <w:rPr>
                <w:bCs/>
                <w:i/>
                <w:kern w:val="2"/>
                <w:sz w:val="24"/>
                <w:szCs w:val="24"/>
                <w:lang w:eastAsia="ru-RU"/>
              </w:rPr>
              <w:t>указываются сведения о заявителе)</w:t>
            </w:r>
            <w:r w:rsidRPr="00BE16E6">
              <w:rPr>
                <w:rStyle w:val="af2"/>
                <w:bCs/>
                <w:i/>
                <w:kern w:val="2"/>
                <w:sz w:val="24"/>
                <w:szCs w:val="24"/>
                <w:lang w:eastAsia="ru-RU"/>
              </w:rPr>
              <w:footnoteReference w:id="1"/>
            </w:r>
          </w:p>
        </w:tc>
      </w:tr>
    </w:tbl>
    <w:p w:rsidR="00F3555A" w:rsidRPr="00BE16E6" w:rsidRDefault="00F3555A" w:rsidP="00F3555A">
      <w:pPr>
        <w:ind w:left="5529" w:firstLine="141"/>
        <w:jc w:val="both"/>
        <w:rPr>
          <w:kern w:val="2"/>
          <w:sz w:val="24"/>
          <w:szCs w:val="24"/>
          <w:lang w:eastAsia="ru-RU"/>
        </w:rPr>
      </w:pPr>
    </w:p>
    <w:p w:rsidR="00F3555A" w:rsidRPr="00BE16E6" w:rsidRDefault="00F3555A" w:rsidP="00F3555A">
      <w:pPr>
        <w:jc w:val="both"/>
        <w:rPr>
          <w:kern w:val="2"/>
          <w:sz w:val="24"/>
          <w:szCs w:val="24"/>
          <w:lang w:eastAsia="ru-RU"/>
        </w:rPr>
      </w:pPr>
    </w:p>
    <w:p w:rsidR="00F3555A" w:rsidRPr="00BE16E6" w:rsidRDefault="00F3555A" w:rsidP="00F3555A">
      <w:pPr>
        <w:jc w:val="center"/>
        <w:rPr>
          <w:b/>
          <w:bCs/>
          <w:kern w:val="2"/>
          <w:sz w:val="24"/>
          <w:szCs w:val="24"/>
          <w:lang w:eastAsia="ru-RU"/>
        </w:rPr>
      </w:pPr>
      <w:r w:rsidRPr="00BE16E6">
        <w:rPr>
          <w:b/>
          <w:bCs/>
          <w:kern w:val="2"/>
          <w:sz w:val="24"/>
          <w:szCs w:val="24"/>
          <w:lang w:eastAsia="ru-RU"/>
        </w:rPr>
        <w:t>ЗАЯВЛЕНИЕ</w:t>
      </w:r>
    </w:p>
    <w:p w:rsidR="00F3555A" w:rsidRPr="00BE16E6" w:rsidRDefault="00F3555A" w:rsidP="00F3555A">
      <w:pPr>
        <w:jc w:val="both"/>
        <w:rPr>
          <w:kern w:val="2"/>
          <w:sz w:val="24"/>
          <w:szCs w:val="24"/>
          <w:lang w:eastAsia="ru-RU"/>
        </w:rPr>
      </w:pPr>
    </w:p>
    <w:p w:rsidR="00F3555A" w:rsidRPr="00BE16E6" w:rsidRDefault="00F3555A" w:rsidP="00F3555A">
      <w:pPr>
        <w:tabs>
          <w:tab w:val="left" w:pos="9498"/>
        </w:tabs>
        <w:ind w:firstLine="709"/>
        <w:jc w:val="both"/>
        <w:rPr>
          <w:sz w:val="24"/>
          <w:szCs w:val="24"/>
        </w:rPr>
      </w:pPr>
      <w:r w:rsidRPr="00BE16E6">
        <w:rPr>
          <w:kern w:val="2"/>
          <w:sz w:val="24"/>
          <w:szCs w:val="24"/>
          <w:lang w:eastAsia="ru-RU"/>
        </w:rPr>
        <w:t>Прошу предоставить земельный участок, находящийся в муниципальной собственности (</w:t>
      </w:r>
      <w:r w:rsidRPr="00BE16E6">
        <w:rPr>
          <w:bCs/>
          <w:kern w:val="2"/>
          <w:sz w:val="24"/>
          <w:szCs w:val="24"/>
        </w:rPr>
        <w:t xml:space="preserve">государственная собственность на который не разграничена) </w:t>
      </w:r>
      <w:r w:rsidRPr="00BE16E6">
        <w:rPr>
          <w:bCs/>
          <w:i/>
          <w:kern w:val="2"/>
          <w:sz w:val="24"/>
          <w:szCs w:val="24"/>
        </w:rPr>
        <w:t>(нужное подчеркнуть)</w:t>
      </w:r>
      <w:r w:rsidRPr="00BE16E6">
        <w:rPr>
          <w:kern w:val="2"/>
          <w:sz w:val="24"/>
          <w:szCs w:val="24"/>
          <w:lang w:eastAsia="ru-RU"/>
        </w:rPr>
        <w:t xml:space="preserve">, </w:t>
      </w:r>
      <w:r w:rsidRPr="00BE16E6">
        <w:rPr>
          <w:sz w:val="24"/>
          <w:szCs w:val="24"/>
        </w:rPr>
        <w:t xml:space="preserve">с кадастровым номером ____________________________, площадью _______ кв. м., расположенный по адресу ______________________________________, </w:t>
      </w:r>
      <w:r w:rsidRPr="00BE16E6">
        <w:rPr>
          <w:kern w:val="2"/>
          <w:sz w:val="24"/>
          <w:szCs w:val="24"/>
          <w:lang w:eastAsia="ru-RU"/>
        </w:rPr>
        <w:t xml:space="preserve">в собственность бесплатно  </w:t>
      </w:r>
      <w:r w:rsidRPr="00BE16E6">
        <w:rPr>
          <w:sz w:val="24"/>
          <w:szCs w:val="24"/>
        </w:rPr>
        <w:t>для  _______________________________________________________________.</w:t>
      </w:r>
    </w:p>
    <w:p w:rsidR="00F3555A" w:rsidRPr="00BE16E6" w:rsidRDefault="00F3555A" w:rsidP="00F3555A">
      <w:pPr>
        <w:ind w:firstLine="709"/>
        <w:contextualSpacing/>
        <w:jc w:val="both"/>
        <w:rPr>
          <w:sz w:val="24"/>
          <w:szCs w:val="24"/>
        </w:rPr>
      </w:pPr>
      <w:r w:rsidRPr="00BE16E6">
        <w:rPr>
          <w:sz w:val="24"/>
          <w:szCs w:val="24"/>
        </w:rPr>
        <w:t xml:space="preserve">                           (цель использования земельного участка) </w:t>
      </w:r>
    </w:p>
    <w:p w:rsidR="00F3555A" w:rsidRPr="00BE16E6" w:rsidRDefault="00F3555A" w:rsidP="00F3555A">
      <w:pPr>
        <w:ind w:firstLine="709"/>
        <w:contextualSpacing/>
        <w:jc w:val="both"/>
        <w:rPr>
          <w:sz w:val="24"/>
          <w:szCs w:val="24"/>
        </w:rPr>
      </w:pPr>
      <w:r w:rsidRPr="00BE16E6">
        <w:rPr>
          <w:sz w:val="24"/>
          <w:szCs w:val="24"/>
        </w:rPr>
        <w:t>Основание предоставления земельного участка из числа предусмотренных пунктом 2 статьи 39</w:t>
      </w:r>
      <w:r w:rsidRPr="00BE16E6">
        <w:rPr>
          <w:sz w:val="24"/>
          <w:szCs w:val="24"/>
          <w:vertAlign w:val="superscript"/>
        </w:rPr>
        <w:t>5</w:t>
      </w:r>
      <w:r w:rsidRPr="00BE16E6">
        <w:rPr>
          <w:sz w:val="24"/>
          <w:szCs w:val="24"/>
        </w:rPr>
        <w:t xml:space="preserve"> Земельного кодекса Российской Федерации оснований:  ______________________________________________.</w:t>
      </w:r>
    </w:p>
    <w:p w:rsidR="00F3555A" w:rsidRPr="00BE16E6" w:rsidRDefault="00F3555A" w:rsidP="00F3555A">
      <w:pPr>
        <w:ind w:firstLine="709"/>
        <w:contextualSpacing/>
        <w:jc w:val="both"/>
        <w:rPr>
          <w:sz w:val="24"/>
          <w:szCs w:val="24"/>
        </w:rPr>
      </w:pPr>
      <w:r w:rsidRPr="00BE16E6">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F3555A" w:rsidRPr="00BE16E6" w:rsidRDefault="00F3555A" w:rsidP="00F3555A">
      <w:pPr>
        <w:ind w:firstLine="709"/>
        <w:contextualSpacing/>
        <w:jc w:val="both"/>
        <w:rPr>
          <w:sz w:val="24"/>
          <w:szCs w:val="24"/>
        </w:rPr>
      </w:pPr>
      <w:r w:rsidRPr="00BE16E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F3555A" w:rsidRPr="00BE16E6" w:rsidRDefault="00F3555A" w:rsidP="00F3555A">
      <w:pPr>
        <w:ind w:firstLine="709"/>
        <w:contextualSpacing/>
        <w:jc w:val="both"/>
        <w:rPr>
          <w:sz w:val="24"/>
          <w:szCs w:val="24"/>
        </w:rPr>
      </w:pPr>
      <w:r w:rsidRPr="00BE16E6">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F3555A" w:rsidRPr="00BE16E6" w:rsidRDefault="00F3555A" w:rsidP="00F3555A">
      <w:pPr>
        <w:adjustRightInd w:val="0"/>
        <w:jc w:val="both"/>
        <w:rPr>
          <w:sz w:val="24"/>
          <w:szCs w:val="24"/>
          <w:lang w:eastAsia="ru-RU"/>
        </w:rPr>
      </w:pPr>
    </w:p>
    <w:p w:rsidR="00F3555A" w:rsidRPr="00BE16E6" w:rsidRDefault="00F3555A" w:rsidP="00F3555A">
      <w:pPr>
        <w:keepNext/>
        <w:ind w:right="-142"/>
        <w:jc w:val="both"/>
        <w:rPr>
          <w:kern w:val="2"/>
          <w:sz w:val="24"/>
          <w:szCs w:val="24"/>
          <w:lang w:eastAsia="ru-RU"/>
        </w:rPr>
      </w:pPr>
      <w:r w:rsidRPr="00BE16E6">
        <w:rPr>
          <w:kern w:val="2"/>
          <w:sz w:val="24"/>
          <w:szCs w:val="24"/>
          <w:lang w:eastAsia="ru-RU"/>
        </w:rPr>
        <w:t>К заявлению прилагаются:</w:t>
      </w:r>
    </w:p>
    <w:tbl>
      <w:tblPr>
        <w:tblW w:w="9039" w:type="dxa"/>
        <w:tblLook w:val="01E0"/>
      </w:tblPr>
      <w:tblGrid>
        <w:gridCol w:w="534"/>
        <w:gridCol w:w="8211"/>
        <w:gridCol w:w="294"/>
      </w:tblGrid>
      <w:tr w:rsidR="00F3555A" w:rsidRPr="00BE16E6" w:rsidTr="00F955F0">
        <w:tc>
          <w:tcPr>
            <w:tcW w:w="534" w:type="dxa"/>
          </w:tcPr>
          <w:p w:rsidR="00F3555A" w:rsidRPr="00BE16E6" w:rsidRDefault="00F3555A" w:rsidP="00F955F0">
            <w:pPr>
              <w:jc w:val="both"/>
              <w:rPr>
                <w:kern w:val="2"/>
                <w:sz w:val="24"/>
                <w:szCs w:val="24"/>
                <w:lang w:eastAsia="ru-RU"/>
              </w:rPr>
            </w:pPr>
            <w:r w:rsidRPr="00BE16E6">
              <w:rPr>
                <w:kern w:val="2"/>
                <w:sz w:val="24"/>
                <w:szCs w:val="24"/>
                <w:lang w:eastAsia="ru-RU"/>
              </w:rPr>
              <w:t>1)</w:t>
            </w:r>
          </w:p>
        </w:tc>
        <w:tc>
          <w:tcPr>
            <w:tcW w:w="8211" w:type="dxa"/>
            <w:tcBorders>
              <w:bottom w:val="single" w:sz="4" w:space="0" w:color="auto"/>
            </w:tcBorders>
          </w:tcPr>
          <w:p w:rsidR="00F3555A" w:rsidRPr="00BE16E6" w:rsidRDefault="00F3555A" w:rsidP="00F955F0">
            <w:pPr>
              <w:jc w:val="both"/>
              <w:rPr>
                <w:kern w:val="2"/>
                <w:sz w:val="24"/>
                <w:szCs w:val="24"/>
                <w:lang w:eastAsia="ru-RU"/>
              </w:rPr>
            </w:pPr>
          </w:p>
        </w:tc>
        <w:tc>
          <w:tcPr>
            <w:tcW w:w="29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r w:rsidR="00F3555A" w:rsidRPr="00BE16E6" w:rsidTr="00F955F0">
        <w:tc>
          <w:tcPr>
            <w:tcW w:w="534" w:type="dxa"/>
          </w:tcPr>
          <w:p w:rsidR="00F3555A" w:rsidRPr="00BE16E6" w:rsidRDefault="00F3555A" w:rsidP="00F955F0">
            <w:pPr>
              <w:jc w:val="both"/>
              <w:rPr>
                <w:kern w:val="2"/>
                <w:sz w:val="24"/>
                <w:szCs w:val="24"/>
                <w:lang w:eastAsia="ru-RU"/>
              </w:rPr>
            </w:pPr>
            <w:r w:rsidRPr="00BE16E6">
              <w:rPr>
                <w:kern w:val="2"/>
                <w:sz w:val="24"/>
                <w:szCs w:val="24"/>
                <w:lang w:eastAsia="ru-RU"/>
              </w:rPr>
              <w:t>2)</w:t>
            </w:r>
          </w:p>
        </w:tc>
        <w:tc>
          <w:tcPr>
            <w:tcW w:w="8211" w:type="dxa"/>
            <w:tcBorders>
              <w:top w:val="single" w:sz="4" w:space="0" w:color="auto"/>
              <w:bottom w:val="single" w:sz="4" w:space="0" w:color="auto"/>
            </w:tcBorders>
          </w:tcPr>
          <w:p w:rsidR="00F3555A" w:rsidRPr="00BE16E6" w:rsidRDefault="00F3555A" w:rsidP="00F955F0">
            <w:pPr>
              <w:jc w:val="both"/>
              <w:rPr>
                <w:kern w:val="2"/>
                <w:sz w:val="24"/>
                <w:szCs w:val="24"/>
                <w:lang w:eastAsia="ru-RU"/>
              </w:rPr>
            </w:pPr>
          </w:p>
        </w:tc>
        <w:tc>
          <w:tcPr>
            <w:tcW w:w="29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r w:rsidR="00F3555A" w:rsidRPr="00BE16E6" w:rsidTr="00F955F0">
        <w:tc>
          <w:tcPr>
            <w:tcW w:w="534" w:type="dxa"/>
          </w:tcPr>
          <w:p w:rsidR="00F3555A" w:rsidRPr="00BE16E6" w:rsidRDefault="00F3555A" w:rsidP="00F955F0">
            <w:pPr>
              <w:jc w:val="both"/>
              <w:rPr>
                <w:kern w:val="2"/>
                <w:sz w:val="24"/>
                <w:szCs w:val="24"/>
                <w:lang w:eastAsia="ru-RU"/>
              </w:rPr>
            </w:pPr>
            <w:r w:rsidRPr="00BE16E6">
              <w:rPr>
                <w:kern w:val="2"/>
                <w:sz w:val="24"/>
                <w:szCs w:val="24"/>
                <w:lang w:eastAsia="ru-RU"/>
              </w:rPr>
              <w:t>3)</w:t>
            </w:r>
          </w:p>
        </w:tc>
        <w:tc>
          <w:tcPr>
            <w:tcW w:w="8211" w:type="dxa"/>
            <w:tcBorders>
              <w:top w:val="single" w:sz="4" w:space="0" w:color="auto"/>
              <w:bottom w:val="single" w:sz="4" w:space="0" w:color="auto"/>
            </w:tcBorders>
          </w:tcPr>
          <w:p w:rsidR="00F3555A" w:rsidRPr="00BE16E6" w:rsidRDefault="00F3555A" w:rsidP="00F955F0">
            <w:pPr>
              <w:jc w:val="both"/>
              <w:rPr>
                <w:kern w:val="2"/>
                <w:sz w:val="24"/>
                <w:szCs w:val="24"/>
                <w:lang w:eastAsia="ru-RU"/>
              </w:rPr>
            </w:pPr>
          </w:p>
        </w:tc>
        <w:tc>
          <w:tcPr>
            <w:tcW w:w="29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bl>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F3555A" w:rsidRPr="00BE16E6" w:rsidTr="00F955F0">
        <w:tc>
          <w:tcPr>
            <w:tcW w:w="314" w:type="dxa"/>
          </w:tcPr>
          <w:p w:rsidR="00F3555A" w:rsidRPr="00BE16E6" w:rsidRDefault="00F3555A" w:rsidP="00F955F0">
            <w:pPr>
              <w:jc w:val="both"/>
              <w:rPr>
                <w:kern w:val="2"/>
                <w:sz w:val="24"/>
                <w:szCs w:val="24"/>
                <w:lang w:eastAsia="ru-RU"/>
              </w:rPr>
            </w:pPr>
            <w:r w:rsidRPr="00BE16E6">
              <w:rPr>
                <w:kern w:val="2"/>
                <w:sz w:val="24"/>
                <w:szCs w:val="24"/>
                <w:lang w:eastAsia="ru-RU"/>
              </w:rPr>
              <w:t>«</w:t>
            </w:r>
          </w:p>
        </w:tc>
        <w:tc>
          <w:tcPr>
            <w:tcW w:w="503" w:type="dxa"/>
            <w:tcBorders>
              <w:bottom w:val="single" w:sz="4" w:space="0" w:color="auto"/>
            </w:tcBorders>
          </w:tcPr>
          <w:p w:rsidR="00F3555A" w:rsidRPr="00BE16E6" w:rsidRDefault="00F3555A" w:rsidP="00F955F0">
            <w:pPr>
              <w:jc w:val="both"/>
              <w:rPr>
                <w:kern w:val="2"/>
                <w:sz w:val="24"/>
                <w:szCs w:val="24"/>
                <w:lang w:eastAsia="ru-RU"/>
              </w:rPr>
            </w:pPr>
          </w:p>
        </w:tc>
        <w:tc>
          <w:tcPr>
            <w:tcW w:w="337" w:type="dxa"/>
          </w:tcPr>
          <w:p w:rsidR="00F3555A" w:rsidRPr="00BE16E6" w:rsidRDefault="00F3555A" w:rsidP="00F955F0">
            <w:pPr>
              <w:jc w:val="both"/>
              <w:rPr>
                <w:kern w:val="2"/>
                <w:sz w:val="24"/>
                <w:szCs w:val="24"/>
                <w:lang w:eastAsia="ru-RU"/>
              </w:rPr>
            </w:pPr>
            <w:r w:rsidRPr="00BE16E6">
              <w:rPr>
                <w:kern w:val="2"/>
                <w:sz w:val="24"/>
                <w:szCs w:val="24"/>
                <w:lang w:eastAsia="ru-RU"/>
              </w:rPr>
              <w:t>»</w:t>
            </w:r>
          </w:p>
        </w:tc>
        <w:tc>
          <w:tcPr>
            <w:tcW w:w="1789" w:type="dxa"/>
            <w:tcBorders>
              <w:bottom w:val="single" w:sz="4" w:space="0" w:color="auto"/>
            </w:tcBorders>
          </w:tcPr>
          <w:p w:rsidR="00F3555A" w:rsidRPr="00BE16E6" w:rsidRDefault="00F3555A" w:rsidP="00F955F0">
            <w:pPr>
              <w:jc w:val="both"/>
              <w:rPr>
                <w:kern w:val="2"/>
                <w:sz w:val="24"/>
                <w:szCs w:val="24"/>
                <w:lang w:eastAsia="ru-RU"/>
              </w:rPr>
            </w:pPr>
          </w:p>
        </w:tc>
        <w:tc>
          <w:tcPr>
            <w:tcW w:w="567" w:type="dxa"/>
          </w:tcPr>
          <w:p w:rsidR="00F3555A" w:rsidRPr="00BE16E6" w:rsidRDefault="00F3555A" w:rsidP="00F955F0">
            <w:pPr>
              <w:jc w:val="both"/>
              <w:rPr>
                <w:kern w:val="2"/>
                <w:sz w:val="24"/>
                <w:szCs w:val="24"/>
                <w:lang w:eastAsia="ru-RU"/>
              </w:rPr>
            </w:pPr>
            <w:r w:rsidRPr="00BE16E6">
              <w:rPr>
                <w:kern w:val="2"/>
                <w:sz w:val="24"/>
                <w:szCs w:val="24"/>
                <w:lang w:eastAsia="ru-RU"/>
              </w:rPr>
              <w:t>20</w:t>
            </w:r>
          </w:p>
        </w:tc>
        <w:tc>
          <w:tcPr>
            <w:tcW w:w="426" w:type="dxa"/>
            <w:tcBorders>
              <w:bottom w:val="single" w:sz="4" w:space="0" w:color="auto"/>
            </w:tcBorders>
          </w:tcPr>
          <w:p w:rsidR="00F3555A" w:rsidRPr="00BE16E6" w:rsidRDefault="00F3555A" w:rsidP="00F955F0">
            <w:pPr>
              <w:jc w:val="both"/>
              <w:rPr>
                <w:kern w:val="2"/>
                <w:sz w:val="24"/>
                <w:szCs w:val="24"/>
                <w:lang w:eastAsia="ru-RU"/>
              </w:rPr>
            </w:pPr>
          </w:p>
        </w:tc>
        <w:tc>
          <w:tcPr>
            <w:tcW w:w="401" w:type="dxa"/>
          </w:tcPr>
          <w:p w:rsidR="00F3555A" w:rsidRPr="00BE16E6" w:rsidRDefault="00F3555A" w:rsidP="00F955F0">
            <w:pPr>
              <w:jc w:val="both"/>
              <w:rPr>
                <w:kern w:val="2"/>
                <w:sz w:val="24"/>
                <w:szCs w:val="24"/>
                <w:lang w:eastAsia="ru-RU"/>
              </w:rPr>
            </w:pPr>
            <w:r w:rsidRPr="00BE16E6">
              <w:rPr>
                <w:kern w:val="2"/>
                <w:sz w:val="24"/>
                <w:szCs w:val="24"/>
                <w:lang w:eastAsia="ru-RU"/>
              </w:rPr>
              <w:t>г.</w:t>
            </w:r>
          </w:p>
        </w:tc>
        <w:tc>
          <w:tcPr>
            <w:tcW w:w="733" w:type="dxa"/>
          </w:tcPr>
          <w:p w:rsidR="00F3555A" w:rsidRPr="00BE16E6" w:rsidRDefault="00F3555A" w:rsidP="00F955F0">
            <w:pPr>
              <w:jc w:val="both"/>
              <w:rPr>
                <w:kern w:val="2"/>
                <w:sz w:val="24"/>
                <w:szCs w:val="24"/>
                <w:lang w:eastAsia="ru-RU"/>
              </w:rPr>
            </w:pPr>
          </w:p>
        </w:tc>
        <w:tc>
          <w:tcPr>
            <w:tcW w:w="3969" w:type="dxa"/>
            <w:tcBorders>
              <w:bottom w:val="single" w:sz="4" w:space="0" w:color="auto"/>
            </w:tcBorders>
          </w:tcPr>
          <w:p w:rsidR="00F3555A" w:rsidRPr="00BE16E6" w:rsidRDefault="00F3555A" w:rsidP="00F955F0">
            <w:pPr>
              <w:ind w:right="-108"/>
              <w:jc w:val="both"/>
              <w:rPr>
                <w:kern w:val="2"/>
                <w:sz w:val="24"/>
                <w:szCs w:val="24"/>
                <w:lang w:eastAsia="ru-RU"/>
              </w:rPr>
            </w:pPr>
          </w:p>
        </w:tc>
      </w:tr>
      <w:tr w:rsidR="00F3555A" w:rsidRPr="00BE16E6" w:rsidTr="00F955F0">
        <w:tc>
          <w:tcPr>
            <w:tcW w:w="314" w:type="dxa"/>
          </w:tcPr>
          <w:p w:rsidR="00F3555A" w:rsidRPr="00BE16E6" w:rsidRDefault="00F3555A" w:rsidP="00F955F0">
            <w:pPr>
              <w:jc w:val="center"/>
              <w:rPr>
                <w:kern w:val="2"/>
                <w:sz w:val="24"/>
                <w:szCs w:val="24"/>
                <w:lang w:eastAsia="ru-RU"/>
              </w:rPr>
            </w:pPr>
          </w:p>
        </w:tc>
        <w:tc>
          <w:tcPr>
            <w:tcW w:w="503" w:type="dxa"/>
            <w:tcBorders>
              <w:top w:val="single" w:sz="4" w:space="0" w:color="auto"/>
            </w:tcBorders>
          </w:tcPr>
          <w:p w:rsidR="00F3555A" w:rsidRPr="00BE16E6" w:rsidRDefault="00F3555A" w:rsidP="00F955F0">
            <w:pPr>
              <w:jc w:val="center"/>
              <w:rPr>
                <w:kern w:val="2"/>
                <w:sz w:val="24"/>
                <w:szCs w:val="24"/>
                <w:lang w:eastAsia="ru-RU"/>
              </w:rPr>
            </w:pPr>
          </w:p>
        </w:tc>
        <w:tc>
          <w:tcPr>
            <w:tcW w:w="337" w:type="dxa"/>
          </w:tcPr>
          <w:p w:rsidR="00F3555A" w:rsidRPr="00BE16E6" w:rsidRDefault="00F3555A" w:rsidP="00F955F0">
            <w:pPr>
              <w:jc w:val="center"/>
              <w:rPr>
                <w:kern w:val="2"/>
                <w:sz w:val="24"/>
                <w:szCs w:val="24"/>
                <w:lang w:eastAsia="ru-RU"/>
              </w:rPr>
            </w:pPr>
          </w:p>
        </w:tc>
        <w:tc>
          <w:tcPr>
            <w:tcW w:w="1789" w:type="dxa"/>
            <w:tcBorders>
              <w:top w:val="single" w:sz="4" w:space="0" w:color="auto"/>
            </w:tcBorders>
          </w:tcPr>
          <w:p w:rsidR="00F3555A" w:rsidRPr="00BE16E6" w:rsidRDefault="00F3555A" w:rsidP="00F955F0">
            <w:pPr>
              <w:jc w:val="center"/>
              <w:rPr>
                <w:kern w:val="2"/>
                <w:sz w:val="24"/>
                <w:szCs w:val="24"/>
                <w:lang w:eastAsia="ru-RU"/>
              </w:rPr>
            </w:pPr>
          </w:p>
        </w:tc>
        <w:tc>
          <w:tcPr>
            <w:tcW w:w="567" w:type="dxa"/>
          </w:tcPr>
          <w:p w:rsidR="00F3555A" w:rsidRPr="00BE16E6" w:rsidRDefault="00F3555A" w:rsidP="00F955F0">
            <w:pPr>
              <w:jc w:val="center"/>
              <w:rPr>
                <w:kern w:val="2"/>
                <w:sz w:val="24"/>
                <w:szCs w:val="24"/>
                <w:lang w:eastAsia="ru-RU"/>
              </w:rPr>
            </w:pPr>
          </w:p>
        </w:tc>
        <w:tc>
          <w:tcPr>
            <w:tcW w:w="426" w:type="dxa"/>
            <w:tcBorders>
              <w:top w:val="single" w:sz="4" w:space="0" w:color="auto"/>
            </w:tcBorders>
          </w:tcPr>
          <w:p w:rsidR="00F3555A" w:rsidRPr="00BE16E6" w:rsidRDefault="00F3555A" w:rsidP="00F955F0">
            <w:pPr>
              <w:jc w:val="center"/>
              <w:rPr>
                <w:kern w:val="2"/>
                <w:sz w:val="24"/>
                <w:szCs w:val="24"/>
                <w:lang w:eastAsia="ru-RU"/>
              </w:rPr>
            </w:pPr>
          </w:p>
        </w:tc>
        <w:tc>
          <w:tcPr>
            <w:tcW w:w="401" w:type="dxa"/>
          </w:tcPr>
          <w:p w:rsidR="00F3555A" w:rsidRPr="00BE16E6" w:rsidRDefault="00F3555A" w:rsidP="00F955F0">
            <w:pPr>
              <w:jc w:val="center"/>
              <w:rPr>
                <w:kern w:val="2"/>
                <w:sz w:val="24"/>
                <w:szCs w:val="24"/>
                <w:lang w:eastAsia="ru-RU"/>
              </w:rPr>
            </w:pPr>
          </w:p>
        </w:tc>
        <w:tc>
          <w:tcPr>
            <w:tcW w:w="733" w:type="dxa"/>
          </w:tcPr>
          <w:p w:rsidR="00F3555A" w:rsidRPr="00BE16E6" w:rsidRDefault="00F3555A" w:rsidP="00F955F0">
            <w:pPr>
              <w:jc w:val="center"/>
              <w:rPr>
                <w:kern w:val="2"/>
                <w:sz w:val="24"/>
                <w:szCs w:val="24"/>
                <w:lang w:eastAsia="ru-RU"/>
              </w:rPr>
            </w:pPr>
          </w:p>
        </w:tc>
        <w:tc>
          <w:tcPr>
            <w:tcW w:w="3969" w:type="dxa"/>
            <w:tcBorders>
              <w:top w:val="single" w:sz="4" w:space="0" w:color="auto"/>
            </w:tcBorders>
          </w:tcPr>
          <w:p w:rsidR="00F3555A" w:rsidRPr="00BE16E6" w:rsidRDefault="00F3555A" w:rsidP="00F955F0">
            <w:pPr>
              <w:ind w:right="-108"/>
              <w:jc w:val="center"/>
              <w:rPr>
                <w:color w:val="000000"/>
                <w:kern w:val="2"/>
                <w:sz w:val="24"/>
                <w:szCs w:val="24"/>
                <w:lang w:eastAsia="ru-RU"/>
              </w:rPr>
            </w:pPr>
            <w:r w:rsidRPr="00BE16E6">
              <w:rPr>
                <w:color w:val="000000"/>
                <w:kern w:val="2"/>
                <w:sz w:val="24"/>
                <w:szCs w:val="24"/>
                <w:lang w:eastAsia="ru-RU"/>
              </w:rPr>
              <w:t>(подпись заявителя или представителя заявителя)</w:t>
            </w:r>
          </w:p>
        </w:tc>
      </w:tr>
    </w:tbl>
    <w:p w:rsidR="00F3555A" w:rsidRPr="00BE16E6" w:rsidRDefault="00F3555A" w:rsidP="00F3555A">
      <w:pPr>
        <w:ind w:firstLine="720"/>
        <w:jc w:val="both"/>
        <w:rPr>
          <w:kern w:val="2"/>
          <w:sz w:val="24"/>
          <w:szCs w:val="24"/>
          <w:lang w:eastAsia="ru-RU"/>
        </w:rPr>
      </w:pPr>
    </w:p>
    <w:p w:rsidR="00F3555A" w:rsidRPr="00815A36" w:rsidRDefault="00F3555A" w:rsidP="00F3555A">
      <w:pPr>
        <w:adjustRightInd w:val="0"/>
        <w:ind w:left="4536"/>
        <w:jc w:val="both"/>
        <w:rPr>
          <w:rFonts w:ascii="Courier New" w:hAnsi="Courier New" w:cs="Courier New"/>
          <w:kern w:val="2"/>
          <w:lang w:eastAsia="ru-RU"/>
        </w:rPr>
      </w:pPr>
      <w:r w:rsidRPr="00815A36">
        <w:rPr>
          <w:rFonts w:ascii="Courier New" w:hAnsi="Courier New" w:cs="Courier New"/>
          <w:kern w:val="2"/>
          <w:lang w:eastAsia="ru-RU"/>
        </w:rPr>
        <w:lastRenderedPageBreak/>
        <w:t>Приложение 2</w:t>
      </w:r>
    </w:p>
    <w:p w:rsidR="00F3555A" w:rsidRPr="00BE16E6" w:rsidRDefault="00F3555A" w:rsidP="00F3555A">
      <w:pPr>
        <w:ind w:left="4536"/>
        <w:jc w:val="both"/>
        <w:rPr>
          <w:bCs/>
          <w:kern w:val="2"/>
          <w:sz w:val="24"/>
          <w:szCs w:val="24"/>
        </w:rPr>
      </w:pPr>
      <w:r w:rsidRPr="00815A36">
        <w:rPr>
          <w:rFonts w:ascii="Courier New" w:hAnsi="Courier New" w:cs="Courier New"/>
          <w:kern w:val="2"/>
          <w:lang w:eastAsia="ru-RU"/>
        </w:rPr>
        <w:t xml:space="preserve">к административному регламенту предоставления муниципальной услуги </w:t>
      </w:r>
      <w:r w:rsidRPr="00815A36">
        <w:rPr>
          <w:rFonts w:ascii="Courier New" w:hAnsi="Courier New" w:cs="Courier New"/>
          <w:bCs/>
          <w:kern w:val="2"/>
        </w:rPr>
        <w:t>«Предоставление земельных участков, находящихся в муниципальной собственности</w:t>
      </w:r>
      <w:r w:rsidR="00815A36" w:rsidRPr="00815A36">
        <w:rPr>
          <w:rFonts w:ascii="Courier New" w:hAnsi="Courier New" w:cs="Courier New"/>
          <w:bCs/>
          <w:kern w:val="2"/>
        </w:rPr>
        <w:t xml:space="preserve"> Бельского</w:t>
      </w:r>
      <w:r w:rsidRPr="00815A36">
        <w:rPr>
          <w:rFonts w:ascii="Courier New" w:hAnsi="Courier New" w:cs="Courier New"/>
          <w:bCs/>
          <w:kern w:val="2"/>
        </w:rPr>
        <w:t xml:space="preserve"> муниципального образования</w:t>
      </w:r>
      <w:r w:rsidRPr="00815A36">
        <w:rPr>
          <w:rFonts w:ascii="Courier New" w:hAnsi="Courier New" w:cs="Courier New"/>
          <w:i/>
          <w:kern w:val="2"/>
          <w:lang w:eastAsia="ru-RU"/>
        </w:rPr>
        <w:t xml:space="preserve"> </w:t>
      </w:r>
      <w:r w:rsidRPr="00815A36">
        <w:rPr>
          <w:rFonts w:ascii="Courier New" w:hAnsi="Courier New" w:cs="Courier New"/>
          <w:bCs/>
          <w:kern w:val="2"/>
        </w:rPr>
        <w:t>в собственность бесплатно</w:t>
      </w:r>
      <w:r w:rsidRPr="00BE16E6">
        <w:rPr>
          <w:bCs/>
          <w:kern w:val="2"/>
          <w:sz w:val="24"/>
          <w:szCs w:val="24"/>
        </w:rPr>
        <w:t>»</w:t>
      </w:r>
    </w:p>
    <w:p w:rsidR="00F3555A" w:rsidRPr="00BE16E6" w:rsidRDefault="00F3555A" w:rsidP="00F3555A">
      <w:pPr>
        <w:ind w:left="5954"/>
        <w:jc w:val="both"/>
        <w:rPr>
          <w:kern w:val="2"/>
          <w:sz w:val="24"/>
          <w:szCs w:val="24"/>
          <w:lang w:eastAsia="ru-RU"/>
        </w:rPr>
      </w:pPr>
    </w:p>
    <w:tbl>
      <w:tblPr>
        <w:tblW w:w="0" w:type="auto"/>
        <w:tblLook w:val="04A0"/>
      </w:tblPr>
      <w:tblGrid>
        <w:gridCol w:w="4785"/>
        <w:gridCol w:w="4786"/>
      </w:tblGrid>
      <w:tr w:rsidR="00F3555A" w:rsidRPr="00BE16E6" w:rsidTr="00F955F0">
        <w:tc>
          <w:tcPr>
            <w:tcW w:w="4785" w:type="dxa"/>
          </w:tcPr>
          <w:p w:rsidR="00F3555A" w:rsidRPr="00BE16E6" w:rsidRDefault="00F3555A" w:rsidP="00F955F0">
            <w:pPr>
              <w:jc w:val="both"/>
              <w:rPr>
                <w:b/>
                <w:bCs/>
                <w:kern w:val="2"/>
                <w:sz w:val="24"/>
                <w:szCs w:val="24"/>
                <w:lang w:eastAsia="ru-RU"/>
              </w:rPr>
            </w:pPr>
          </w:p>
        </w:tc>
        <w:tc>
          <w:tcPr>
            <w:tcW w:w="4786" w:type="dxa"/>
          </w:tcPr>
          <w:p w:rsidR="00F3555A" w:rsidRPr="00BE16E6" w:rsidRDefault="00F3555A" w:rsidP="00F955F0">
            <w:pPr>
              <w:jc w:val="both"/>
              <w:rPr>
                <w:bCs/>
                <w:kern w:val="2"/>
                <w:sz w:val="24"/>
                <w:szCs w:val="24"/>
                <w:lang w:eastAsia="ru-RU"/>
              </w:rPr>
            </w:pPr>
            <w:r w:rsidRPr="00BE16E6">
              <w:rPr>
                <w:bCs/>
                <w:kern w:val="2"/>
                <w:sz w:val="24"/>
                <w:szCs w:val="24"/>
                <w:lang w:eastAsia="ru-RU"/>
              </w:rPr>
              <w:t>В _________________________________</w:t>
            </w:r>
          </w:p>
          <w:p w:rsidR="00F3555A" w:rsidRPr="00BE16E6" w:rsidRDefault="00F3555A" w:rsidP="00F955F0">
            <w:pPr>
              <w:jc w:val="both"/>
              <w:rPr>
                <w:bCs/>
                <w:kern w:val="2"/>
                <w:sz w:val="24"/>
                <w:szCs w:val="24"/>
                <w:lang w:eastAsia="ru-RU"/>
              </w:rPr>
            </w:pPr>
            <w:r w:rsidRPr="00BE16E6">
              <w:rPr>
                <w:bCs/>
                <w:kern w:val="2"/>
                <w:sz w:val="24"/>
                <w:szCs w:val="24"/>
                <w:lang w:eastAsia="ru-RU"/>
              </w:rPr>
              <w:t>(</w:t>
            </w:r>
            <w:r w:rsidRPr="00BE16E6">
              <w:rPr>
                <w:bCs/>
                <w:i/>
                <w:kern w:val="2"/>
                <w:sz w:val="24"/>
                <w:szCs w:val="24"/>
                <w:lang w:eastAsia="ru-RU"/>
              </w:rPr>
              <w:t>указывается наименование администрации муниципального образования</w:t>
            </w:r>
            <w:r w:rsidRPr="00BE16E6">
              <w:rPr>
                <w:bCs/>
                <w:kern w:val="2"/>
                <w:sz w:val="24"/>
                <w:szCs w:val="24"/>
                <w:lang w:eastAsia="ru-RU"/>
              </w:rPr>
              <w:t>)</w:t>
            </w:r>
          </w:p>
        </w:tc>
      </w:tr>
      <w:tr w:rsidR="00F3555A" w:rsidRPr="00BE16E6" w:rsidTr="00F955F0">
        <w:tc>
          <w:tcPr>
            <w:tcW w:w="4785" w:type="dxa"/>
          </w:tcPr>
          <w:p w:rsidR="00F3555A" w:rsidRPr="00BE16E6" w:rsidRDefault="00F3555A" w:rsidP="00F955F0">
            <w:pPr>
              <w:jc w:val="both"/>
              <w:rPr>
                <w:b/>
                <w:bCs/>
                <w:kern w:val="2"/>
                <w:sz w:val="24"/>
                <w:szCs w:val="24"/>
                <w:lang w:eastAsia="ru-RU"/>
              </w:rPr>
            </w:pPr>
          </w:p>
        </w:tc>
        <w:tc>
          <w:tcPr>
            <w:tcW w:w="4786" w:type="dxa"/>
          </w:tcPr>
          <w:p w:rsidR="00F3555A" w:rsidRPr="00BE16E6" w:rsidRDefault="00F3555A" w:rsidP="00F955F0">
            <w:pPr>
              <w:jc w:val="both"/>
              <w:rPr>
                <w:bCs/>
                <w:kern w:val="2"/>
                <w:sz w:val="24"/>
                <w:szCs w:val="24"/>
                <w:lang w:eastAsia="ru-RU"/>
              </w:rPr>
            </w:pPr>
          </w:p>
          <w:p w:rsidR="00F3555A" w:rsidRPr="00BE16E6" w:rsidRDefault="00F3555A" w:rsidP="00F955F0">
            <w:pPr>
              <w:jc w:val="both"/>
              <w:rPr>
                <w:bCs/>
                <w:kern w:val="2"/>
                <w:sz w:val="24"/>
                <w:szCs w:val="24"/>
                <w:lang w:eastAsia="ru-RU"/>
              </w:rPr>
            </w:pPr>
            <w:r w:rsidRPr="00BE16E6">
              <w:rPr>
                <w:bCs/>
                <w:kern w:val="2"/>
                <w:sz w:val="24"/>
                <w:szCs w:val="24"/>
                <w:lang w:eastAsia="ru-RU"/>
              </w:rPr>
              <w:t>От _______________________________</w:t>
            </w:r>
          </w:p>
          <w:p w:rsidR="00F3555A" w:rsidRPr="00BE16E6" w:rsidRDefault="00F3555A" w:rsidP="00815A36">
            <w:pPr>
              <w:jc w:val="both"/>
              <w:rPr>
                <w:bCs/>
                <w:kern w:val="2"/>
                <w:sz w:val="24"/>
                <w:szCs w:val="24"/>
                <w:lang w:eastAsia="ru-RU"/>
              </w:rPr>
            </w:pPr>
            <w:r w:rsidRPr="00BE16E6">
              <w:rPr>
                <w:bCs/>
                <w:kern w:val="2"/>
                <w:sz w:val="24"/>
                <w:szCs w:val="24"/>
                <w:lang w:eastAsia="ru-RU"/>
              </w:rPr>
              <w:t>(</w:t>
            </w:r>
            <w:r w:rsidRPr="00BE16E6">
              <w:rPr>
                <w:bCs/>
                <w:i/>
                <w:kern w:val="2"/>
                <w:sz w:val="24"/>
                <w:szCs w:val="24"/>
                <w:lang w:eastAsia="ru-RU"/>
              </w:rPr>
              <w:t>указываются сведения о заявителе (заявителях))</w:t>
            </w:r>
          </w:p>
        </w:tc>
      </w:tr>
    </w:tbl>
    <w:p w:rsidR="00F3555A" w:rsidRPr="00BE16E6" w:rsidRDefault="00F3555A" w:rsidP="00F3555A">
      <w:pPr>
        <w:jc w:val="both"/>
        <w:rPr>
          <w:kern w:val="2"/>
          <w:sz w:val="24"/>
          <w:szCs w:val="24"/>
          <w:lang w:eastAsia="ru-RU"/>
        </w:rPr>
      </w:pPr>
    </w:p>
    <w:p w:rsidR="00F3555A" w:rsidRPr="00BE16E6" w:rsidRDefault="00F3555A" w:rsidP="00F3555A">
      <w:pPr>
        <w:jc w:val="center"/>
        <w:rPr>
          <w:b/>
          <w:bCs/>
          <w:kern w:val="2"/>
          <w:sz w:val="24"/>
          <w:szCs w:val="24"/>
          <w:lang w:eastAsia="ru-RU"/>
        </w:rPr>
      </w:pPr>
      <w:r w:rsidRPr="00BE16E6">
        <w:rPr>
          <w:b/>
          <w:bCs/>
          <w:kern w:val="2"/>
          <w:sz w:val="24"/>
          <w:szCs w:val="24"/>
          <w:lang w:eastAsia="ru-RU"/>
        </w:rPr>
        <w:t>ЗАЯВЛЕНИЕ</w:t>
      </w:r>
    </w:p>
    <w:p w:rsidR="00F3555A" w:rsidRPr="00BE16E6" w:rsidRDefault="00F3555A" w:rsidP="00F3555A">
      <w:pPr>
        <w:jc w:val="both"/>
        <w:rPr>
          <w:kern w:val="2"/>
          <w:sz w:val="24"/>
          <w:szCs w:val="24"/>
          <w:lang w:eastAsia="ru-RU"/>
        </w:rPr>
      </w:pPr>
    </w:p>
    <w:p w:rsidR="00F3555A" w:rsidRPr="00BE16E6" w:rsidRDefault="00F3555A" w:rsidP="00F3555A">
      <w:pPr>
        <w:tabs>
          <w:tab w:val="left" w:pos="9498"/>
        </w:tabs>
        <w:ind w:firstLine="284"/>
        <w:jc w:val="both"/>
        <w:rPr>
          <w:sz w:val="24"/>
          <w:szCs w:val="24"/>
        </w:rPr>
      </w:pPr>
      <w:r w:rsidRPr="00BE16E6">
        <w:rPr>
          <w:kern w:val="2"/>
          <w:sz w:val="24"/>
          <w:szCs w:val="24"/>
          <w:lang w:eastAsia="ru-RU"/>
        </w:rPr>
        <w:t xml:space="preserve">     Прошу предоставить земельный участок, находящийся в муниципальной собственности (</w:t>
      </w:r>
      <w:r w:rsidRPr="00BE16E6">
        <w:rPr>
          <w:bCs/>
          <w:kern w:val="2"/>
          <w:sz w:val="24"/>
          <w:szCs w:val="24"/>
        </w:rPr>
        <w:t xml:space="preserve">государственная собственность на который не разграничена) </w:t>
      </w:r>
      <w:r w:rsidRPr="00BE16E6">
        <w:rPr>
          <w:bCs/>
          <w:i/>
          <w:kern w:val="2"/>
          <w:sz w:val="24"/>
          <w:szCs w:val="24"/>
        </w:rPr>
        <w:t>(нужное подчеркнуть)</w:t>
      </w:r>
      <w:r w:rsidRPr="00BE16E6">
        <w:rPr>
          <w:kern w:val="2"/>
          <w:sz w:val="24"/>
          <w:szCs w:val="24"/>
          <w:lang w:eastAsia="ru-RU"/>
        </w:rPr>
        <w:t xml:space="preserve"> </w:t>
      </w:r>
      <w:r w:rsidRPr="00BE16E6">
        <w:rPr>
          <w:sz w:val="24"/>
          <w:szCs w:val="24"/>
        </w:rPr>
        <w:t>с кадастровым номером ___________________, площадью_______ кв. м., расположенного по адресу ___________________________________________________________________,</w:t>
      </w:r>
      <w:r w:rsidRPr="00BE16E6">
        <w:rPr>
          <w:kern w:val="2"/>
          <w:sz w:val="24"/>
          <w:szCs w:val="24"/>
          <w:lang w:eastAsia="ru-RU"/>
        </w:rPr>
        <w:t xml:space="preserve"> в собственность бесплатно</w:t>
      </w:r>
      <w:r w:rsidRPr="00BE16E6">
        <w:rPr>
          <w:sz w:val="24"/>
          <w:szCs w:val="24"/>
        </w:rPr>
        <w:t xml:space="preserve"> для  _______________________________________________________________.</w:t>
      </w:r>
    </w:p>
    <w:p w:rsidR="00F3555A" w:rsidRPr="00BE16E6" w:rsidRDefault="00F3555A" w:rsidP="00F3555A">
      <w:pPr>
        <w:ind w:firstLine="709"/>
        <w:contextualSpacing/>
        <w:jc w:val="both"/>
        <w:rPr>
          <w:sz w:val="24"/>
          <w:szCs w:val="24"/>
        </w:rPr>
      </w:pPr>
      <w:r w:rsidRPr="00BE16E6">
        <w:rPr>
          <w:sz w:val="24"/>
          <w:szCs w:val="24"/>
        </w:rPr>
        <w:t xml:space="preserve">                            (цель использования земельного участка) </w:t>
      </w:r>
    </w:p>
    <w:p w:rsidR="00F3555A" w:rsidRPr="00BE16E6" w:rsidRDefault="00F3555A" w:rsidP="00F3555A">
      <w:pPr>
        <w:ind w:firstLine="709"/>
        <w:contextualSpacing/>
        <w:jc w:val="both"/>
        <w:rPr>
          <w:sz w:val="24"/>
          <w:szCs w:val="24"/>
        </w:rPr>
      </w:pPr>
      <w:r w:rsidRPr="00BE16E6">
        <w:rPr>
          <w:sz w:val="24"/>
          <w:szCs w:val="24"/>
        </w:rPr>
        <w:t xml:space="preserve">Основание предоставления земельного участка без проведения торгов из числа предусмотренных статьей 2 Закона Иркутской области от </w:t>
      </w:r>
      <w:r w:rsidRPr="00BE16E6">
        <w:rPr>
          <w:sz w:val="24"/>
          <w:szCs w:val="24"/>
        </w:rPr>
        <w:br/>
        <w:t>28 декабря 2015 года № 146-ОЗ «О бесплатном предоставлении земельных участков в собственность граждан»  оснований_________________________</w:t>
      </w:r>
    </w:p>
    <w:p w:rsidR="00F3555A" w:rsidRPr="00BE16E6" w:rsidRDefault="00F3555A" w:rsidP="00F3555A">
      <w:pPr>
        <w:ind w:firstLine="709"/>
        <w:contextualSpacing/>
        <w:jc w:val="both"/>
        <w:rPr>
          <w:sz w:val="24"/>
          <w:szCs w:val="24"/>
        </w:rPr>
      </w:pPr>
    </w:p>
    <w:p w:rsidR="00F3555A" w:rsidRPr="00BE16E6" w:rsidRDefault="00F3555A" w:rsidP="00F3555A">
      <w:pPr>
        <w:adjustRightInd w:val="0"/>
        <w:ind w:firstLine="709"/>
        <w:jc w:val="both"/>
        <w:rPr>
          <w:sz w:val="24"/>
          <w:szCs w:val="24"/>
          <w:lang w:eastAsia="ru-RU"/>
        </w:rPr>
      </w:pPr>
      <w:r w:rsidRPr="00BE16E6">
        <w:rPr>
          <w:sz w:val="24"/>
          <w:szCs w:val="24"/>
        </w:rPr>
        <w:t xml:space="preserve">Порядковый номер земельного участка в перечне земельных участков (в случае </w:t>
      </w:r>
      <w:r w:rsidRPr="00BE16E6">
        <w:rPr>
          <w:sz w:val="24"/>
          <w:szCs w:val="24"/>
          <w:lang w:eastAsia="ru-RU"/>
        </w:rPr>
        <w:t>обращения гражданина, состоящего на земельном учете)______________________________________________________________</w:t>
      </w:r>
    </w:p>
    <w:p w:rsidR="00F3555A" w:rsidRPr="00BE16E6" w:rsidRDefault="00F3555A" w:rsidP="00F3555A">
      <w:pPr>
        <w:adjustRightInd w:val="0"/>
        <w:jc w:val="both"/>
        <w:rPr>
          <w:sz w:val="24"/>
          <w:szCs w:val="24"/>
          <w:lang w:eastAsia="ru-RU"/>
        </w:rPr>
      </w:pPr>
      <w:r w:rsidRPr="00BE16E6">
        <w:rPr>
          <w:sz w:val="24"/>
          <w:szCs w:val="24"/>
          <w:lang w:eastAsia="ru-RU"/>
        </w:rPr>
        <w:t xml:space="preserve">   </w:t>
      </w:r>
    </w:p>
    <w:p w:rsidR="00F3555A" w:rsidRPr="00BE16E6" w:rsidRDefault="00F3555A" w:rsidP="00F3555A">
      <w:pPr>
        <w:adjustRightInd w:val="0"/>
        <w:jc w:val="both"/>
        <w:rPr>
          <w:sz w:val="24"/>
          <w:szCs w:val="24"/>
          <w:lang w:eastAsia="ru-RU"/>
        </w:rPr>
      </w:pPr>
    </w:p>
    <w:p w:rsidR="00F3555A" w:rsidRPr="00BE16E6" w:rsidRDefault="00F3555A" w:rsidP="00F3555A">
      <w:pPr>
        <w:keepNext/>
        <w:ind w:right="-142"/>
        <w:jc w:val="both"/>
        <w:rPr>
          <w:kern w:val="2"/>
          <w:sz w:val="24"/>
          <w:szCs w:val="24"/>
          <w:lang w:eastAsia="ru-RU"/>
        </w:rPr>
      </w:pPr>
      <w:r w:rsidRPr="00BE16E6">
        <w:rPr>
          <w:kern w:val="2"/>
          <w:sz w:val="24"/>
          <w:szCs w:val="24"/>
          <w:lang w:eastAsia="ru-RU"/>
        </w:rPr>
        <w:t xml:space="preserve"> К заявлению прилагаются:</w:t>
      </w:r>
    </w:p>
    <w:tbl>
      <w:tblPr>
        <w:tblW w:w="9039" w:type="dxa"/>
        <w:tblLook w:val="01E0"/>
      </w:tblPr>
      <w:tblGrid>
        <w:gridCol w:w="985"/>
        <w:gridCol w:w="7770"/>
        <w:gridCol w:w="284"/>
      </w:tblGrid>
      <w:tr w:rsidR="00F3555A" w:rsidRPr="00BE16E6" w:rsidTr="00F955F0">
        <w:tc>
          <w:tcPr>
            <w:tcW w:w="985" w:type="dxa"/>
          </w:tcPr>
          <w:p w:rsidR="00F3555A" w:rsidRPr="00BE16E6" w:rsidRDefault="00F3555A" w:rsidP="00F955F0">
            <w:pPr>
              <w:jc w:val="both"/>
              <w:rPr>
                <w:kern w:val="2"/>
                <w:sz w:val="24"/>
                <w:szCs w:val="24"/>
                <w:lang w:eastAsia="ru-RU"/>
              </w:rPr>
            </w:pPr>
            <w:r w:rsidRPr="00BE16E6">
              <w:rPr>
                <w:kern w:val="2"/>
                <w:sz w:val="24"/>
                <w:szCs w:val="24"/>
                <w:lang w:eastAsia="ru-RU"/>
              </w:rPr>
              <w:t>1)</w:t>
            </w:r>
          </w:p>
        </w:tc>
        <w:tc>
          <w:tcPr>
            <w:tcW w:w="7770" w:type="dxa"/>
            <w:tcBorders>
              <w:bottom w:val="single" w:sz="4" w:space="0" w:color="auto"/>
            </w:tcBorders>
          </w:tcPr>
          <w:p w:rsidR="00F3555A" w:rsidRPr="00BE16E6" w:rsidRDefault="00F3555A" w:rsidP="00F955F0">
            <w:pPr>
              <w:jc w:val="both"/>
              <w:rPr>
                <w:kern w:val="2"/>
                <w:sz w:val="24"/>
                <w:szCs w:val="24"/>
                <w:lang w:eastAsia="ru-RU"/>
              </w:rPr>
            </w:pPr>
          </w:p>
        </w:tc>
        <w:tc>
          <w:tcPr>
            <w:tcW w:w="28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r w:rsidR="00F3555A" w:rsidRPr="00BE16E6" w:rsidTr="00F955F0">
        <w:tc>
          <w:tcPr>
            <w:tcW w:w="985" w:type="dxa"/>
          </w:tcPr>
          <w:p w:rsidR="00F3555A" w:rsidRPr="00BE16E6" w:rsidRDefault="00F3555A" w:rsidP="00F955F0">
            <w:pPr>
              <w:jc w:val="both"/>
              <w:rPr>
                <w:kern w:val="2"/>
                <w:sz w:val="24"/>
                <w:szCs w:val="24"/>
                <w:lang w:eastAsia="ru-RU"/>
              </w:rPr>
            </w:pPr>
            <w:r w:rsidRPr="00BE16E6">
              <w:rPr>
                <w:kern w:val="2"/>
                <w:sz w:val="24"/>
                <w:szCs w:val="24"/>
                <w:lang w:eastAsia="ru-RU"/>
              </w:rPr>
              <w:t>2)</w:t>
            </w:r>
          </w:p>
        </w:tc>
        <w:tc>
          <w:tcPr>
            <w:tcW w:w="7770" w:type="dxa"/>
            <w:tcBorders>
              <w:top w:val="single" w:sz="4" w:space="0" w:color="auto"/>
              <w:bottom w:val="single" w:sz="4" w:space="0" w:color="auto"/>
            </w:tcBorders>
          </w:tcPr>
          <w:p w:rsidR="00F3555A" w:rsidRPr="00BE16E6" w:rsidRDefault="00F3555A" w:rsidP="00F955F0">
            <w:pPr>
              <w:jc w:val="both"/>
              <w:rPr>
                <w:kern w:val="2"/>
                <w:sz w:val="24"/>
                <w:szCs w:val="24"/>
                <w:lang w:eastAsia="ru-RU"/>
              </w:rPr>
            </w:pPr>
          </w:p>
        </w:tc>
        <w:tc>
          <w:tcPr>
            <w:tcW w:w="28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r w:rsidR="00F3555A" w:rsidRPr="00BE16E6" w:rsidTr="00F955F0">
        <w:tc>
          <w:tcPr>
            <w:tcW w:w="985" w:type="dxa"/>
          </w:tcPr>
          <w:p w:rsidR="00F3555A" w:rsidRPr="00BE16E6" w:rsidRDefault="00F3555A" w:rsidP="00F955F0">
            <w:pPr>
              <w:jc w:val="both"/>
              <w:rPr>
                <w:kern w:val="2"/>
                <w:sz w:val="24"/>
                <w:szCs w:val="24"/>
                <w:lang w:eastAsia="ru-RU"/>
              </w:rPr>
            </w:pPr>
            <w:r w:rsidRPr="00BE16E6">
              <w:rPr>
                <w:kern w:val="2"/>
                <w:sz w:val="24"/>
                <w:szCs w:val="24"/>
                <w:lang w:eastAsia="ru-RU"/>
              </w:rPr>
              <w:t>3)</w:t>
            </w:r>
          </w:p>
        </w:tc>
        <w:tc>
          <w:tcPr>
            <w:tcW w:w="7770" w:type="dxa"/>
            <w:tcBorders>
              <w:top w:val="single" w:sz="4" w:space="0" w:color="auto"/>
              <w:bottom w:val="single" w:sz="4" w:space="0" w:color="auto"/>
            </w:tcBorders>
          </w:tcPr>
          <w:p w:rsidR="00F3555A" w:rsidRPr="00BE16E6" w:rsidRDefault="00F3555A" w:rsidP="00F955F0">
            <w:pPr>
              <w:jc w:val="both"/>
              <w:rPr>
                <w:kern w:val="2"/>
                <w:sz w:val="24"/>
                <w:szCs w:val="24"/>
                <w:lang w:eastAsia="ru-RU"/>
              </w:rPr>
            </w:pPr>
          </w:p>
        </w:tc>
        <w:tc>
          <w:tcPr>
            <w:tcW w:w="284" w:type="dxa"/>
          </w:tcPr>
          <w:p w:rsidR="00F3555A" w:rsidRPr="00BE16E6" w:rsidRDefault="00F3555A" w:rsidP="00F955F0">
            <w:pPr>
              <w:jc w:val="both"/>
              <w:rPr>
                <w:kern w:val="2"/>
                <w:sz w:val="24"/>
                <w:szCs w:val="24"/>
                <w:lang w:val="en-US" w:eastAsia="ru-RU"/>
              </w:rPr>
            </w:pPr>
            <w:r w:rsidRPr="00BE16E6">
              <w:rPr>
                <w:kern w:val="2"/>
                <w:sz w:val="24"/>
                <w:szCs w:val="24"/>
                <w:lang w:val="en-US" w:eastAsia="ru-RU"/>
              </w:rPr>
              <w:t>.</w:t>
            </w:r>
          </w:p>
        </w:tc>
      </w:tr>
    </w:tbl>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p w:rsidR="00F3555A" w:rsidRPr="00BE16E6" w:rsidRDefault="00F3555A" w:rsidP="00F3555A">
      <w:pPr>
        <w:jc w:val="both"/>
        <w:rPr>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F3555A" w:rsidRPr="00BE16E6" w:rsidTr="00F955F0">
        <w:tc>
          <w:tcPr>
            <w:tcW w:w="314" w:type="dxa"/>
          </w:tcPr>
          <w:p w:rsidR="00F3555A" w:rsidRPr="00BE16E6" w:rsidRDefault="00F3555A" w:rsidP="00F955F0">
            <w:pPr>
              <w:jc w:val="both"/>
              <w:rPr>
                <w:kern w:val="2"/>
                <w:sz w:val="24"/>
                <w:szCs w:val="24"/>
                <w:lang w:eastAsia="ru-RU"/>
              </w:rPr>
            </w:pPr>
            <w:r w:rsidRPr="00BE16E6">
              <w:rPr>
                <w:kern w:val="2"/>
                <w:sz w:val="24"/>
                <w:szCs w:val="24"/>
                <w:lang w:eastAsia="ru-RU"/>
              </w:rPr>
              <w:t>«</w:t>
            </w:r>
          </w:p>
        </w:tc>
        <w:tc>
          <w:tcPr>
            <w:tcW w:w="503" w:type="dxa"/>
            <w:tcBorders>
              <w:bottom w:val="single" w:sz="4" w:space="0" w:color="auto"/>
            </w:tcBorders>
          </w:tcPr>
          <w:p w:rsidR="00F3555A" w:rsidRPr="00BE16E6" w:rsidRDefault="00F3555A" w:rsidP="00F955F0">
            <w:pPr>
              <w:jc w:val="both"/>
              <w:rPr>
                <w:kern w:val="2"/>
                <w:sz w:val="24"/>
                <w:szCs w:val="24"/>
                <w:lang w:eastAsia="ru-RU"/>
              </w:rPr>
            </w:pPr>
          </w:p>
        </w:tc>
        <w:tc>
          <w:tcPr>
            <w:tcW w:w="337" w:type="dxa"/>
          </w:tcPr>
          <w:p w:rsidR="00F3555A" w:rsidRPr="00BE16E6" w:rsidRDefault="00F3555A" w:rsidP="00F955F0">
            <w:pPr>
              <w:jc w:val="both"/>
              <w:rPr>
                <w:kern w:val="2"/>
                <w:sz w:val="24"/>
                <w:szCs w:val="24"/>
                <w:lang w:eastAsia="ru-RU"/>
              </w:rPr>
            </w:pPr>
            <w:r w:rsidRPr="00BE16E6">
              <w:rPr>
                <w:kern w:val="2"/>
                <w:sz w:val="24"/>
                <w:szCs w:val="24"/>
                <w:lang w:eastAsia="ru-RU"/>
              </w:rPr>
              <w:t>»</w:t>
            </w:r>
          </w:p>
        </w:tc>
        <w:tc>
          <w:tcPr>
            <w:tcW w:w="1789" w:type="dxa"/>
            <w:tcBorders>
              <w:bottom w:val="single" w:sz="4" w:space="0" w:color="auto"/>
            </w:tcBorders>
          </w:tcPr>
          <w:p w:rsidR="00F3555A" w:rsidRPr="00BE16E6" w:rsidRDefault="00F3555A" w:rsidP="00F955F0">
            <w:pPr>
              <w:jc w:val="both"/>
              <w:rPr>
                <w:kern w:val="2"/>
                <w:sz w:val="24"/>
                <w:szCs w:val="24"/>
                <w:lang w:eastAsia="ru-RU"/>
              </w:rPr>
            </w:pPr>
          </w:p>
        </w:tc>
        <w:tc>
          <w:tcPr>
            <w:tcW w:w="456" w:type="dxa"/>
          </w:tcPr>
          <w:p w:rsidR="00F3555A" w:rsidRPr="00BE16E6" w:rsidRDefault="00F3555A" w:rsidP="00F955F0">
            <w:pPr>
              <w:jc w:val="both"/>
              <w:rPr>
                <w:kern w:val="2"/>
                <w:sz w:val="24"/>
                <w:szCs w:val="24"/>
                <w:lang w:eastAsia="ru-RU"/>
              </w:rPr>
            </w:pPr>
            <w:r w:rsidRPr="00BE16E6">
              <w:rPr>
                <w:kern w:val="2"/>
                <w:sz w:val="24"/>
                <w:szCs w:val="24"/>
                <w:lang w:eastAsia="ru-RU"/>
              </w:rPr>
              <w:t>2</w:t>
            </w:r>
          </w:p>
        </w:tc>
        <w:tc>
          <w:tcPr>
            <w:tcW w:w="537" w:type="dxa"/>
            <w:tcBorders>
              <w:bottom w:val="single" w:sz="4" w:space="0" w:color="auto"/>
            </w:tcBorders>
          </w:tcPr>
          <w:p w:rsidR="00F3555A" w:rsidRPr="00BE16E6" w:rsidRDefault="00F3555A" w:rsidP="00F955F0">
            <w:pPr>
              <w:jc w:val="both"/>
              <w:rPr>
                <w:kern w:val="2"/>
                <w:sz w:val="24"/>
                <w:szCs w:val="24"/>
                <w:lang w:eastAsia="ru-RU"/>
              </w:rPr>
            </w:pPr>
          </w:p>
        </w:tc>
        <w:tc>
          <w:tcPr>
            <w:tcW w:w="401" w:type="dxa"/>
          </w:tcPr>
          <w:p w:rsidR="00F3555A" w:rsidRPr="00BE16E6" w:rsidRDefault="00F3555A" w:rsidP="00F955F0">
            <w:pPr>
              <w:jc w:val="both"/>
              <w:rPr>
                <w:kern w:val="2"/>
                <w:sz w:val="24"/>
                <w:szCs w:val="24"/>
                <w:lang w:eastAsia="ru-RU"/>
              </w:rPr>
            </w:pPr>
            <w:r w:rsidRPr="00BE16E6">
              <w:rPr>
                <w:kern w:val="2"/>
                <w:sz w:val="24"/>
                <w:szCs w:val="24"/>
                <w:lang w:eastAsia="ru-RU"/>
              </w:rPr>
              <w:t>г.</w:t>
            </w:r>
          </w:p>
        </w:tc>
        <w:tc>
          <w:tcPr>
            <w:tcW w:w="733" w:type="dxa"/>
          </w:tcPr>
          <w:p w:rsidR="00F3555A" w:rsidRPr="00BE16E6" w:rsidRDefault="00F3555A" w:rsidP="00F955F0">
            <w:pPr>
              <w:jc w:val="both"/>
              <w:rPr>
                <w:kern w:val="2"/>
                <w:sz w:val="24"/>
                <w:szCs w:val="24"/>
                <w:lang w:eastAsia="ru-RU"/>
              </w:rPr>
            </w:pPr>
          </w:p>
        </w:tc>
        <w:tc>
          <w:tcPr>
            <w:tcW w:w="3969" w:type="dxa"/>
            <w:tcBorders>
              <w:bottom w:val="single" w:sz="4" w:space="0" w:color="auto"/>
            </w:tcBorders>
          </w:tcPr>
          <w:p w:rsidR="00F3555A" w:rsidRPr="00BE16E6" w:rsidRDefault="00F3555A" w:rsidP="00F955F0">
            <w:pPr>
              <w:ind w:right="-108"/>
              <w:jc w:val="both"/>
              <w:rPr>
                <w:kern w:val="2"/>
                <w:sz w:val="24"/>
                <w:szCs w:val="24"/>
                <w:lang w:eastAsia="ru-RU"/>
              </w:rPr>
            </w:pPr>
          </w:p>
        </w:tc>
      </w:tr>
      <w:tr w:rsidR="00F3555A" w:rsidRPr="00BE16E6" w:rsidTr="00F955F0">
        <w:tc>
          <w:tcPr>
            <w:tcW w:w="314" w:type="dxa"/>
          </w:tcPr>
          <w:p w:rsidR="00F3555A" w:rsidRPr="00BE16E6" w:rsidRDefault="00F3555A" w:rsidP="00F955F0">
            <w:pPr>
              <w:jc w:val="center"/>
              <w:rPr>
                <w:kern w:val="2"/>
                <w:sz w:val="24"/>
                <w:szCs w:val="24"/>
                <w:lang w:eastAsia="ru-RU"/>
              </w:rPr>
            </w:pPr>
          </w:p>
        </w:tc>
        <w:tc>
          <w:tcPr>
            <w:tcW w:w="503" w:type="dxa"/>
            <w:tcBorders>
              <w:top w:val="single" w:sz="4" w:space="0" w:color="auto"/>
            </w:tcBorders>
          </w:tcPr>
          <w:p w:rsidR="00F3555A" w:rsidRPr="00BE16E6" w:rsidRDefault="00F3555A" w:rsidP="00F955F0">
            <w:pPr>
              <w:jc w:val="center"/>
              <w:rPr>
                <w:kern w:val="2"/>
                <w:sz w:val="24"/>
                <w:szCs w:val="24"/>
                <w:lang w:eastAsia="ru-RU"/>
              </w:rPr>
            </w:pPr>
          </w:p>
        </w:tc>
        <w:tc>
          <w:tcPr>
            <w:tcW w:w="337" w:type="dxa"/>
          </w:tcPr>
          <w:p w:rsidR="00F3555A" w:rsidRPr="00BE16E6" w:rsidRDefault="00F3555A" w:rsidP="00F955F0">
            <w:pPr>
              <w:jc w:val="center"/>
              <w:rPr>
                <w:kern w:val="2"/>
                <w:sz w:val="24"/>
                <w:szCs w:val="24"/>
                <w:lang w:eastAsia="ru-RU"/>
              </w:rPr>
            </w:pPr>
          </w:p>
        </w:tc>
        <w:tc>
          <w:tcPr>
            <w:tcW w:w="1789" w:type="dxa"/>
            <w:tcBorders>
              <w:top w:val="single" w:sz="4" w:space="0" w:color="auto"/>
            </w:tcBorders>
          </w:tcPr>
          <w:p w:rsidR="00F3555A" w:rsidRPr="00BE16E6" w:rsidRDefault="00F3555A" w:rsidP="00F955F0">
            <w:pPr>
              <w:jc w:val="center"/>
              <w:rPr>
                <w:kern w:val="2"/>
                <w:sz w:val="24"/>
                <w:szCs w:val="24"/>
                <w:lang w:eastAsia="ru-RU"/>
              </w:rPr>
            </w:pPr>
          </w:p>
        </w:tc>
        <w:tc>
          <w:tcPr>
            <w:tcW w:w="456" w:type="dxa"/>
          </w:tcPr>
          <w:p w:rsidR="00F3555A" w:rsidRPr="00BE16E6" w:rsidRDefault="00F3555A" w:rsidP="00F955F0">
            <w:pPr>
              <w:jc w:val="center"/>
              <w:rPr>
                <w:kern w:val="2"/>
                <w:sz w:val="24"/>
                <w:szCs w:val="24"/>
                <w:lang w:eastAsia="ru-RU"/>
              </w:rPr>
            </w:pPr>
          </w:p>
        </w:tc>
        <w:tc>
          <w:tcPr>
            <w:tcW w:w="537" w:type="dxa"/>
            <w:tcBorders>
              <w:top w:val="single" w:sz="4" w:space="0" w:color="auto"/>
            </w:tcBorders>
          </w:tcPr>
          <w:p w:rsidR="00F3555A" w:rsidRPr="00BE16E6" w:rsidRDefault="00F3555A" w:rsidP="00F955F0">
            <w:pPr>
              <w:jc w:val="center"/>
              <w:rPr>
                <w:kern w:val="2"/>
                <w:sz w:val="24"/>
                <w:szCs w:val="24"/>
                <w:lang w:eastAsia="ru-RU"/>
              </w:rPr>
            </w:pPr>
          </w:p>
        </w:tc>
        <w:tc>
          <w:tcPr>
            <w:tcW w:w="401" w:type="dxa"/>
          </w:tcPr>
          <w:p w:rsidR="00F3555A" w:rsidRPr="00BE16E6" w:rsidRDefault="00F3555A" w:rsidP="00F955F0">
            <w:pPr>
              <w:jc w:val="center"/>
              <w:rPr>
                <w:kern w:val="2"/>
                <w:sz w:val="24"/>
                <w:szCs w:val="24"/>
                <w:lang w:eastAsia="ru-RU"/>
              </w:rPr>
            </w:pPr>
          </w:p>
        </w:tc>
        <w:tc>
          <w:tcPr>
            <w:tcW w:w="733" w:type="dxa"/>
          </w:tcPr>
          <w:p w:rsidR="00F3555A" w:rsidRPr="00BE16E6" w:rsidRDefault="00F3555A" w:rsidP="00F955F0">
            <w:pPr>
              <w:jc w:val="center"/>
              <w:rPr>
                <w:kern w:val="2"/>
                <w:sz w:val="24"/>
                <w:szCs w:val="24"/>
                <w:lang w:eastAsia="ru-RU"/>
              </w:rPr>
            </w:pPr>
          </w:p>
        </w:tc>
        <w:tc>
          <w:tcPr>
            <w:tcW w:w="3969" w:type="dxa"/>
            <w:tcBorders>
              <w:top w:val="single" w:sz="4" w:space="0" w:color="auto"/>
            </w:tcBorders>
          </w:tcPr>
          <w:p w:rsidR="00F3555A" w:rsidRPr="00BE16E6" w:rsidRDefault="00F3555A" w:rsidP="00F955F0">
            <w:pPr>
              <w:ind w:right="-108"/>
              <w:jc w:val="center"/>
              <w:rPr>
                <w:color w:val="000000"/>
                <w:kern w:val="2"/>
                <w:sz w:val="24"/>
                <w:szCs w:val="24"/>
                <w:lang w:eastAsia="ru-RU"/>
              </w:rPr>
            </w:pPr>
            <w:r w:rsidRPr="00BE16E6">
              <w:rPr>
                <w:color w:val="000000"/>
                <w:kern w:val="2"/>
                <w:sz w:val="24"/>
                <w:szCs w:val="24"/>
                <w:lang w:eastAsia="ru-RU"/>
              </w:rPr>
              <w:t>(подпись заявителя или представителя заявителя)</w:t>
            </w:r>
          </w:p>
        </w:tc>
      </w:tr>
    </w:tbl>
    <w:p w:rsidR="00F3555A" w:rsidRPr="00BE16E6" w:rsidRDefault="00F3555A" w:rsidP="00F3555A">
      <w:pPr>
        <w:ind w:firstLine="720"/>
        <w:jc w:val="both"/>
        <w:rPr>
          <w:kern w:val="2"/>
          <w:sz w:val="24"/>
          <w:szCs w:val="24"/>
          <w:lang w:eastAsia="ru-RU"/>
        </w:rPr>
      </w:pPr>
    </w:p>
    <w:p w:rsidR="00F3555A" w:rsidRPr="00BE16E6" w:rsidRDefault="00F3555A" w:rsidP="00F3555A">
      <w:pPr>
        <w:ind w:firstLine="720"/>
        <w:jc w:val="both"/>
        <w:rPr>
          <w:kern w:val="2"/>
          <w:sz w:val="24"/>
          <w:szCs w:val="24"/>
          <w:lang w:eastAsia="ru-RU"/>
        </w:rPr>
      </w:pPr>
    </w:p>
    <w:p w:rsidR="00F3555A" w:rsidRPr="00BE16E6" w:rsidRDefault="00F3555A" w:rsidP="00F3555A">
      <w:pPr>
        <w:ind w:firstLine="720"/>
        <w:jc w:val="both"/>
        <w:rPr>
          <w:kern w:val="2"/>
          <w:sz w:val="24"/>
          <w:szCs w:val="24"/>
          <w:lang w:eastAsia="ru-RU"/>
        </w:rPr>
      </w:pPr>
    </w:p>
    <w:p w:rsidR="00803B23" w:rsidRPr="00BE16E6" w:rsidRDefault="00803B23" w:rsidP="00FA5D0E">
      <w:pPr>
        <w:pStyle w:val="a3"/>
        <w:ind w:right="781" w:firstLine="720"/>
        <w:rPr>
          <w:i/>
          <w:sz w:val="24"/>
          <w:szCs w:val="24"/>
        </w:rPr>
      </w:pPr>
    </w:p>
    <w:sectPr w:rsidR="00803B23" w:rsidRPr="00BE16E6" w:rsidSect="00F3555A">
      <w:headerReference w:type="default" r:id="rId34"/>
      <w:pgSz w:w="11900" w:h="16850"/>
      <w:pgMar w:top="1134" w:right="1134" w:bottom="567" w:left="1134" w:header="345"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50" w:rsidRDefault="00383750" w:rsidP="005751E6">
      <w:r>
        <w:separator/>
      </w:r>
    </w:p>
  </w:endnote>
  <w:endnote w:type="continuationSeparator" w:id="0">
    <w:p w:rsidR="00383750" w:rsidRDefault="00383750" w:rsidP="0057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50" w:rsidRDefault="00383750" w:rsidP="005751E6">
      <w:r>
        <w:separator/>
      </w:r>
    </w:p>
  </w:footnote>
  <w:footnote w:type="continuationSeparator" w:id="0">
    <w:p w:rsidR="00383750" w:rsidRDefault="00383750" w:rsidP="005751E6">
      <w:r>
        <w:continuationSeparator/>
      </w:r>
    </w:p>
  </w:footnote>
  <w:footnote w:id="1">
    <w:p w:rsidR="00F3555A" w:rsidRPr="00E00F59" w:rsidRDefault="00F3555A" w:rsidP="00F3555A">
      <w:pPr>
        <w:pStyle w:val="af0"/>
        <w:spacing w:line="228" w:lineRule="auto"/>
        <w:rPr>
          <w:sz w:val="22"/>
          <w:szCs w:val="22"/>
        </w:rPr>
      </w:pPr>
      <w:r w:rsidRPr="00E00F59">
        <w:rPr>
          <w:rStyle w:val="af2"/>
          <w:sz w:val="22"/>
          <w:szCs w:val="22"/>
        </w:rPr>
        <w:footnoteRef/>
      </w:r>
      <w:r w:rsidRPr="00E00F59">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3555A" w:rsidRPr="00E00F59" w:rsidRDefault="00F3555A" w:rsidP="00F3555A">
      <w:pPr>
        <w:pStyle w:val="af0"/>
        <w:spacing w:line="228" w:lineRule="auto"/>
        <w:rPr>
          <w:sz w:val="22"/>
          <w:szCs w:val="22"/>
        </w:rPr>
      </w:pPr>
      <w:r w:rsidRPr="00E00F59">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F3555A" w:rsidRPr="00E00F59" w:rsidRDefault="00F3555A" w:rsidP="00F3555A">
      <w:pPr>
        <w:pStyle w:val="af0"/>
        <w:spacing w:line="228" w:lineRule="auto"/>
        <w:rPr>
          <w:sz w:val="22"/>
          <w:szCs w:val="22"/>
        </w:rPr>
      </w:pPr>
      <w:r w:rsidRPr="00E00F59">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5A" w:rsidRPr="00B14374" w:rsidRDefault="004C7023" w:rsidP="00F81501">
    <w:pPr>
      <w:pStyle w:val="a9"/>
      <w:jc w:val="center"/>
      <w:rPr>
        <w:sz w:val="24"/>
        <w:szCs w:val="24"/>
      </w:rPr>
    </w:pPr>
    <w:r w:rsidRPr="00B14374">
      <w:rPr>
        <w:sz w:val="24"/>
        <w:szCs w:val="24"/>
      </w:rPr>
      <w:fldChar w:fldCharType="begin"/>
    </w:r>
    <w:r w:rsidR="00F3555A" w:rsidRPr="00B14374">
      <w:rPr>
        <w:sz w:val="24"/>
        <w:szCs w:val="24"/>
      </w:rPr>
      <w:instrText>PAGE   \* MERGEFORMAT</w:instrText>
    </w:r>
    <w:r w:rsidRPr="00B14374">
      <w:rPr>
        <w:sz w:val="24"/>
        <w:szCs w:val="24"/>
      </w:rPr>
      <w:fldChar w:fldCharType="separate"/>
    </w:r>
    <w:r w:rsidR="00DB7E3E">
      <w:rPr>
        <w:noProof/>
        <w:sz w:val="24"/>
        <w:szCs w:val="24"/>
      </w:rPr>
      <w:t>1</w:t>
    </w:r>
    <w:r w:rsidRPr="00B1437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nsid w:val="43D4625A"/>
    <w:multiLevelType w:val="hybridMultilevel"/>
    <w:tmpl w:val="AB0431AA"/>
    <w:lvl w:ilvl="0" w:tplc="98F0B654">
      <w:start w:val="1"/>
      <w:numFmt w:val="decimal"/>
      <w:lvlText w:val="%1)"/>
      <w:lvlJc w:val="left"/>
      <w:pPr>
        <w:ind w:left="805"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12"/>
  </w:num>
  <w:num w:numId="2">
    <w:abstractNumId w:val="13"/>
  </w:num>
  <w:num w:numId="3">
    <w:abstractNumId w:val="18"/>
  </w:num>
  <w:num w:numId="4">
    <w:abstractNumId w:val="23"/>
  </w:num>
  <w:num w:numId="5">
    <w:abstractNumId w:val="15"/>
  </w:num>
  <w:num w:numId="6">
    <w:abstractNumId w:val="31"/>
  </w:num>
  <w:num w:numId="7">
    <w:abstractNumId w:val="29"/>
  </w:num>
  <w:num w:numId="8">
    <w:abstractNumId w:val="26"/>
  </w:num>
  <w:num w:numId="9">
    <w:abstractNumId w:val="25"/>
  </w:num>
  <w:num w:numId="10">
    <w:abstractNumId w:val="10"/>
  </w:num>
  <w:num w:numId="11">
    <w:abstractNumId w:val="6"/>
  </w:num>
  <w:num w:numId="12">
    <w:abstractNumId w:val="35"/>
  </w:num>
  <w:num w:numId="13">
    <w:abstractNumId w:val="1"/>
  </w:num>
  <w:num w:numId="14">
    <w:abstractNumId w:val="22"/>
  </w:num>
  <w:num w:numId="15">
    <w:abstractNumId w:val="11"/>
  </w:num>
  <w:num w:numId="16">
    <w:abstractNumId w:val="8"/>
  </w:num>
  <w:num w:numId="17">
    <w:abstractNumId w:val="9"/>
  </w:num>
  <w:num w:numId="18">
    <w:abstractNumId w:val="38"/>
  </w:num>
  <w:num w:numId="19">
    <w:abstractNumId w:val="19"/>
  </w:num>
  <w:num w:numId="20">
    <w:abstractNumId w:val="32"/>
  </w:num>
  <w:num w:numId="21">
    <w:abstractNumId w:val="34"/>
  </w:num>
  <w:num w:numId="22">
    <w:abstractNumId w:val="3"/>
  </w:num>
  <w:num w:numId="23">
    <w:abstractNumId w:val="2"/>
  </w:num>
  <w:num w:numId="24">
    <w:abstractNumId w:val="7"/>
  </w:num>
  <w:num w:numId="25">
    <w:abstractNumId w:val="24"/>
  </w:num>
  <w:num w:numId="26">
    <w:abstractNumId w:val="28"/>
  </w:num>
  <w:num w:numId="27">
    <w:abstractNumId w:val="33"/>
  </w:num>
  <w:num w:numId="28">
    <w:abstractNumId w:val="20"/>
  </w:num>
  <w:num w:numId="29">
    <w:abstractNumId w:val="27"/>
  </w:num>
  <w:num w:numId="30">
    <w:abstractNumId w:val="14"/>
  </w:num>
  <w:num w:numId="31">
    <w:abstractNumId w:val="17"/>
  </w:num>
  <w:num w:numId="32">
    <w:abstractNumId w:val="4"/>
  </w:num>
  <w:num w:numId="33">
    <w:abstractNumId w:val="16"/>
  </w:num>
  <w:num w:numId="34">
    <w:abstractNumId w:val="0"/>
  </w:num>
  <w:num w:numId="35">
    <w:abstractNumId w:val="21"/>
  </w:num>
  <w:num w:numId="36">
    <w:abstractNumId w:val="36"/>
  </w:num>
  <w:num w:numId="37">
    <w:abstractNumId w:val="30"/>
  </w:num>
  <w:num w:numId="38">
    <w:abstractNumId w:val="3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AF3099"/>
    <w:rsid w:val="00015B12"/>
    <w:rsid w:val="00047AA3"/>
    <w:rsid w:val="0006621A"/>
    <w:rsid w:val="00075D7C"/>
    <w:rsid w:val="000A25BE"/>
    <w:rsid w:val="000A41C8"/>
    <w:rsid w:val="000E1C64"/>
    <w:rsid w:val="000F1B63"/>
    <w:rsid w:val="00131622"/>
    <w:rsid w:val="00146432"/>
    <w:rsid w:val="001634FF"/>
    <w:rsid w:val="00167471"/>
    <w:rsid w:val="001B45CE"/>
    <w:rsid w:val="001B59F6"/>
    <w:rsid w:val="001C4906"/>
    <w:rsid w:val="0022320A"/>
    <w:rsid w:val="00237FB8"/>
    <w:rsid w:val="002678E2"/>
    <w:rsid w:val="00286E98"/>
    <w:rsid w:val="002B1C63"/>
    <w:rsid w:val="002D40F8"/>
    <w:rsid w:val="002E0DD8"/>
    <w:rsid w:val="003023D0"/>
    <w:rsid w:val="00310B55"/>
    <w:rsid w:val="00330898"/>
    <w:rsid w:val="0035031A"/>
    <w:rsid w:val="0037111B"/>
    <w:rsid w:val="00381E6B"/>
    <w:rsid w:val="00383750"/>
    <w:rsid w:val="00392A76"/>
    <w:rsid w:val="003B0BD2"/>
    <w:rsid w:val="003F1035"/>
    <w:rsid w:val="00484799"/>
    <w:rsid w:val="00490982"/>
    <w:rsid w:val="004C7023"/>
    <w:rsid w:val="004F0AFA"/>
    <w:rsid w:val="005140A5"/>
    <w:rsid w:val="00524618"/>
    <w:rsid w:val="00532977"/>
    <w:rsid w:val="0054102E"/>
    <w:rsid w:val="005751E6"/>
    <w:rsid w:val="00594F7C"/>
    <w:rsid w:val="00610DAF"/>
    <w:rsid w:val="00654C2A"/>
    <w:rsid w:val="006F75FE"/>
    <w:rsid w:val="0071483C"/>
    <w:rsid w:val="00750042"/>
    <w:rsid w:val="007846F1"/>
    <w:rsid w:val="0078563F"/>
    <w:rsid w:val="00791C71"/>
    <w:rsid w:val="0079238B"/>
    <w:rsid w:val="007F42FC"/>
    <w:rsid w:val="00803B23"/>
    <w:rsid w:val="008043CB"/>
    <w:rsid w:val="00806F67"/>
    <w:rsid w:val="00815A36"/>
    <w:rsid w:val="00831E32"/>
    <w:rsid w:val="00851AF9"/>
    <w:rsid w:val="00887CED"/>
    <w:rsid w:val="00890C37"/>
    <w:rsid w:val="008C1767"/>
    <w:rsid w:val="008D66EA"/>
    <w:rsid w:val="00905BC6"/>
    <w:rsid w:val="00917272"/>
    <w:rsid w:val="009225D1"/>
    <w:rsid w:val="00930057"/>
    <w:rsid w:val="00936399"/>
    <w:rsid w:val="00936C94"/>
    <w:rsid w:val="009F144A"/>
    <w:rsid w:val="00A11F28"/>
    <w:rsid w:val="00A12F74"/>
    <w:rsid w:val="00A9444D"/>
    <w:rsid w:val="00AB6098"/>
    <w:rsid w:val="00AC2220"/>
    <w:rsid w:val="00AE3B99"/>
    <w:rsid w:val="00AF3099"/>
    <w:rsid w:val="00B51018"/>
    <w:rsid w:val="00BB0D62"/>
    <w:rsid w:val="00BE16E6"/>
    <w:rsid w:val="00BE1DAC"/>
    <w:rsid w:val="00C24920"/>
    <w:rsid w:val="00C26F3A"/>
    <w:rsid w:val="00C34FE4"/>
    <w:rsid w:val="00C62050"/>
    <w:rsid w:val="00D072CC"/>
    <w:rsid w:val="00D23A85"/>
    <w:rsid w:val="00DA047C"/>
    <w:rsid w:val="00DA11BD"/>
    <w:rsid w:val="00DA3BE9"/>
    <w:rsid w:val="00DB23EB"/>
    <w:rsid w:val="00DB7E3E"/>
    <w:rsid w:val="00DE456D"/>
    <w:rsid w:val="00E51E39"/>
    <w:rsid w:val="00EA167B"/>
    <w:rsid w:val="00EE17B3"/>
    <w:rsid w:val="00F01DC2"/>
    <w:rsid w:val="00F0244A"/>
    <w:rsid w:val="00F077DA"/>
    <w:rsid w:val="00F213F4"/>
    <w:rsid w:val="00F3555A"/>
    <w:rsid w:val="00F40F11"/>
    <w:rsid w:val="00F55BEC"/>
    <w:rsid w:val="00F80060"/>
    <w:rsid w:val="00F8195D"/>
    <w:rsid w:val="00F92EF7"/>
    <w:rsid w:val="00FA5D0E"/>
    <w:rsid w:val="00FC032F"/>
    <w:rsid w:val="00FE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B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803B23"/>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B23"/>
    <w:rPr>
      <w:rFonts w:ascii="Times New Roman" w:eastAsia="Times New Roman" w:hAnsi="Times New Roman" w:cs="Times New Roman"/>
      <w:b/>
      <w:bCs/>
      <w:sz w:val="28"/>
      <w:szCs w:val="28"/>
    </w:rPr>
  </w:style>
  <w:style w:type="paragraph" w:styleId="a3">
    <w:name w:val="Body Text"/>
    <w:basedOn w:val="a"/>
    <w:link w:val="a4"/>
    <w:uiPriority w:val="1"/>
    <w:qFormat/>
    <w:rsid w:val="00803B23"/>
    <w:rPr>
      <w:sz w:val="28"/>
      <w:szCs w:val="28"/>
    </w:rPr>
  </w:style>
  <w:style w:type="character" w:customStyle="1" w:styleId="a4">
    <w:name w:val="Основной текст Знак"/>
    <w:basedOn w:val="a0"/>
    <w:link w:val="a3"/>
    <w:uiPriority w:val="1"/>
    <w:rsid w:val="00803B23"/>
    <w:rPr>
      <w:rFonts w:ascii="Times New Roman" w:eastAsia="Times New Roman" w:hAnsi="Times New Roman" w:cs="Times New Roman"/>
      <w:sz w:val="28"/>
      <w:szCs w:val="28"/>
    </w:rPr>
  </w:style>
  <w:style w:type="paragraph" w:styleId="a5">
    <w:name w:val="List Paragraph"/>
    <w:basedOn w:val="a"/>
    <w:uiPriority w:val="34"/>
    <w:qFormat/>
    <w:rsid w:val="00803B23"/>
    <w:pPr>
      <w:ind w:left="137" w:right="141" w:firstLine="708"/>
      <w:jc w:val="both"/>
    </w:pPr>
  </w:style>
  <w:style w:type="paragraph" w:customStyle="1" w:styleId="TableParagraph">
    <w:name w:val="Table Paragraph"/>
    <w:basedOn w:val="a"/>
    <w:uiPriority w:val="1"/>
    <w:qFormat/>
    <w:rsid w:val="00803B23"/>
  </w:style>
  <w:style w:type="table" w:customStyle="1" w:styleId="TableNormal">
    <w:name w:val="Table Normal"/>
    <w:uiPriority w:val="2"/>
    <w:semiHidden/>
    <w:unhideWhenUsed/>
    <w:qFormat/>
    <w:rsid w:val="00514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5140A5"/>
    <w:rPr>
      <w:rFonts w:ascii="Tahoma" w:hAnsi="Tahoma" w:cs="Tahoma"/>
      <w:sz w:val="16"/>
      <w:szCs w:val="16"/>
    </w:rPr>
  </w:style>
  <w:style w:type="character" w:customStyle="1" w:styleId="a7">
    <w:name w:val="Текст выноски Знак"/>
    <w:basedOn w:val="a0"/>
    <w:link w:val="a6"/>
    <w:uiPriority w:val="99"/>
    <w:semiHidden/>
    <w:rsid w:val="005140A5"/>
    <w:rPr>
      <w:rFonts w:ascii="Tahoma" w:eastAsia="Times New Roman" w:hAnsi="Tahoma" w:cs="Tahoma"/>
      <w:sz w:val="16"/>
      <w:szCs w:val="16"/>
    </w:rPr>
  </w:style>
  <w:style w:type="character" w:styleId="a8">
    <w:name w:val="Hyperlink"/>
    <w:basedOn w:val="a0"/>
    <w:uiPriority w:val="99"/>
    <w:semiHidden/>
    <w:unhideWhenUsed/>
    <w:rsid w:val="005140A5"/>
    <w:rPr>
      <w:color w:val="0000FF"/>
      <w:u w:val="single"/>
    </w:rPr>
  </w:style>
  <w:style w:type="paragraph" w:styleId="a9">
    <w:name w:val="header"/>
    <w:basedOn w:val="a"/>
    <w:link w:val="aa"/>
    <w:uiPriority w:val="99"/>
    <w:unhideWhenUsed/>
    <w:rsid w:val="005140A5"/>
    <w:pPr>
      <w:tabs>
        <w:tab w:val="center" w:pos="4677"/>
        <w:tab w:val="right" w:pos="9355"/>
      </w:tabs>
    </w:pPr>
  </w:style>
  <w:style w:type="character" w:customStyle="1" w:styleId="aa">
    <w:name w:val="Верхний колонтитул Знак"/>
    <w:basedOn w:val="a0"/>
    <w:link w:val="a9"/>
    <w:uiPriority w:val="99"/>
    <w:rsid w:val="005140A5"/>
    <w:rPr>
      <w:rFonts w:ascii="Times New Roman" w:eastAsia="Times New Roman" w:hAnsi="Times New Roman" w:cs="Times New Roman"/>
    </w:rPr>
  </w:style>
  <w:style w:type="paragraph" w:styleId="ab">
    <w:name w:val="footer"/>
    <w:basedOn w:val="a"/>
    <w:link w:val="ac"/>
    <w:uiPriority w:val="99"/>
    <w:unhideWhenUsed/>
    <w:rsid w:val="005140A5"/>
    <w:pPr>
      <w:tabs>
        <w:tab w:val="center" w:pos="4677"/>
        <w:tab w:val="right" w:pos="9355"/>
      </w:tabs>
    </w:pPr>
  </w:style>
  <w:style w:type="character" w:customStyle="1" w:styleId="ac">
    <w:name w:val="Нижний колонтитул Знак"/>
    <w:basedOn w:val="a0"/>
    <w:link w:val="ab"/>
    <w:uiPriority w:val="99"/>
    <w:rsid w:val="005140A5"/>
    <w:rPr>
      <w:rFonts w:ascii="Times New Roman" w:eastAsia="Times New Roman" w:hAnsi="Times New Roman" w:cs="Times New Roman"/>
    </w:rPr>
  </w:style>
  <w:style w:type="paragraph" w:styleId="ad">
    <w:name w:val="endnote text"/>
    <w:basedOn w:val="a"/>
    <w:link w:val="ae"/>
    <w:uiPriority w:val="99"/>
    <w:semiHidden/>
    <w:unhideWhenUsed/>
    <w:rsid w:val="005751E6"/>
    <w:rPr>
      <w:sz w:val="20"/>
      <w:szCs w:val="20"/>
    </w:rPr>
  </w:style>
  <w:style w:type="character" w:customStyle="1" w:styleId="ae">
    <w:name w:val="Текст концевой сноски Знак"/>
    <w:basedOn w:val="a0"/>
    <w:link w:val="ad"/>
    <w:uiPriority w:val="99"/>
    <w:semiHidden/>
    <w:rsid w:val="005751E6"/>
    <w:rPr>
      <w:rFonts w:ascii="Times New Roman" w:eastAsia="Times New Roman" w:hAnsi="Times New Roman" w:cs="Times New Roman"/>
      <w:sz w:val="20"/>
      <w:szCs w:val="20"/>
    </w:rPr>
  </w:style>
  <w:style w:type="character" w:styleId="af">
    <w:name w:val="endnote reference"/>
    <w:basedOn w:val="a0"/>
    <w:uiPriority w:val="99"/>
    <w:semiHidden/>
    <w:unhideWhenUsed/>
    <w:rsid w:val="005751E6"/>
    <w:rPr>
      <w:vertAlign w:val="superscript"/>
    </w:rPr>
  </w:style>
  <w:style w:type="paragraph" w:styleId="af0">
    <w:name w:val="footnote text"/>
    <w:basedOn w:val="a"/>
    <w:link w:val="af1"/>
    <w:uiPriority w:val="99"/>
    <w:unhideWhenUsed/>
    <w:rsid w:val="005751E6"/>
    <w:rPr>
      <w:sz w:val="20"/>
      <w:szCs w:val="20"/>
    </w:rPr>
  </w:style>
  <w:style w:type="character" w:customStyle="1" w:styleId="af1">
    <w:name w:val="Текст сноски Знак"/>
    <w:basedOn w:val="a0"/>
    <w:link w:val="af0"/>
    <w:uiPriority w:val="99"/>
    <w:rsid w:val="005751E6"/>
    <w:rPr>
      <w:rFonts w:ascii="Times New Roman" w:eastAsia="Times New Roman" w:hAnsi="Times New Roman" w:cs="Times New Roman"/>
      <w:sz w:val="20"/>
      <w:szCs w:val="20"/>
    </w:rPr>
  </w:style>
  <w:style w:type="character" w:styleId="af2">
    <w:name w:val="footnote reference"/>
    <w:basedOn w:val="a0"/>
    <w:uiPriority w:val="99"/>
    <w:semiHidden/>
    <w:unhideWhenUsed/>
    <w:rsid w:val="005751E6"/>
    <w:rPr>
      <w:vertAlign w:val="superscript"/>
    </w:rPr>
  </w:style>
  <w:style w:type="paragraph" w:customStyle="1" w:styleId="ConsPlusTitle">
    <w:name w:val="ConsPlusTitle"/>
    <w:uiPriority w:val="99"/>
    <w:rsid w:val="002678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3">
    <w:name w:val="No Spacing"/>
    <w:uiPriority w:val="1"/>
    <w:qFormat/>
    <w:rsid w:val="002678E2"/>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Без интервала1"/>
    <w:qFormat/>
    <w:rsid w:val="002678E2"/>
    <w:pPr>
      <w:widowControl w:val="0"/>
      <w:suppressAutoHyphens/>
      <w:autoSpaceDE w:val="0"/>
      <w:spacing w:after="0" w:line="240" w:lineRule="auto"/>
    </w:pPr>
    <w:rPr>
      <w:rFonts w:ascii="Times New Roman" w:eastAsiaTheme="minorEastAsia" w:hAnsi="Times New Roman" w:cs="Times New Roman"/>
      <w:sz w:val="20"/>
      <w:szCs w:val="20"/>
      <w:lang w:eastAsia="ar-SA"/>
    </w:rPr>
  </w:style>
  <w:style w:type="paragraph" w:customStyle="1" w:styleId="ConsPlusNormal">
    <w:name w:val="ConsPlusNormal"/>
    <w:rsid w:val="00F3555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Grid"/>
    <w:basedOn w:val="a1"/>
    <w:uiPriority w:val="59"/>
    <w:rsid w:val="00F355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F35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B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3B23"/>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3B23"/>
    <w:rPr>
      <w:rFonts w:ascii="Times New Roman" w:eastAsia="Times New Roman" w:hAnsi="Times New Roman" w:cs="Times New Roman"/>
      <w:b/>
      <w:bCs/>
      <w:sz w:val="28"/>
      <w:szCs w:val="28"/>
    </w:rPr>
  </w:style>
  <w:style w:type="paragraph" w:styleId="a3">
    <w:name w:val="Body Text"/>
    <w:basedOn w:val="a"/>
    <w:link w:val="a4"/>
    <w:uiPriority w:val="1"/>
    <w:qFormat/>
    <w:rsid w:val="00803B23"/>
    <w:rPr>
      <w:sz w:val="28"/>
      <w:szCs w:val="28"/>
    </w:rPr>
  </w:style>
  <w:style w:type="character" w:customStyle="1" w:styleId="a4">
    <w:name w:val="Основной текст Знак"/>
    <w:basedOn w:val="a0"/>
    <w:link w:val="a3"/>
    <w:uiPriority w:val="1"/>
    <w:rsid w:val="00803B23"/>
    <w:rPr>
      <w:rFonts w:ascii="Times New Roman" w:eastAsia="Times New Roman" w:hAnsi="Times New Roman" w:cs="Times New Roman"/>
      <w:sz w:val="28"/>
      <w:szCs w:val="28"/>
    </w:rPr>
  </w:style>
  <w:style w:type="paragraph" w:styleId="a5">
    <w:name w:val="List Paragraph"/>
    <w:basedOn w:val="a"/>
    <w:uiPriority w:val="1"/>
    <w:qFormat/>
    <w:rsid w:val="00803B23"/>
    <w:pPr>
      <w:ind w:left="137" w:right="141" w:firstLine="708"/>
      <w:jc w:val="both"/>
    </w:pPr>
  </w:style>
  <w:style w:type="paragraph" w:customStyle="1" w:styleId="TableParagraph">
    <w:name w:val="Table Paragraph"/>
    <w:basedOn w:val="a"/>
    <w:uiPriority w:val="1"/>
    <w:qFormat/>
    <w:rsid w:val="00803B23"/>
  </w:style>
  <w:style w:type="table" w:customStyle="1" w:styleId="TableNormal">
    <w:name w:val="Table Normal"/>
    <w:uiPriority w:val="2"/>
    <w:semiHidden/>
    <w:unhideWhenUsed/>
    <w:qFormat/>
    <w:rsid w:val="00514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5140A5"/>
    <w:rPr>
      <w:rFonts w:ascii="Tahoma" w:hAnsi="Tahoma" w:cs="Tahoma"/>
      <w:sz w:val="16"/>
      <w:szCs w:val="16"/>
    </w:rPr>
  </w:style>
  <w:style w:type="character" w:customStyle="1" w:styleId="a7">
    <w:name w:val="Текст выноски Знак"/>
    <w:basedOn w:val="a0"/>
    <w:link w:val="a6"/>
    <w:uiPriority w:val="99"/>
    <w:semiHidden/>
    <w:rsid w:val="005140A5"/>
    <w:rPr>
      <w:rFonts w:ascii="Tahoma" w:eastAsia="Times New Roman" w:hAnsi="Tahoma" w:cs="Tahoma"/>
      <w:sz w:val="16"/>
      <w:szCs w:val="16"/>
    </w:rPr>
  </w:style>
  <w:style w:type="character" w:styleId="a8">
    <w:name w:val="Hyperlink"/>
    <w:basedOn w:val="a0"/>
    <w:uiPriority w:val="99"/>
    <w:semiHidden/>
    <w:unhideWhenUsed/>
    <w:rsid w:val="005140A5"/>
    <w:rPr>
      <w:color w:val="0000FF"/>
      <w:u w:val="single"/>
    </w:rPr>
  </w:style>
  <w:style w:type="paragraph" w:styleId="a9">
    <w:name w:val="header"/>
    <w:basedOn w:val="a"/>
    <w:link w:val="aa"/>
    <w:uiPriority w:val="99"/>
    <w:unhideWhenUsed/>
    <w:rsid w:val="005140A5"/>
    <w:pPr>
      <w:tabs>
        <w:tab w:val="center" w:pos="4677"/>
        <w:tab w:val="right" w:pos="9355"/>
      </w:tabs>
    </w:pPr>
  </w:style>
  <w:style w:type="character" w:customStyle="1" w:styleId="aa">
    <w:name w:val="Верхний колонтитул Знак"/>
    <w:basedOn w:val="a0"/>
    <w:link w:val="a9"/>
    <w:uiPriority w:val="99"/>
    <w:rsid w:val="005140A5"/>
    <w:rPr>
      <w:rFonts w:ascii="Times New Roman" w:eastAsia="Times New Roman" w:hAnsi="Times New Roman" w:cs="Times New Roman"/>
    </w:rPr>
  </w:style>
  <w:style w:type="paragraph" w:styleId="ab">
    <w:name w:val="footer"/>
    <w:basedOn w:val="a"/>
    <w:link w:val="ac"/>
    <w:uiPriority w:val="99"/>
    <w:unhideWhenUsed/>
    <w:rsid w:val="005140A5"/>
    <w:pPr>
      <w:tabs>
        <w:tab w:val="center" w:pos="4677"/>
        <w:tab w:val="right" w:pos="9355"/>
      </w:tabs>
    </w:pPr>
  </w:style>
  <w:style w:type="character" w:customStyle="1" w:styleId="ac">
    <w:name w:val="Нижний колонтитул Знак"/>
    <w:basedOn w:val="a0"/>
    <w:link w:val="ab"/>
    <w:uiPriority w:val="99"/>
    <w:rsid w:val="005140A5"/>
    <w:rPr>
      <w:rFonts w:ascii="Times New Roman" w:eastAsia="Times New Roman" w:hAnsi="Times New Roman" w:cs="Times New Roman"/>
    </w:rPr>
  </w:style>
  <w:style w:type="paragraph" w:styleId="ad">
    <w:name w:val="endnote text"/>
    <w:basedOn w:val="a"/>
    <w:link w:val="ae"/>
    <w:uiPriority w:val="99"/>
    <w:semiHidden/>
    <w:unhideWhenUsed/>
    <w:rsid w:val="005751E6"/>
    <w:rPr>
      <w:sz w:val="20"/>
      <w:szCs w:val="20"/>
    </w:rPr>
  </w:style>
  <w:style w:type="character" w:customStyle="1" w:styleId="ae">
    <w:name w:val="Текст концевой сноски Знак"/>
    <w:basedOn w:val="a0"/>
    <w:link w:val="ad"/>
    <w:uiPriority w:val="99"/>
    <w:semiHidden/>
    <w:rsid w:val="005751E6"/>
    <w:rPr>
      <w:rFonts w:ascii="Times New Roman" w:eastAsia="Times New Roman" w:hAnsi="Times New Roman" w:cs="Times New Roman"/>
      <w:sz w:val="20"/>
      <w:szCs w:val="20"/>
    </w:rPr>
  </w:style>
  <w:style w:type="character" w:styleId="af">
    <w:name w:val="endnote reference"/>
    <w:basedOn w:val="a0"/>
    <w:uiPriority w:val="99"/>
    <w:semiHidden/>
    <w:unhideWhenUsed/>
    <w:rsid w:val="005751E6"/>
    <w:rPr>
      <w:vertAlign w:val="superscript"/>
    </w:rPr>
  </w:style>
  <w:style w:type="paragraph" w:styleId="af0">
    <w:name w:val="footnote text"/>
    <w:basedOn w:val="a"/>
    <w:link w:val="af1"/>
    <w:uiPriority w:val="99"/>
    <w:semiHidden/>
    <w:unhideWhenUsed/>
    <w:rsid w:val="005751E6"/>
    <w:rPr>
      <w:sz w:val="20"/>
      <w:szCs w:val="20"/>
    </w:rPr>
  </w:style>
  <w:style w:type="character" w:customStyle="1" w:styleId="af1">
    <w:name w:val="Текст сноски Знак"/>
    <w:basedOn w:val="a0"/>
    <w:link w:val="af0"/>
    <w:uiPriority w:val="99"/>
    <w:semiHidden/>
    <w:rsid w:val="005751E6"/>
    <w:rPr>
      <w:rFonts w:ascii="Times New Roman" w:eastAsia="Times New Roman" w:hAnsi="Times New Roman" w:cs="Times New Roman"/>
      <w:sz w:val="20"/>
      <w:szCs w:val="20"/>
    </w:rPr>
  </w:style>
  <w:style w:type="character" w:styleId="af2">
    <w:name w:val="footnote reference"/>
    <w:basedOn w:val="a0"/>
    <w:uiPriority w:val="99"/>
    <w:semiHidden/>
    <w:unhideWhenUsed/>
    <w:rsid w:val="005751E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26" Type="http://schemas.openxmlformats.org/officeDocument/2006/relationships/hyperlink" Target="consultantplus://offline/ref=589A7BCCAC10F86AE2199203EFA0608668DE73B8F953A20F1EE637D62F5BA8AEDC529F70A9DD0B755902FCEFA1D1CE4DeEtCE" TargetMode="External"/><Relationship Id="rId3" Type="http://schemas.openxmlformats.org/officeDocument/2006/relationships/styles" Target="styles.xml"/><Relationship Id="rId21" Type="http://schemas.openxmlformats.org/officeDocument/2006/relationships/hyperlink" Target="consultantplus://offline/ref=1A5FF7EB8DCECDF2A1B204B8475D09051E7715F3C5248CFF902FC9CACB2CDB94C5C9E6E620C8E673DFD8FD72B7QFsC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B7BD71DA8B784E740015E5096B80B2B6E954A23698E23A8C227A08FD509B0E71DD4802D6756031B52FF8D86FFE5FE4654FI2H" TargetMode="External"/><Relationship Id="rId17" Type="http://schemas.openxmlformats.org/officeDocument/2006/relationships/hyperlink" Target="consultantplus://offline/ref=1BB7BD71DA8B784E740015E5096B80B2B6E954A2309FE1388E2D2702F509970C76D21707C364383DB431E7DB73E25DE546ICH" TargetMode="External"/><Relationship Id="rId25" Type="http://schemas.openxmlformats.org/officeDocument/2006/relationships/hyperlink" Target="consultantplus://offline/ref=FCFD2A74FD41E9B6F58BD57131E8B18901FC3868EECE68FEE4E8E19AE6256C534AE37FC1BCAEC06DB6C127967Dc5UEE" TargetMode="External"/><Relationship Id="rId33" Type="http://schemas.openxmlformats.org/officeDocument/2006/relationships/hyperlink" Target="consultantplus://offline/ref=4AB25A3EAA519F463DC71465D6B3251D7E0737706F94CC97726BD2CE7AE3F973DC041E256894DF94E5DC4E3FD74E5BCBA4b5D" TargetMode="External"/><Relationship Id="rId2" Type="http://schemas.openxmlformats.org/officeDocument/2006/relationships/numbering" Target="numbering.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hyperlink" Target="consultantplus://offline/ref=AD7740E362AC4FD11F69E5D34CE2853DD416B8D56673F0B567228DA603BAB58597AC1F97CDAFB3F3D5EFE6FA97395053A7G1Z6B" TargetMode="External"/><Relationship Id="rId29" Type="http://schemas.openxmlformats.org/officeDocument/2006/relationships/hyperlink" Target="consultantplus://offline/ref=D73545DC02D23CF2EA7BC104258E3B1DEBC5902BE1440B96581CFBA460A988AD8DC06A0AEBE8BE3AE253BE6C97E30ECF8D0FBFB368F5065DAF46BA75kBH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BD71DA8B784E74000BE81F07DABEB4E20EAD3E99ED6AD0727C5FA2009D5B239D165B86312B3DB631E4D96C4EI8H" TargetMode="External"/><Relationship Id="rId24" Type="http://schemas.openxmlformats.org/officeDocument/2006/relationships/hyperlink" Target="consultantplus://offline/ref=FCFD2A74FD41E9B6F58BD57131E8B18900F93F60EFCD68FEE4E8E19AE6256C534AE37FC1BCAEC06DB6C127967Dc5UEE" TargetMode="External"/><Relationship Id="rId32" Type="http://schemas.openxmlformats.org/officeDocument/2006/relationships/hyperlink" Target="consultantplus://offline/ref=0C8FD0B745AEBDA722330966D2D5728A3C5BF7CE6295985930A520C0DC575FDD69A5614F25302B49EDAA270D4B0C2B385DEE9E068AA01BD"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09FE1388E2D2702F509970C76D21707C364383DB431E7DB73E25DE546ICH" TargetMode="External"/><Relationship Id="rId23" Type="http://schemas.openxmlformats.org/officeDocument/2006/relationships/hyperlink" Target="consultantplus://offline/ref=1A5FF7EB8DCECDF2A1B21ABC483653091D7C4BF7C5248FAAC47092979C25D1C39086E7BA6698F571DED8FF76ABFFFBF1QDsDD" TargetMode="External"/><Relationship Id="rId28" Type="http://schemas.openxmlformats.org/officeDocument/2006/relationships/hyperlink" Target="consultantplus://offline/ref=343086F5AFB7850C03E8ABFD7D35CE132EE55086A28DB1179B5D4BABA4A31648D6C035D7B0F2F103B4CD06BFE0A68EECBF700DE4D06ED9D75797248FjFw3I" TargetMode="External"/><Relationship Id="rId36" Type="http://schemas.openxmlformats.org/officeDocument/2006/relationships/theme" Target="theme/theme1.xml"/><Relationship Id="rId10" Type="http://schemas.openxmlformats.org/officeDocument/2006/relationships/hyperlink" Target="consultantplus://offline/ref=1BB7BD71DA8B784E74000BE81F07DABEB5E20AA6349AED6AD0727C5FA2009D5B239D165B86312B3DB631E4D96C4EI8H" TargetMode="External"/><Relationship Id="rId19" Type="http://schemas.openxmlformats.org/officeDocument/2006/relationships/hyperlink" Target="consultantplus://offline/ref=1BB7BD71DA8B784E740015E5096B80B2B6E954A2369BE43E88217A08FD509B0E71DD4802D6756031B52FF8D86FFE5FE4654FI2H" TargetMode="External"/><Relationship Id="rId31" Type="http://schemas.openxmlformats.org/officeDocument/2006/relationships/hyperlink" Target="consultantplus://offline/ref=4AB25A3EAA519F463DC71465D6B3251D7E0737706F94CC97726BD2CE7AE3F973DC041E256894DF94E5DC4E3FD74E5BCBA4b5D"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consultantplus://offline/ref=1BB7BD71DA8B784E740015E5096B80B2B6E954A2369BE43E88217A08FD509B0E71DD4802D6756031B52FF8D86FFE5FE4654FI2H" TargetMode="External"/><Relationship Id="rId22" Type="http://schemas.openxmlformats.org/officeDocument/2006/relationships/hyperlink" Target="consultantplus://offline/ref=1A5FF7EB8DCECDF2A1B204B8475D09051F7212FBC4278CFF902FC9CACB2CDB94C5C9E6E620C8E673DFD8FD72B7QFsCD" TargetMode="External"/><Relationship Id="rId27" Type="http://schemas.openxmlformats.org/officeDocument/2006/relationships/hyperlink" Target="consultantplus://offline/ref=0D192872AE689AFAE98451A882D0202CC3E653B1A23097BF048655D737443D0329C39C9200386D66E21AAFF6DE2A764772Z8v3I" TargetMode="External"/><Relationship Id="rId30" Type="http://schemas.openxmlformats.org/officeDocument/2006/relationships/hyperlink" Target="consultantplus://offline/ref=BD70604794B0E3A0135AE89660A667B5FCAA11E80EF6ACCE2D80881E1396E66390F95D4D4E4ED00B30D5B57A41E9CE3ED07EEDEC4B12A9B0D3B1685Cs2l2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DB59-E709-4F8B-9313-F637C280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21449</Words>
  <Characters>122264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Гаврилова</dc:creator>
  <cp:lastModifiedBy>Пользователь Windows</cp:lastModifiedBy>
  <cp:revision>4</cp:revision>
  <dcterms:created xsi:type="dcterms:W3CDTF">2024-04-22T07:38:00Z</dcterms:created>
  <dcterms:modified xsi:type="dcterms:W3CDTF">2024-04-24T06:07:00Z</dcterms:modified>
</cp:coreProperties>
</file>